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38" w:rsidRPr="002F3649" w:rsidRDefault="00D74ABE" w:rsidP="00080238">
      <w:pPr>
        <w:pStyle w:val="Ttulo1"/>
        <w:spacing w:line="240" w:lineRule="auto"/>
        <w:jc w:val="center"/>
        <w:rPr>
          <w:rFonts w:ascii="Trebuchet MS" w:hAnsi="Trebuchet MS" w:cs="Arial"/>
          <w:b/>
          <w:i w:val="0"/>
        </w:rPr>
      </w:pPr>
      <w:r w:rsidRPr="002F3649">
        <w:rPr>
          <w:rFonts w:ascii="Trebuchet MS" w:hAnsi="Trebuchet MS"/>
          <w:b/>
          <w:i w:val="0"/>
          <w:noProof/>
          <w:color w:val="FFFFFF"/>
          <w:lang w:val="es-SV" w:eastAsia="es-SV"/>
        </w:rPr>
        <mc:AlternateContent>
          <mc:Choice Requires="wpg">
            <w:drawing>
              <wp:anchor distT="0" distB="0" distL="114300" distR="114300" simplePos="0" relativeHeight="251659264" behindDoc="0" locked="0" layoutInCell="1" allowOverlap="1">
                <wp:simplePos x="0" y="0"/>
                <wp:positionH relativeFrom="column">
                  <wp:posOffset>4808220</wp:posOffset>
                </wp:positionH>
                <wp:positionV relativeFrom="paragraph">
                  <wp:posOffset>-105410</wp:posOffset>
                </wp:positionV>
                <wp:extent cx="638175" cy="423734"/>
                <wp:effectExtent l="0" t="0" r="9525" b="1460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423734"/>
                          <a:chOff x="5051" y="33"/>
                          <a:chExt cx="665" cy="647"/>
                        </a:xfrm>
                      </wpg:grpSpPr>
                      <wps:wsp>
                        <wps:cNvPr id="3" name="Oval 4"/>
                        <wps:cNvSpPr>
                          <a:spLocks noChangeArrowheads="1"/>
                        </wps:cNvSpPr>
                        <wps:spPr bwMode="auto">
                          <a:xfrm>
                            <a:off x="5091" y="74"/>
                            <a:ext cx="583" cy="606"/>
                          </a:xfrm>
                          <a:prstGeom prst="ellipse">
                            <a:avLst/>
                          </a:prstGeom>
                          <a:solidFill>
                            <a:srgbClr val="3366FF"/>
                          </a:solidFill>
                          <a:ln w="9525">
                            <a:solidFill>
                              <a:srgbClr val="666699"/>
                            </a:solidFill>
                            <a:round/>
                            <a:headEnd/>
                            <a:tailEnd/>
                          </a:ln>
                        </wps:spPr>
                        <wps:bodyPr rot="0" vert="horz" wrap="square" lIns="91440" tIns="45720" rIns="91440" bIns="45720" anchor="ctr" anchorCtr="0" upright="1">
                          <a:noAutofit/>
                        </wps:bodyPr>
                      </wps:wsp>
                      <wps:wsp>
                        <wps:cNvPr id="4" name="Freeform 5"/>
                        <wps:cNvSpPr>
                          <a:spLocks/>
                        </wps:cNvSpPr>
                        <wps:spPr bwMode="auto">
                          <a:xfrm>
                            <a:off x="5120" y="180"/>
                            <a:ext cx="419" cy="361"/>
                          </a:xfrm>
                          <a:custGeom>
                            <a:avLst/>
                            <a:gdLst>
                              <a:gd name="T0" fmla="*/ 1968 w 2208"/>
                              <a:gd name="T1" fmla="*/ 240 h 1776"/>
                              <a:gd name="T2" fmla="*/ 1902 w 2208"/>
                              <a:gd name="T3" fmla="*/ 132 h 1776"/>
                              <a:gd name="T4" fmla="*/ 1842 w 2208"/>
                              <a:gd name="T5" fmla="*/ 66 h 1776"/>
                              <a:gd name="T6" fmla="*/ 1734 w 2208"/>
                              <a:gd name="T7" fmla="*/ 12 h 1776"/>
                              <a:gd name="T8" fmla="*/ 1632 w 2208"/>
                              <a:gd name="T9" fmla="*/ 0 h 1776"/>
                              <a:gd name="T10" fmla="*/ 1554 w 2208"/>
                              <a:gd name="T11" fmla="*/ 54 h 1776"/>
                              <a:gd name="T12" fmla="*/ 1488 w 2208"/>
                              <a:gd name="T13" fmla="*/ 132 h 1776"/>
                              <a:gd name="T14" fmla="*/ 1200 w 2208"/>
                              <a:gd name="T15" fmla="*/ 480 h 1776"/>
                              <a:gd name="T16" fmla="*/ 1110 w 2208"/>
                              <a:gd name="T17" fmla="*/ 498 h 1776"/>
                              <a:gd name="T18" fmla="*/ 1056 w 2208"/>
                              <a:gd name="T19" fmla="*/ 432 h 1776"/>
                              <a:gd name="T20" fmla="*/ 1014 w 2208"/>
                              <a:gd name="T21" fmla="*/ 312 h 1776"/>
                              <a:gd name="T22" fmla="*/ 966 w 2208"/>
                              <a:gd name="T23" fmla="*/ 240 h 1776"/>
                              <a:gd name="T24" fmla="*/ 870 w 2208"/>
                              <a:gd name="T25" fmla="*/ 198 h 1776"/>
                              <a:gd name="T26" fmla="*/ 768 w 2208"/>
                              <a:gd name="T27" fmla="*/ 174 h 1776"/>
                              <a:gd name="T28" fmla="*/ 672 w 2208"/>
                              <a:gd name="T29" fmla="*/ 168 h 1776"/>
                              <a:gd name="T30" fmla="*/ 558 w 2208"/>
                              <a:gd name="T31" fmla="*/ 186 h 1776"/>
                              <a:gd name="T32" fmla="*/ 354 w 2208"/>
                              <a:gd name="T33" fmla="*/ 312 h 1776"/>
                              <a:gd name="T34" fmla="*/ 198 w 2208"/>
                              <a:gd name="T35" fmla="*/ 510 h 1776"/>
                              <a:gd name="T36" fmla="*/ 96 w 2208"/>
                              <a:gd name="T37" fmla="*/ 768 h 1776"/>
                              <a:gd name="T38" fmla="*/ 48 w 2208"/>
                              <a:gd name="T39" fmla="*/ 1074 h 1776"/>
                              <a:gd name="T40" fmla="*/ 0 w 2208"/>
                              <a:gd name="T41" fmla="*/ 1584 h 1776"/>
                              <a:gd name="T42" fmla="*/ 294 w 2208"/>
                              <a:gd name="T43" fmla="*/ 1338 h 1776"/>
                              <a:gd name="T44" fmla="*/ 456 w 2208"/>
                              <a:gd name="T45" fmla="*/ 1230 h 1776"/>
                              <a:gd name="T46" fmla="*/ 564 w 2208"/>
                              <a:gd name="T47" fmla="*/ 1164 h 1776"/>
                              <a:gd name="T48" fmla="*/ 654 w 2208"/>
                              <a:gd name="T49" fmla="*/ 1128 h 1776"/>
                              <a:gd name="T50" fmla="*/ 762 w 2208"/>
                              <a:gd name="T51" fmla="*/ 1074 h 1776"/>
                              <a:gd name="T52" fmla="*/ 864 w 2208"/>
                              <a:gd name="T53" fmla="*/ 1056 h 1776"/>
                              <a:gd name="T54" fmla="*/ 924 w 2208"/>
                              <a:gd name="T55" fmla="*/ 1074 h 1776"/>
                              <a:gd name="T56" fmla="*/ 972 w 2208"/>
                              <a:gd name="T57" fmla="*/ 1128 h 1776"/>
                              <a:gd name="T58" fmla="*/ 954 w 2208"/>
                              <a:gd name="T59" fmla="*/ 1236 h 1776"/>
                              <a:gd name="T60" fmla="*/ 912 w 2208"/>
                              <a:gd name="T61" fmla="*/ 1296 h 1776"/>
                              <a:gd name="T62" fmla="*/ 732 w 2208"/>
                              <a:gd name="T63" fmla="*/ 1410 h 1776"/>
                              <a:gd name="T64" fmla="*/ 432 w 2208"/>
                              <a:gd name="T65" fmla="*/ 1584 h 1776"/>
                              <a:gd name="T66" fmla="*/ 666 w 2208"/>
                              <a:gd name="T67" fmla="*/ 1590 h 1776"/>
                              <a:gd name="T68" fmla="*/ 756 w 2208"/>
                              <a:gd name="T69" fmla="*/ 1602 h 1776"/>
                              <a:gd name="T70" fmla="*/ 840 w 2208"/>
                              <a:gd name="T71" fmla="*/ 1620 h 1776"/>
                              <a:gd name="T72" fmla="*/ 1020 w 2208"/>
                              <a:gd name="T73" fmla="*/ 1680 h 1776"/>
                              <a:gd name="T74" fmla="*/ 1200 w 2208"/>
                              <a:gd name="T75" fmla="*/ 1776 h 1776"/>
                              <a:gd name="T76" fmla="*/ 1374 w 2208"/>
                              <a:gd name="T77" fmla="*/ 1548 h 1776"/>
                              <a:gd name="T78" fmla="*/ 1470 w 2208"/>
                              <a:gd name="T79" fmla="*/ 1422 h 1776"/>
                              <a:gd name="T80" fmla="*/ 1578 w 2208"/>
                              <a:gd name="T81" fmla="*/ 1326 h 1776"/>
                              <a:gd name="T82" fmla="*/ 1740 w 2208"/>
                              <a:gd name="T83" fmla="*/ 1206 h 1776"/>
                              <a:gd name="T84" fmla="*/ 1968 w 2208"/>
                              <a:gd name="T85" fmla="*/ 1104 h 1776"/>
                              <a:gd name="T86" fmla="*/ 1932 w 2208"/>
                              <a:gd name="T87" fmla="*/ 1032 h 1776"/>
                              <a:gd name="T88" fmla="*/ 1920 w 2208"/>
                              <a:gd name="T89" fmla="*/ 1008 h 1776"/>
                              <a:gd name="T90" fmla="*/ 2064 w 2208"/>
                              <a:gd name="T91" fmla="*/ 1104 h 1776"/>
                              <a:gd name="T92" fmla="*/ 2130 w 2208"/>
                              <a:gd name="T93" fmla="*/ 1038 h 1776"/>
                              <a:gd name="T94" fmla="*/ 2208 w 2208"/>
                              <a:gd name="T95" fmla="*/ 1008 h 1776"/>
                              <a:gd name="T96" fmla="*/ 2064 w 2208"/>
                              <a:gd name="T97" fmla="*/ 912 h 1776"/>
                              <a:gd name="T98" fmla="*/ 2160 w 2208"/>
                              <a:gd name="T99" fmla="*/ 846 h 1776"/>
                              <a:gd name="T100" fmla="*/ 1986 w 2208"/>
                              <a:gd name="T101" fmla="*/ 732 h 1776"/>
                              <a:gd name="T102" fmla="*/ 2106 w 2208"/>
                              <a:gd name="T103" fmla="*/ 660 h 1776"/>
                              <a:gd name="T104" fmla="*/ 1932 w 2208"/>
                              <a:gd name="T105" fmla="*/ 570 h 1776"/>
                              <a:gd name="T106" fmla="*/ 1728 w 2208"/>
                              <a:gd name="T107" fmla="*/ 576 h 1776"/>
                              <a:gd name="T108" fmla="*/ 1722 w 2208"/>
                              <a:gd name="T109" fmla="*/ 456 h 1776"/>
                              <a:gd name="T110" fmla="*/ 1764 w 2208"/>
                              <a:gd name="T111" fmla="*/ 318 h 1776"/>
                              <a:gd name="T112" fmla="*/ 1854 w 2208"/>
                              <a:gd name="T113" fmla="*/ 264 h 1776"/>
                              <a:gd name="T114" fmla="*/ 1968 w 2208"/>
                              <a:gd name="T115" fmla="*/ 240 h 1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08" h="1776">
                                <a:moveTo>
                                  <a:pt x="1968" y="240"/>
                                </a:moveTo>
                                <a:lnTo>
                                  <a:pt x="1902" y="132"/>
                                </a:lnTo>
                                <a:lnTo>
                                  <a:pt x="1842" y="66"/>
                                </a:lnTo>
                                <a:lnTo>
                                  <a:pt x="1734" y="12"/>
                                </a:lnTo>
                                <a:lnTo>
                                  <a:pt x="1632" y="0"/>
                                </a:lnTo>
                                <a:lnTo>
                                  <a:pt x="1554" y="54"/>
                                </a:lnTo>
                                <a:lnTo>
                                  <a:pt x="1488" y="132"/>
                                </a:lnTo>
                                <a:lnTo>
                                  <a:pt x="1200" y="480"/>
                                </a:lnTo>
                                <a:lnTo>
                                  <a:pt x="1110" y="498"/>
                                </a:lnTo>
                                <a:lnTo>
                                  <a:pt x="1056" y="432"/>
                                </a:lnTo>
                                <a:lnTo>
                                  <a:pt x="1014" y="312"/>
                                </a:lnTo>
                                <a:lnTo>
                                  <a:pt x="966" y="240"/>
                                </a:lnTo>
                                <a:lnTo>
                                  <a:pt x="870" y="198"/>
                                </a:lnTo>
                                <a:lnTo>
                                  <a:pt x="768" y="174"/>
                                </a:lnTo>
                                <a:lnTo>
                                  <a:pt x="672" y="168"/>
                                </a:lnTo>
                                <a:lnTo>
                                  <a:pt x="558" y="186"/>
                                </a:lnTo>
                                <a:lnTo>
                                  <a:pt x="354" y="312"/>
                                </a:lnTo>
                                <a:lnTo>
                                  <a:pt x="198" y="510"/>
                                </a:lnTo>
                                <a:lnTo>
                                  <a:pt x="96" y="768"/>
                                </a:lnTo>
                                <a:lnTo>
                                  <a:pt x="48" y="1074"/>
                                </a:lnTo>
                                <a:lnTo>
                                  <a:pt x="0" y="1584"/>
                                </a:lnTo>
                                <a:lnTo>
                                  <a:pt x="294" y="1338"/>
                                </a:lnTo>
                                <a:lnTo>
                                  <a:pt x="456" y="1230"/>
                                </a:lnTo>
                                <a:lnTo>
                                  <a:pt x="564" y="1164"/>
                                </a:lnTo>
                                <a:lnTo>
                                  <a:pt x="654" y="1128"/>
                                </a:lnTo>
                                <a:lnTo>
                                  <a:pt x="762" y="1074"/>
                                </a:lnTo>
                                <a:lnTo>
                                  <a:pt x="864" y="1056"/>
                                </a:lnTo>
                                <a:lnTo>
                                  <a:pt x="924" y="1074"/>
                                </a:lnTo>
                                <a:lnTo>
                                  <a:pt x="972" y="1128"/>
                                </a:lnTo>
                                <a:lnTo>
                                  <a:pt x="954" y="1236"/>
                                </a:lnTo>
                                <a:lnTo>
                                  <a:pt x="912" y="1296"/>
                                </a:lnTo>
                                <a:lnTo>
                                  <a:pt x="732" y="1410"/>
                                </a:lnTo>
                                <a:lnTo>
                                  <a:pt x="432" y="1584"/>
                                </a:lnTo>
                                <a:lnTo>
                                  <a:pt x="666" y="1590"/>
                                </a:lnTo>
                                <a:lnTo>
                                  <a:pt x="756" y="1602"/>
                                </a:lnTo>
                                <a:lnTo>
                                  <a:pt x="840" y="1620"/>
                                </a:lnTo>
                                <a:lnTo>
                                  <a:pt x="1020" y="1680"/>
                                </a:lnTo>
                                <a:lnTo>
                                  <a:pt x="1200" y="1776"/>
                                </a:lnTo>
                                <a:lnTo>
                                  <a:pt x="1374" y="1548"/>
                                </a:lnTo>
                                <a:lnTo>
                                  <a:pt x="1470" y="1422"/>
                                </a:lnTo>
                                <a:lnTo>
                                  <a:pt x="1578" y="1326"/>
                                </a:lnTo>
                                <a:lnTo>
                                  <a:pt x="1740" y="1206"/>
                                </a:lnTo>
                                <a:lnTo>
                                  <a:pt x="1968" y="1104"/>
                                </a:lnTo>
                                <a:lnTo>
                                  <a:pt x="1932" y="1032"/>
                                </a:lnTo>
                                <a:lnTo>
                                  <a:pt x="1920" y="1008"/>
                                </a:lnTo>
                                <a:lnTo>
                                  <a:pt x="2064" y="1104"/>
                                </a:lnTo>
                                <a:lnTo>
                                  <a:pt x="2130" y="1038"/>
                                </a:lnTo>
                                <a:lnTo>
                                  <a:pt x="2208" y="1008"/>
                                </a:lnTo>
                                <a:lnTo>
                                  <a:pt x="2064" y="912"/>
                                </a:lnTo>
                                <a:lnTo>
                                  <a:pt x="2160" y="846"/>
                                </a:lnTo>
                                <a:lnTo>
                                  <a:pt x="1986" y="732"/>
                                </a:lnTo>
                                <a:lnTo>
                                  <a:pt x="2106" y="660"/>
                                </a:lnTo>
                                <a:lnTo>
                                  <a:pt x="1932" y="570"/>
                                </a:lnTo>
                                <a:lnTo>
                                  <a:pt x="1728" y="576"/>
                                </a:lnTo>
                                <a:lnTo>
                                  <a:pt x="1722" y="456"/>
                                </a:lnTo>
                                <a:lnTo>
                                  <a:pt x="1764" y="318"/>
                                </a:lnTo>
                                <a:lnTo>
                                  <a:pt x="1854" y="264"/>
                                </a:lnTo>
                                <a:lnTo>
                                  <a:pt x="1968" y="24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5" name="Freeform 6"/>
                        <wps:cNvSpPr>
                          <a:spLocks/>
                        </wps:cNvSpPr>
                        <wps:spPr bwMode="auto">
                          <a:xfrm>
                            <a:off x="5493" y="277"/>
                            <a:ext cx="113" cy="226"/>
                          </a:xfrm>
                          <a:custGeom>
                            <a:avLst/>
                            <a:gdLst>
                              <a:gd name="T0" fmla="*/ 0 w 594"/>
                              <a:gd name="T1" fmla="*/ 78 h 1110"/>
                              <a:gd name="T2" fmla="*/ 360 w 594"/>
                              <a:gd name="T3" fmla="*/ 6 h 1110"/>
                              <a:gd name="T4" fmla="*/ 468 w 594"/>
                              <a:gd name="T5" fmla="*/ 0 h 1110"/>
                              <a:gd name="T6" fmla="*/ 546 w 594"/>
                              <a:gd name="T7" fmla="*/ 36 h 1110"/>
                              <a:gd name="T8" fmla="*/ 582 w 594"/>
                              <a:gd name="T9" fmla="*/ 90 h 1110"/>
                              <a:gd name="T10" fmla="*/ 594 w 594"/>
                              <a:gd name="T11" fmla="*/ 156 h 1110"/>
                              <a:gd name="T12" fmla="*/ 594 w 594"/>
                              <a:gd name="T13" fmla="*/ 234 h 1110"/>
                              <a:gd name="T14" fmla="*/ 582 w 594"/>
                              <a:gd name="T15" fmla="*/ 318 h 1110"/>
                              <a:gd name="T16" fmla="*/ 552 w 594"/>
                              <a:gd name="T17" fmla="*/ 426 h 1110"/>
                              <a:gd name="T18" fmla="*/ 342 w 594"/>
                              <a:gd name="T19" fmla="*/ 1110 h 1110"/>
                              <a:gd name="T20" fmla="*/ 180 w 594"/>
                              <a:gd name="T21" fmla="*/ 702 h 1110"/>
                              <a:gd name="T22" fmla="*/ 264 w 594"/>
                              <a:gd name="T23" fmla="*/ 660 h 1110"/>
                              <a:gd name="T24" fmla="*/ 282 w 594"/>
                              <a:gd name="T25" fmla="*/ 660 h 1110"/>
                              <a:gd name="T26" fmla="*/ 138 w 594"/>
                              <a:gd name="T27" fmla="*/ 618 h 1110"/>
                              <a:gd name="T28" fmla="*/ 294 w 594"/>
                              <a:gd name="T29" fmla="*/ 534 h 1110"/>
                              <a:gd name="T30" fmla="*/ 150 w 594"/>
                              <a:gd name="T31" fmla="*/ 438 h 1110"/>
                              <a:gd name="T32" fmla="*/ 240 w 594"/>
                              <a:gd name="T33" fmla="*/ 372 h 1110"/>
                              <a:gd name="T34" fmla="*/ 66 w 594"/>
                              <a:gd name="T35" fmla="*/ 264 h 1110"/>
                              <a:gd name="T36" fmla="*/ 198 w 594"/>
                              <a:gd name="T37" fmla="*/ 198 h 1110"/>
                              <a:gd name="T38" fmla="*/ 0 w 594"/>
                              <a:gd name="T39" fmla="*/ 78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4" h="1110">
                                <a:moveTo>
                                  <a:pt x="0" y="78"/>
                                </a:moveTo>
                                <a:lnTo>
                                  <a:pt x="360" y="6"/>
                                </a:lnTo>
                                <a:lnTo>
                                  <a:pt x="468" y="0"/>
                                </a:lnTo>
                                <a:lnTo>
                                  <a:pt x="546" y="36"/>
                                </a:lnTo>
                                <a:lnTo>
                                  <a:pt x="582" y="90"/>
                                </a:lnTo>
                                <a:lnTo>
                                  <a:pt x="594" y="156"/>
                                </a:lnTo>
                                <a:lnTo>
                                  <a:pt x="594" y="234"/>
                                </a:lnTo>
                                <a:lnTo>
                                  <a:pt x="582" y="318"/>
                                </a:lnTo>
                                <a:lnTo>
                                  <a:pt x="552" y="426"/>
                                </a:lnTo>
                                <a:lnTo>
                                  <a:pt x="342" y="1110"/>
                                </a:lnTo>
                                <a:lnTo>
                                  <a:pt x="180" y="702"/>
                                </a:lnTo>
                                <a:lnTo>
                                  <a:pt x="264" y="660"/>
                                </a:lnTo>
                                <a:lnTo>
                                  <a:pt x="282" y="660"/>
                                </a:lnTo>
                                <a:lnTo>
                                  <a:pt x="138" y="618"/>
                                </a:lnTo>
                                <a:lnTo>
                                  <a:pt x="294" y="534"/>
                                </a:lnTo>
                                <a:lnTo>
                                  <a:pt x="150" y="438"/>
                                </a:lnTo>
                                <a:lnTo>
                                  <a:pt x="240" y="372"/>
                                </a:lnTo>
                                <a:lnTo>
                                  <a:pt x="66" y="264"/>
                                </a:lnTo>
                                <a:lnTo>
                                  <a:pt x="198" y="198"/>
                                </a:lnTo>
                                <a:lnTo>
                                  <a:pt x="0" y="78"/>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6" name="Freeform 7"/>
                        <wps:cNvSpPr>
                          <a:spLocks/>
                        </wps:cNvSpPr>
                        <wps:spPr bwMode="auto">
                          <a:xfrm>
                            <a:off x="5492" y="180"/>
                            <a:ext cx="47" cy="88"/>
                          </a:xfrm>
                          <a:custGeom>
                            <a:avLst/>
                            <a:gdLst>
                              <a:gd name="T0" fmla="*/ 12 w 252"/>
                              <a:gd name="T1" fmla="*/ 384 h 432"/>
                              <a:gd name="T2" fmla="*/ 0 w 252"/>
                              <a:gd name="T3" fmla="*/ 342 h 432"/>
                              <a:gd name="T4" fmla="*/ 12 w 252"/>
                              <a:gd name="T5" fmla="*/ 288 h 432"/>
                              <a:gd name="T6" fmla="*/ 60 w 252"/>
                              <a:gd name="T7" fmla="*/ 144 h 432"/>
                              <a:gd name="T8" fmla="*/ 138 w 252"/>
                              <a:gd name="T9" fmla="*/ 84 h 432"/>
                              <a:gd name="T10" fmla="*/ 204 w 252"/>
                              <a:gd name="T11" fmla="*/ 48 h 432"/>
                              <a:gd name="T12" fmla="*/ 252 w 252"/>
                              <a:gd name="T13" fmla="*/ 0 h 432"/>
                              <a:gd name="T14" fmla="*/ 252 w 252"/>
                              <a:gd name="T15" fmla="*/ 48 h 432"/>
                              <a:gd name="T16" fmla="*/ 138 w 252"/>
                              <a:gd name="T17" fmla="*/ 138 h 432"/>
                              <a:gd name="T18" fmla="*/ 108 w 252"/>
                              <a:gd name="T19" fmla="*/ 192 h 432"/>
                              <a:gd name="T20" fmla="*/ 72 w 252"/>
                              <a:gd name="T21" fmla="*/ 246 h 432"/>
                              <a:gd name="T22" fmla="*/ 60 w 252"/>
                              <a:gd name="T23" fmla="*/ 300 h 432"/>
                              <a:gd name="T24" fmla="*/ 48 w 252"/>
                              <a:gd name="T25" fmla="*/ 348 h 432"/>
                              <a:gd name="T26" fmla="*/ 60 w 252"/>
                              <a:gd name="T27" fmla="*/ 432 h 432"/>
                              <a:gd name="T28" fmla="*/ 18 w 252"/>
                              <a:gd name="T29" fmla="*/ 420 h 432"/>
                              <a:gd name="T30" fmla="*/ 12 w 252"/>
                              <a:gd name="T31" fmla="*/ 384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2" h="432">
                                <a:moveTo>
                                  <a:pt x="12" y="384"/>
                                </a:moveTo>
                                <a:lnTo>
                                  <a:pt x="0" y="342"/>
                                </a:lnTo>
                                <a:lnTo>
                                  <a:pt x="12" y="288"/>
                                </a:lnTo>
                                <a:lnTo>
                                  <a:pt x="60" y="144"/>
                                </a:lnTo>
                                <a:lnTo>
                                  <a:pt x="138" y="84"/>
                                </a:lnTo>
                                <a:lnTo>
                                  <a:pt x="204" y="48"/>
                                </a:lnTo>
                                <a:lnTo>
                                  <a:pt x="252" y="0"/>
                                </a:lnTo>
                                <a:lnTo>
                                  <a:pt x="252" y="48"/>
                                </a:lnTo>
                                <a:lnTo>
                                  <a:pt x="138" y="138"/>
                                </a:lnTo>
                                <a:lnTo>
                                  <a:pt x="108" y="192"/>
                                </a:lnTo>
                                <a:lnTo>
                                  <a:pt x="72" y="246"/>
                                </a:lnTo>
                                <a:lnTo>
                                  <a:pt x="60" y="300"/>
                                </a:lnTo>
                                <a:lnTo>
                                  <a:pt x="48" y="348"/>
                                </a:lnTo>
                                <a:lnTo>
                                  <a:pt x="60" y="432"/>
                                </a:lnTo>
                                <a:lnTo>
                                  <a:pt x="18" y="420"/>
                                </a:lnTo>
                                <a:lnTo>
                                  <a:pt x="12" y="384"/>
                                </a:lnTo>
                                <a:close/>
                              </a:path>
                            </a:pathLst>
                          </a:custGeom>
                          <a:solidFill>
                            <a:srgbClr val="993300"/>
                          </a:solidFill>
                          <a:ln w="9525">
                            <a:solidFill>
                              <a:srgbClr val="666699"/>
                            </a:solidFill>
                            <a:round/>
                            <a:headEnd/>
                            <a:tailEnd/>
                          </a:ln>
                        </wps:spPr>
                        <wps:bodyPr rot="0" vert="horz" wrap="square" lIns="91440" tIns="45720" rIns="91440" bIns="45720" anchor="ctr" anchorCtr="0" upright="1">
                          <a:noAutofit/>
                        </wps:bodyPr>
                      </wps:wsp>
                      <wps:wsp>
                        <wps:cNvPr id="7" name="Freeform 8"/>
                        <wps:cNvSpPr>
                          <a:spLocks/>
                        </wps:cNvSpPr>
                        <wps:spPr bwMode="auto">
                          <a:xfrm>
                            <a:off x="5525" y="204"/>
                            <a:ext cx="45" cy="49"/>
                          </a:xfrm>
                          <a:custGeom>
                            <a:avLst/>
                            <a:gdLst>
                              <a:gd name="T0" fmla="*/ 0 w 240"/>
                              <a:gd name="T1" fmla="*/ 48 h 240"/>
                              <a:gd name="T2" fmla="*/ 6 w 240"/>
                              <a:gd name="T3" fmla="*/ 108 h 240"/>
                              <a:gd name="T4" fmla="*/ 42 w 240"/>
                              <a:gd name="T5" fmla="*/ 174 h 240"/>
                              <a:gd name="T6" fmla="*/ 138 w 240"/>
                              <a:gd name="T7" fmla="*/ 234 h 240"/>
                              <a:gd name="T8" fmla="*/ 240 w 240"/>
                              <a:gd name="T9" fmla="*/ 240 h 240"/>
                              <a:gd name="T10" fmla="*/ 222 w 240"/>
                              <a:gd name="T11" fmla="*/ 156 h 240"/>
                              <a:gd name="T12" fmla="*/ 192 w 240"/>
                              <a:gd name="T13" fmla="*/ 96 h 240"/>
                              <a:gd name="T14" fmla="*/ 114 w 240"/>
                              <a:gd name="T15" fmla="*/ 42 h 240"/>
                              <a:gd name="T16" fmla="*/ 0 w 240"/>
                              <a:gd name="T17" fmla="*/ 0 h 240"/>
                              <a:gd name="T18" fmla="*/ 0 w 240"/>
                              <a:gd name="T19" fmla="*/ 4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0" h="240">
                                <a:moveTo>
                                  <a:pt x="0" y="48"/>
                                </a:moveTo>
                                <a:lnTo>
                                  <a:pt x="6" y="108"/>
                                </a:lnTo>
                                <a:lnTo>
                                  <a:pt x="42" y="174"/>
                                </a:lnTo>
                                <a:lnTo>
                                  <a:pt x="138" y="234"/>
                                </a:lnTo>
                                <a:lnTo>
                                  <a:pt x="240" y="240"/>
                                </a:lnTo>
                                <a:lnTo>
                                  <a:pt x="222" y="156"/>
                                </a:lnTo>
                                <a:lnTo>
                                  <a:pt x="192" y="96"/>
                                </a:lnTo>
                                <a:lnTo>
                                  <a:pt x="114" y="42"/>
                                </a:lnTo>
                                <a:lnTo>
                                  <a:pt x="0" y="0"/>
                                </a:lnTo>
                                <a:lnTo>
                                  <a:pt x="0" y="48"/>
                                </a:lnTo>
                                <a:close/>
                              </a:path>
                            </a:pathLst>
                          </a:custGeom>
                          <a:solidFill>
                            <a:srgbClr val="808000"/>
                          </a:solidFill>
                          <a:ln w="9525">
                            <a:solidFill>
                              <a:srgbClr val="666699"/>
                            </a:solidFill>
                            <a:round/>
                            <a:headEnd/>
                            <a:tailEnd/>
                          </a:ln>
                        </wps:spPr>
                        <wps:bodyPr rot="0" vert="horz" wrap="square" lIns="91440" tIns="45720" rIns="91440" bIns="45720" anchor="ctr" anchorCtr="0" upright="1">
                          <a:noAutofit/>
                        </wps:bodyPr>
                      </wps:wsp>
                      <wps:wsp>
                        <wps:cNvPr id="8" name="Freeform 9"/>
                        <wps:cNvSpPr>
                          <a:spLocks/>
                        </wps:cNvSpPr>
                        <wps:spPr bwMode="auto">
                          <a:xfrm rot="-442478">
                            <a:off x="5494" y="136"/>
                            <a:ext cx="29" cy="63"/>
                          </a:xfrm>
                          <a:custGeom>
                            <a:avLst/>
                            <a:gdLst>
                              <a:gd name="T0" fmla="*/ 96 w 150"/>
                              <a:gd name="T1" fmla="*/ 312 h 312"/>
                              <a:gd name="T2" fmla="*/ 36 w 150"/>
                              <a:gd name="T3" fmla="*/ 258 h 312"/>
                              <a:gd name="T4" fmla="*/ 0 w 150"/>
                              <a:gd name="T5" fmla="*/ 168 h 312"/>
                              <a:gd name="T6" fmla="*/ 18 w 150"/>
                              <a:gd name="T7" fmla="*/ 72 h 312"/>
                              <a:gd name="T8" fmla="*/ 48 w 150"/>
                              <a:gd name="T9" fmla="*/ 0 h 312"/>
                              <a:gd name="T10" fmla="*/ 108 w 150"/>
                              <a:gd name="T11" fmla="*/ 42 h 312"/>
                              <a:gd name="T12" fmla="*/ 144 w 150"/>
                              <a:gd name="T13" fmla="*/ 120 h 312"/>
                              <a:gd name="T14" fmla="*/ 150 w 150"/>
                              <a:gd name="T15" fmla="*/ 192 h 312"/>
                              <a:gd name="T16" fmla="*/ 144 w 150"/>
                              <a:gd name="T17" fmla="*/ 264 h 312"/>
                              <a:gd name="T18" fmla="*/ 96 w 150"/>
                              <a:gd name="T19" fmla="*/ 31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0" h="312">
                                <a:moveTo>
                                  <a:pt x="96" y="312"/>
                                </a:moveTo>
                                <a:lnTo>
                                  <a:pt x="36" y="258"/>
                                </a:lnTo>
                                <a:lnTo>
                                  <a:pt x="0" y="168"/>
                                </a:lnTo>
                                <a:lnTo>
                                  <a:pt x="18" y="72"/>
                                </a:lnTo>
                                <a:lnTo>
                                  <a:pt x="48" y="0"/>
                                </a:lnTo>
                                <a:lnTo>
                                  <a:pt x="108" y="42"/>
                                </a:lnTo>
                                <a:lnTo>
                                  <a:pt x="144" y="120"/>
                                </a:lnTo>
                                <a:lnTo>
                                  <a:pt x="150" y="192"/>
                                </a:lnTo>
                                <a:lnTo>
                                  <a:pt x="144" y="264"/>
                                </a:lnTo>
                                <a:lnTo>
                                  <a:pt x="96" y="312"/>
                                </a:lnTo>
                                <a:close/>
                              </a:path>
                            </a:pathLst>
                          </a:custGeom>
                          <a:solidFill>
                            <a:srgbClr val="99CC00"/>
                          </a:solidFill>
                          <a:ln w="9525">
                            <a:solidFill>
                              <a:srgbClr val="666699"/>
                            </a:solidFill>
                            <a:round/>
                            <a:headEnd/>
                            <a:tailEnd/>
                          </a:ln>
                        </wps:spPr>
                        <wps:bodyPr rot="0" vert="horz" wrap="square" lIns="91440" tIns="45720" rIns="91440" bIns="45720" anchor="ctr" anchorCtr="0" upright="1">
                          <a:noAutofit/>
                        </wps:bodyPr>
                      </wps:wsp>
                      <wps:wsp>
                        <wps:cNvPr id="9" name="Freeform 10"/>
                        <wps:cNvSpPr>
                          <a:spLocks/>
                        </wps:cNvSpPr>
                        <wps:spPr bwMode="auto">
                          <a:xfrm>
                            <a:off x="5535" y="151"/>
                            <a:ext cx="44" cy="39"/>
                          </a:xfrm>
                          <a:custGeom>
                            <a:avLst/>
                            <a:gdLst>
                              <a:gd name="T0" fmla="*/ 0 w 234"/>
                              <a:gd name="T1" fmla="*/ 192 h 192"/>
                              <a:gd name="T2" fmla="*/ 186 w 234"/>
                              <a:gd name="T3" fmla="*/ 144 h 192"/>
                              <a:gd name="T4" fmla="*/ 228 w 234"/>
                              <a:gd name="T5" fmla="*/ 78 h 192"/>
                              <a:gd name="T6" fmla="*/ 234 w 234"/>
                              <a:gd name="T7" fmla="*/ 0 h 192"/>
                              <a:gd name="T8" fmla="*/ 138 w 234"/>
                              <a:gd name="T9" fmla="*/ 12 h 192"/>
                              <a:gd name="T10" fmla="*/ 72 w 234"/>
                              <a:gd name="T11" fmla="*/ 42 h 192"/>
                              <a:gd name="T12" fmla="*/ 18 w 234"/>
                              <a:gd name="T13" fmla="*/ 138 h 192"/>
                              <a:gd name="T14" fmla="*/ 0 w 234"/>
                              <a:gd name="T15" fmla="*/ 192 h 1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4" h="192">
                                <a:moveTo>
                                  <a:pt x="0" y="192"/>
                                </a:moveTo>
                                <a:lnTo>
                                  <a:pt x="186" y="144"/>
                                </a:lnTo>
                                <a:lnTo>
                                  <a:pt x="228" y="78"/>
                                </a:lnTo>
                                <a:lnTo>
                                  <a:pt x="234" y="0"/>
                                </a:lnTo>
                                <a:lnTo>
                                  <a:pt x="138" y="12"/>
                                </a:lnTo>
                                <a:lnTo>
                                  <a:pt x="72" y="42"/>
                                </a:lnTo>
                                <a:lnTo>
                                  <a:pt x="18" y="138"/>
                                </a:lnTo>
                                <a:lnTo>
                                  <a:pt x="0" y="192"/>
                                </a:lnTo>
                                <a:close/>
                              </a:path>
                            </a:pathLst>
                          </a:custGeom>
                          <a:solidFill>
                            <a:srgbClr val="008000"/>
                          </a:solidFill>
                          <a:ln w="9525">
                            <a:solidFill>
                              <a:srgbClr val="666699"/>
                            </a:solidFill>
                            <a:round/>
                            <a:headEnd/>
                            <a:tailEnd/>
                          </a:ln>
                        </wps:spPr>
                        <wps:bodyPr rot="0" vert="horz" wrap="square" lIns="91440" tIns="45720" rIns="91440" bIns="45720" anchor="ctr" anchorCtr="0" upright="1">
                          <a:noAutofit/>
                        </wps:bodyPr>
                      </wps:wsp>
                      <wpg:grpSp>
                        <wpg:cNvPr id="10" name="Group 11"/>
                        <wpg:cNvGrpSpPr>
                          <a:grpSpLocks/>
                        </wpg:cNvGrpSpPr>
                        <wpg:grpSpPr bwMode="auto">
                          <a:xfrm>
                            <a:off x="5166" y="492"/>
                            <a:ext cx="192" cy="148"/>
                            <a:chOff x="3077" y="2840"/>
                            <a:chExt cx="566" cy="388"/>
                          </a:xfrm>
                        </wpg:grpSpPr>
                        <wps:wsp>
                          <wps:cNvPr id="11" name="Freeform 12"/>
                          <wps:cNvSpPr>
                            <a:spLocks/>
                          </wps:cNvSpPr>
                          <wps:spPr bwMode="auto">
                            <a:xfrm>
                              <a:off x="3077" y="2840"/>
                              <a:ext cx="564" cy="384"/>
                            </a:xfrm>
                            <a:custGeom>
                              <a:avLst/>
                              <a:gdLst>
                                <a:gd name="T0" fmla="*/ 96 w 1008"/>
                                <a:gd name="T1" fmla="*/ 0 h 720"/>
                                <a:gd name="T2" fmla="*/ 66 w 1008"/>
                                <a:gd name="T3" fmla="*/ 192 h 720"/>
                                <a:gd name="T4" fmla="*/ 0 w 1008"/>
                                <a:gd name="T5" fmla="*/ 348 h 720"/>
                                <a:gd name="T6" fmla="*/ 60 w 1008"/>
                                <a:gd name="T7" fmla="*/ 312 h 720"/>
                                <a:gd name="T8" fmla="*/ 102 w 1008"/>
                                <a:gd name="T9" fmla="*/ 288 h 720"/>
                                <a:gd name="T10" fmla="*/ 864 w 1008"/>
                                <a:gd name="T11" fmla="*/ 666 h 720"/>
                                <a:gd name="T12" fmla="*/ 1008 w 1008"/>
                                <a:gd name="T13" fmla="*/ 720 h 720"/>
                                <a:gd name="T14" fmla="*/ 906 w 1008"/>
                                <a:gd name="T15" fmla="*/ 624 h 720"/>
                                <a:gd name="T16" fmla="*/ 792 w 1008"/>
                                <a:gd name="T17" fmla="*/ 552 h 720"/>
                                <a:gd name="T18" fmla="*/ 156 w 1008"/>
                                <a:gd name="T19" fmla="*/ 120 h 720"/>
                                <a:gd name="T20" fmla="*/ 114 w 1008"/>
                                <a:gd name="T21" fmla="*/ 48 h 720"/>
                                <a:gd name="T22" fmla="*/ 96 w 1008"/>
                                <a:gd name="T23"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8" h="720">
                                  <a:moveTo>
                                    <a:pt x="96" y="0"/>
                                  </a:moveTo>
                                  <a:lnTo>
                                    <a:pt x="66" y="192"/>
                                  </a:lnTo>
                                  <a:lnTo>
                                    <a:pt x="0" y="348"/>
                                  </a:lnTo>
                                  <a:lnTo>
                                    <a:pt x="60" y="312"/>
                                  </a:lnTo>
                                  <a:lnTo>
                                    <a:pt x="102" y="288"/>
                                  </a:lnTo>
                                  <a:lnTo>
                                    <a:pt x="864" y="666"/>
                                  </a:lnTo>
                                  <a:lnTo>
                                    <a:pt x="1008" y="720"/>
                                  </a:lnTo>
                                  <a:lnTo>
                                    <a:pt x="906" y="624"/>
                                  </a:lnTo>
                                  <a:lnTo>
                                    <a:pt x="792" y="552"/>
                                  </a:lnTo>
                                  <a:lnTo>
                                    <a:pt x="156" y="120"/>
                                  </a:lnTo>
                                  <a:lnTo>
                                    <a:pt x="114" y="48"/>
                                  </a:lnTo>
                                  <a:lnTo>
                                    <a:pt x="96" y="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12" name="Freeform 13"/>
                          <wps:cNvSpPr>
                            <a:spLocks/>
                          </wps:cNvSpPr>
                          <wps:spPr bwMode="auto">
                            <a:xfrm rot="-297227">
                              <a:off x="3131" y="2917"/>
                              <a:ext cx="151" cy="128"/>
                            </a:xfrm>
                            <a:custGeom>
                              <a:avLst/>
                              <a:gdLst>
                                <a:gd name="T0" fmla="*/ 36 w 270"/>
                                <a:gd name="T1" fmla="*/ 0 h 240"/>
                                <a:gd name="T2" fmla="*/ 270 w 270"/>
                                <a:gd name="T3" fmla="*/ 180 h 240"/>
                                <a:gd name="T4" fmla="*/ 240 w 270"/>
                                <a:gd name="T5" fmla="*/ 240 h 240"/>
                                <a:gd name="T6" fmla="*/ 0 w 270"/>
                                <a:gd name="T7" fmla="*/ 96 h 240"/>
                                <a:gd name="T8" fmla="*/ 36 w 270"/>
                                <a:gd name="T9" fmla="*/ 0 h 240"/>
                              </a:gdLst>
                              <a:ahLst/>
                              <a:cxnLst>
                                <a:cxn ang="0">
                                  <a:pos x="T0" y="T1"/>
                                </a:cxn>
                                <a:cxn ang="0">
                                  <a:pos x="T2" y="T3"/>
                                </a:cxn>
                                <a:cxn ang="0">
                                  <a:pos x="T4" y="T5"/>
                                </a:cxn>
                                <a:cxn ang="0">
                                  <a:pos x="T6" y="T7"/>
                                </a:cxn>
                                <a:cxn ang="0">
                                  <a:pos x="T8" y="T9"/>
                                </a:cxn>
                              </a:cxnLst>
                              <a:rect l="0" t="0" r="r" b="b"/>
                              <a:pathLst>
                                <a:path w="270" h="240">
                                  <a:moveTo>
                                    <a:pt x="36" y="0"/>
                                  </a:moveTo>
                                  <a:lnTo>
                                    <a:pt x="270" y="180"/>
                                  </a:lnTo>
                                  <a:lnTo>
                                    <a:pt x="240" y="240"/>
                                  </a:lnTo>
                                  <a:lnTo>
                                    <a:pt x="0" y="96"/>
                                  </a:lnTo>
                                  <a:lnTo>
                                    <a:pt x="36" y="0"/>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13" name="AutoShape 14"/>
                          <wps:cNvSpPr>
                            <a:spLocks noChangeArrowheads="1"/>
                          </wps:cNvSpPr>
                          <wps:spPr bwMode="auto">
                            <a:xfrm rot="7047535">
                              <a:off x="3383" y="2980"/>
                              <a:ext cx="30" cy="211"/>
                            </a:xfrm>
                            <a:prstGeom prst="triangle">
                              <a:avLst>
                                <a:gd name="adj" fmla="val 68759"/>
                              </a:avLst>
                            </a:prstGeom>
                            <a:solidFill>
                              <a:srgbClr val="0066FF"/>
                            </a:solidFill>
                            <a:ln w="9525">
                              <a:solidFill>
                                <a:srgbClr val="666699"/>
                              </a:solidFill>
                              <a:miter lim="800000"/>
                              <a:headEnd/>
                              <a:tailEnd/>
                            </a:ln>
                          </wps:spPr>
                          <wps:bodyPr rot="0" vert="horz" wrap="square" lIns="91440" tIns="45720" rIns="91440" bIns="45720" anchor="ctr" anchorCtr="0" upright="1">
                            <a:noAutofit/>
                          </wps:bodyPr>
                        </wps:wsp>
                        <wps:wsp>
                          <wps:cNvPr id="14" name="AutoShape 15"/>
                          <wps:cNvSpPr>
                            <a:spLocks noChangeArrowheads="1"/>
                          </wps:cNvSpPr>
                          <wps:spPr bwMode="auto">
                            <a:xfrm rot="17945398">
                              <a:off x="3603" y="3189"/>
                              <a:ext cx="33" cy="46"/>
                            </a:xfrm>
                            <a:prstGeom prst="can">
                              <a:avLst>
                                <a:gd name="adj" fmla="val 34848"/>
                              </a:avLst>
                            </a:prstGeom>
                            <a:solidFill>
                              <a:srgbClr val="FFFFFF"/>
                            </a:solidFill>
                            <a:ln w="9525">
                              <a:solidFill>
                                <a:srgbClr val="666699"/>
                              </a:solidFill>
                              <a:round/>
                              <a:headEnd/>
                              <a:tailEnd/>
                            </a:ln>
                          </wps:spPr>
                          <wps:bodyPr rot="0" vert="horz" wrap="square" lIns="91440" tIns="45720" rIns="91440" bIns="45720" anchor="ctr" anchorCtr="0" upright="1">
                            <a:noAutofit/>
                          </wps:bodyPr>
                        </wps:wsp>
                      </wpg:grpSp>
                      <wps:wsp>
                        <wps:cNvPr id="15" name="Freeform 16"/>
                        <wps:cNvSpPr>
                          <a:spLocks/>
                        </wps:cNvSpPr>
                        <wps:spPr bwMode="auto">
                          <a:xfrm rot="5506644">
                            <a:off x="5446" y="432"/>
                            <a:ext cx="55" cy="46"/>
                          </a:xfrm>
                          <a:custGeom>
                            <a:avLst/>
                            <a:gdLst>
                              <a:gd name="T0" fmla="*/ 36 w 270"/>
                              <a:gd name="T1" fmla="*/ 0 h 240"/>
                              <a:gd name="T2" fmla="*/ 270 w 270"/>
                              <a:gd name="T3" fmla="*/ 180 h 240"/>
                              <a:gd name="T4" fmla="*/ 240 w 270"/>
                              <a:gd name="T5" fmla="*/ 240 h 240"/>
                              <a:gd name="T6" fmla="*/ 0 w 270"/>
                              <a:gd name="T7" fmla="*/ 96 h 240"/>
                              <a:gd name="T8" fmla="*/ 36 w 270"/>
                              <a:gd name="T9" fmla="*/ 0 h 240"/>
                            </a:gdLst>
                            <a:ahLst/>
                            <a:cxnLst>
                              <a:cxn ang="0">
                                <a:pos x="T0" y="T1"/>
                              </a:cxn>
                              <a:cxn ang="0">
                                <a:pos x="T2" y="T3"/>
                              </a:cxn>
                              <a:cxn ang="0">
                                <a:pos x="T4" y="T5"/>
                              </a:cxn>
                              <a:cxn ang="0">
                                <a:pos x="T6" y="T7"/>
                              </a:cxn>
                              <a:cxn ang="0">
                                <a:pos x="T8" y="T9"/>
                              </a:cxn>
                            </a:cxnLst>
                            <a:rect l="0" t="0" r="r" b="b"/>
                            <a:pathLst>
                              <a:path w="270" h="240">
                                <a:moveTo>
                                  <a:pt x="36" y="0"/>
                                </a:moveTo>
                                <a:lnTo>
                                  <a:pt x="270" y="180"/>
                                </a:lnTo>
                                <a:lnTo>
                                  <a:pt x="240" y="240"/>
                                </a:lnTo>
                                <a:lnTo>
                                  <a:pt x="0" y="96"/>
                                </a:lnTo>
                                <a:lnTo>
                                  <a:pt x="36" y="0"/>
                                </a:lnTo>
                                <a:close/>
                              </a:path>
                            </a:pathLst>
                          </a:custGeom>
                          <a:solidFill>
                            <a:srgbClr val="00CCFF"/>
                          </a:solidFill>
                          <a:ln w="9525">
                            <a:solidFill>
                              <a:srgbClr val="666699"/>
                            </a:solidFill>
                            <a:round/>
                            <a:headEnd/>
                            <a:tailEnd/>
                          </a:ln>
                        </wps:spPr>
                        <wps:bodyPr rot="0" vert="horz" wrap="square" lIns="91440" tIns="45720" rIns="91440" bIns="45720" anchor="ctr" anchorCtr="0" upright="1">
                          <a:noAutofit/>
                        </wps:bodyPr>
                      </wps:wsp>
                      <wps:wsp>
                        <wps:cNvPr id="16" name="AutoShape 17"/>
                        <wps:cNvSpPr>
                          <a:spLocks noChangeArrowheads="1"/>
                        </wps:cNvSpPr>
                        <wps:spPr bwMode="auto">
                          <a:xfrm rot="12851407">
                            <a:off x="5423" y="480"/>
                            <a:ext cx="11" cy="77"/>
                          </a:xfrm>
                          <a:prstGeom prst="triangle">
                            <a:avLst>
                              <a:gd name="adj" fmla="val 68759"/>
                            </a:avLst>
                          </a:prstGeom>
                          <a:solidFill>
                            <a:srgbClr val="00CCFF"/>
                          </a:solidFill>
                          <a:ln w="9525">
                            <a:solidFill>
                              <a:srgbClr val="666699"/>
                            </a:solidFill>
                            <a:miter lim="800000"/>
                            <a:headEnd/>
                            <a:tailEnd/>
                          </a:ln>
                        </wps:spPr>
                        <wps:bodyPr rot="0" vert="horz" wrap="square" lIns="91440" tIns="45720" rIns="91440" bIns="45720" anchor="ctr" anchorCtr="0" upright="1">
                          <a:noAutofit/>
                        </wps:bodyPr>
                      </wps:wsp>
                      <wpg:grpSp>
                        <wpg:cNvPr id="17" name="Group 18"/>
                        <wpg:cNvGrpSpPr>
                          <a:grpSpLocks/>
                        </wpg:cNvGrpSpPr>
                        <wpg:grpSpPr bwMode="auto">
                          <a:xfrm>
                            <a:off x="5388" y="382"/>
                            <a:ext cx="147" cy="205"/>
                            <a:chOff x="3732" y="2549"/>
                            <a:chExt cx="436" cy="540"/>
                          </a:xfrm>
                        </wpg:grpSpPr>
                        <wps:wsp>
                          <wps:cNvPr id="18" name="Freeform 19"/>
                          <wps:cNvSpPr>
                            <a:spLocks/>
                          </wps:cNvSpPr>
                          <wps:spPr bwMode="auto">
                            <a:xfrm rot="5818035">
                              <a:off x="3697" y="2617"/>
                              <a:ext cx="540" cy="403"/>
                            </a:xfrm>
                            <a:custGeom>
                              <a:avLst/>
                              <a:gdLst>
                                <a:gd name="T0" fmla="*/ 96 w 1008"/>
                                <a:gd name="T1" fmla="*/ 0 h 720"/>
                                <a:gd name="T2" fmla="*/ 66 w 1008"/>
                                <a:gd name="T3" fmla="*/ 192 h 720"/>
                                <a:gd name="T4" fmla="*/ 0 w 1008"/>
                                <a:gd name="T5" fmla="*/ 348 h 720"/>
                                <a:gd name="T6" fmla="*/ 60 w 1008"/>
                                <a:gd name="T7" fmla="*/ 312 h 720"/>
                                <a:gd name="T8" fmla="*/ 102 w 1008"/>
                                <a:gd name="T9" fmla="*/ 288 h 720"/>
                                <a:gd name="T10" fmla="*/ 864 w 1008"/>
                                <a:gd name="T11" fmla="*/ 666 h 720"/>
                                <a:gd name="T12" fmla="*/ 1008 w 1008"/>
                                <a:gd name="T13" fmla="*/ 720 h 720"/>
                                <a:gd name="T14" fmla="*/ 906 w 1008"/>
                                <a:gd name="T15" fmla="*/ 624 h 720"/>
                                <a:gd name="T16" fmla="*/ 792 w 1008"/>
                                <a:gd name="T17" fmla="*/ 552 h 720"/>
                                <a:gd name="T18" fmla="*/ 156 w 1008"/>
                                <a:gd name="T19" fmla="*/ 120 h 720"/>
                                <a:gd name="T20" fmla="*/ 114 w 1008"/>
                                <a:gd name="T21" fmla="*/ 48 h 720"/>
                                <a:gd name="T22" fmla="*/ 96 w 1008"/>
                                <a:gd name="T23"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8" h="720">
                                  <a:moveTo>
                                    <a:pt x="96" y="0"/>
                                  </a:moveTo>
                                  <a:lnTo>
                                    <a:pt x="66" y="192"/>
                                  </a:lnTo>
                                  <a:lnTo>
                                    <a:pt x="0" y="348"/>
                                  </a:lnTo>
                                  <a:lnTo>
                                    <a:pt x="60" y="312"/>
                                  </a:lnTo>
                                  <a:lnTo>
                                    <a:pt x="102" y="288"/>
                                  </a:lnTo>
                                  <a:lnTo>
                                    <a:pt x="864" y="666"/>
                                  </a:lnTo>
                                  <a:lnTo>
                                    <a:pt x="1008" y="720"/>
                                  </a:lnTo>
                                  <a:lnTo>
                                    <a:pt x="906" y="624"/>
                                  </a:lnTo>
                                  <a:lnTo>
                                    <a:pt x="792" y="552"/>
                                  </a:lnTo>
                                  <a:lnTo>
                                    <a:pt x="156" y="120"/>
                                  </a:lnTo>
                                  <a:lnTo>
                                    <a:pt x="114" y="48"/>
                                  </a:lnTo>
                                  <a:lnTo>
                                    <a:pt x="96" y="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19" name="Freeform 20"/>
                          <wps:cNvSpPr>
                            <a:spLocks/>
                          </wps:cNvSpPr>
                          <wps:spPr bwMode="auto">
                            <a:xfrm rot="5520808">
                              <a:off x="3965" y="2613"/>
                              <a:ext cx="145" cy="134"/>
                            </a:xfrm>
                            <a:custGeom>
                              <a:avLst/>
                              <a:gdLst>
                                <a:gd name="T0" fmla="*/ 36 w 270"/>
                                <a:gd name="T1" fmla="*/ 0 h 240"/>
                                <a:gd name="T2" fmla="*/ 270 w 270"/>
                                <a:gd name="T3" fmla="*/ 180 h 240"/>
                                <a:gd name="T4" fmla="*/ 240 w 270"/>
                                <a:gd name="T5" fmla="*/ 240 h 240"/>
                                <a:gd name="T6" fmla="*/ 0 w 270"/>
                                <a:gd name="T7" fmla="*/ 96 h 240"/>
                                <a:gd name="T8" fmla="*/ 36 w 270"/>
                                <a:gd name="T9" fmla="*/ 0 h 240"/>
                              </a:gdLst>
                              <a:ahLst/>
                              <a:cxnLst>
                                <a:cxn ang="0">
                                  <a:pos x="T0" y="T1"/>
                                </a:cxn>
                                <a:cxn ang="0">
                                  <a:pos x="T2" y="T3"/>
                                </a:cxn>
                                <a:cxn ang="0">
                                  <a:pos x="T4" y="T5"/>
                                </a:cxn>
                                <a:cxn ang="0">
                                  <a:pos x="T6" y="T7"/>
                                </a:cxn>
                                <a:cxn ang="0">
                                  <a:pos x="T8" y="T9"/>
                                </a:cxn>
                              </a:cxnLst>
                              <a:rect l="0" t="0" r="r" b="b"/>
                              <a:pathLst>
                                <a:path w="270" h="240">
                                  <a:moveTo>
                                    <a:pt x="36" y="0"/>
                                  </a:moveTo>
                                  <a:lnTo>
                                    <a:pt x="270" y="180"/>
                                  </a:lnTo>
                                  <a:lnTo>
                                    <a:pt x="240" y="240"/>
                                  </a:lnTo>
                                  <a:lnTo>
                                    <a:pt x="0" y="96"/>
                                  </a:lnTo>
                                  <a:lnTo>
                                    <a:pt x="36" y="0"/>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20" name="AutoShape 21"/>
                          <wps:cNvSpPr>
                            <a:spLocks noChangeArrowheads="1"/>
                          </wps:cNvSpPr>
                          <wps:spPr bwMode="auto">
                            <a:xfrm rot="12865571">
                              <a:off x="3891" y="2748"/>
                              <a:ext cx="32" cy="202"/>
                            </a:xfrm>
                            <a:prstGeom prst="triangle">
                              <a:avLst>
                                <a:gd name="adj" fmla="val 68759"/>
                              </a:avLst>
                            </a:prstGeom>
                            <a:solidFill>
                              <a:srgbClr val="0066FF"/>
                            </a:solidFill>
                            <a:ln w="9525">
                              <a:solidFill>
                                <a:srgbClr val="666699"/>
                              </a:solidFill>
                              <a:miter lim="800000"/>
                              <a:headEnd/>
                              <a:tailEnd/>
                            </a:ln>
                          </wps:spPr>
                          <wps:bodyPr rot="0" vert="horz" wrap="square" lIns="91440" tIns="45720" rIns="91440" bIns="45720" anchor="ctr" anchorCtr="0" upright="1">
                            <a:noAutofit/>
                          </wps:bodyPr>
                        </wps:wsp>
                        <wps:wsp>
                          <wps:cNvPr id="21" name="AutoShape 22"/>
                          <wps:cNvSpPr>
                            <a:spLocks noChangeArrowheads="1"/>
                          </wps:cNvSpPr>
                          <wps:spPr bwMode="auto">
                            <a:xfrm rot="23763433">
                              <a:off x="3732" y="3022"/>
                              <a:ext cx="35" cy="44"/>
                            </a:xfrm>
                            <a:prstGeom prst="can">
                              <a:avLst>
                                <a:gd name="adj" fmla="val 31429"/>
                              </a:avLst>
                            </a:prstGeom>
                            <a:solidFill>
                              <a:srgbClr val="FFFFFF"/>
                            </a:solidFill>
                            <a:ln w="9525">
                              <a:solidFill>
                                <a:srgbClr val="666699"/>
                              </a:solidFill>
                              <a:round/>
                              <a:headEnd/>
                              <a:tailEnd/>
                            </a:ln>
                          </wps:spPr>
                          <wps:bodyPr rot="0" vert="horz" wrap="square" lIns="91440" tIns="45720" rIns="91440" bIns="45720" anchor="ctr" anchorCtr="0" upright="1">
                            <a:noAutofit/>
                          </wps:bodyPr>
                        </wps:wsp>
                      </wpg:grpSp>
                      <wps:wsp>
                        <wps:cNvPr id="22" name="Freeform 23"/>
                        <wps:cNvSpPr>
                          <a:spLocks/>
                        </wps:cNvSpPr>
                        <wps:spPr bwMode="auto">
                          <a:xfrm>
                            <a:off x="5482" y="379"/>
                            <a:ext cx="64" cy="39"/>
                          </a:xfrm>
                          <a:custGeom>
                            <a:avLst/>
                            <a:gdLst>
                              <a:gd name="T0" fmla="*/ 240 w 336"/>
                              <a:gd name="T1" fmla="*/ 192 h 192"/>
                              <a:gd name="T2" fmla="*/ 48 w 336"/>
                              <a:gd name="T3" fmla="*/ 96 h 192"/>
                              <a:gd name="T4" fmla="*/ 0 w 336"/>
                              <a:gd name="T5" fmla="*/ 0 h 192"/>
                              <a:gd name="T6" fmla="*/ 336 w 336"/>
                              <a:gd name="T7" fmla="*/ 144 h 192"/>
                              <a:gd name="T8" fmla="*/ 240 w 336"/>
                              <a:gd name="T9" fmla="*/ 192 h 192"/>
                            </a:gdLst>
                            <a:ahLst/>
                            <a:cxnLst>
                              <a:cxn ang="0">
                                <a:pos x="T0" y="T1"/>
                              </a:cxn>
                              <a:cxn ang="0">
                                <a:pos x="T2" y="T3"/>
                              </a:cxn>
                              <a:cxn ang="0">
                                <a:pos x="T4" y="T5"/>
                              </a:cxn>
                              <a:cxn ang="0">
                                <a:pos x="T6" y="T7"/>
                              </a:cxn>
                              <a:cxn ang="0">
                                <a:pos x="T8" y="T9"/>
                              </a:cxn>
                            </a:cxnLst>
                            <a:rect l="0" t="0" r="r" b="b"/>
                            <a:pathLst>
                              <a:path w="336" h="192">
                                <a:moveTo>
                                  <a:pt x="240" y="192"/>
                                </a:moveTo>
                                <a:lnTo>
                                  <a:pt x="48" y="96"/>
                                </a:lnTo>
                                <a:lnTo>
                                  <a:pt x="0" y="0"/>
                                </a:lnTo>
                                <a:lnTo>
                                  <a:pt x="336" y="144"/>
                                </a:lnTo>
                                <a:lnTo>
                                  <a:pt x="240" y="192"/>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23" name="WordArt 24"/>
                        <wps:cNvSpPr txBox="1">
                          <a:spLocks noChangeArrowheads="1" noChangeShapeType="1" noTextEdit="1"/>
                        </wps:cNvSpPr>
                        <wps:spPr bwMode="auto">
                          <a:xfrm>
                            <a:off x="5051" y="33"/>
                            <a:ext cx="665" cy="363"/>
                          </a:xfrm>
                          <a:prstGeom prst="rect">
                            <a:avLst/>
                          </a:prstGeom>
                          <a:extLst>
                            <a:ext uri="{AF507438-7753-43E0-B8FC-AC1667EBCBE1}">
                              <a14:hiddenEffects xmlns:a14="http://schemas.microsoft.com/office/drawing/2010/main">
                                <a:effectLst/>
                              </a14:hiddenEffects>
                            </a:ext>
                          </a:extLst>
                        </wps:spPr>
                        <wps:txbx>
                          <w:txbxContent>
                            <w:p w:rsidR="00DC21B3" w:rsidRPr="00C858BF" w:rsidRDefault="00DC21B3" w:rsidP="00C858BF"/>
                          </w:txbxContent>
                        </wps:txbx>
                        <wps:bodyPr spcFirstLastPara="1" wrap="square" numCol="1" fromWordArt="1">
                          <a:prstTxWarp prst="textArchUp">
                            <a:avLst>
                              <a:gd name="adj" fmla="val 5876544"/>
                            </a:avLst>
                          </a:prstTxWarp>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id="Group 3" o:spid="_x0000_s1026" style="position:absolute;left:0;text-align:left;margin-left:378.6pt;margin-top:-8.3pt;width:50.25pt;height:33.35pt;z-index:251659264" coordorigin="5051,33" coordsize="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">
                <v:oval id="Oval 4" o:spid="_x0000_s1027" style="position:absolute;left:5091;top:74;width:583;height: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" fillcolor="#36f" strokecolor="#669"/>
                <v:shape id="Freeform 5" o:spid="_x0000_s1028" style="position:absolute;left:5120;top:180;width:419;height:361;visibility:visible;mso-wrap-style:square;v-text-anchor:middle" coordsize="2208,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" path="m1968,240l1902,132,1842,66,1734,12,1632,r-78,54l1488,132,1200,480r-90,18l1056,432,1014,312,966,240,870,198,768,174r-96,-6l558,186,354,312,198,510,96,768,48,1074,,1584,294,1338,456,1230r108,-66l654,1128r108,-54l864,1056r60,18l972,1128r-18,108l912,1296,732,1410,432,1584r234,6l756,1602r84,18l1020,1680r180,96l1374,1548r96,-126l1578,1326r162,-120l1968,1104r-36,-72l1920,1008r144,96l2130,1038r78,-30l2064,912r96,-66l1986,732r120,-72l1932,570r-204,6l1722,456r42,-138l1854,264r114,-24xe" strokecolor="#669">
                  <v:path arrowok="t" o:connecttype="custom" o:connectlocs="373,49;361,27;350,13;329,2;310,0;295,11;282,27;228,98;211,101;200,88;192,63;183,49;165,40;146,35;128,34;106,38;67,63;38,104;18,156;9,218;0,322;56,272;87,250;107,237;124,229;145,218;164,215;175,218;184,229;181,251;173,263;139,287;82,322;126,323;143,326;159,329;194,341;228,361;261,315;279,289;299,270;330,245;373,224;367,210;364,205;392,224;404,211;419,205;392,185;410,172;377,149;400,134;367,116;328,117;327,93;335,65;352,54;373,49" o:connectangles="0,0,0,0,0,0,0,0,0,0,0,0,0,0,0,0,0,0,0,0,0,0,0,0,0,0,0,0,0,0,0,0,0,0,0,0,0,0,0,0,0,0,0,0,0,0,0,0,0,0,0,0,0,0,0,0,0,0"/>
                </v:shape>
                <v:shape id="Freeform 6" o:spid="_x0000_s1029" style="position:absolute;left:5493;top:277;width:113;height:226;visibility:visible;mso-wrap-style:square;v-text-anchor:middle" coordsize="594,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" path="m,78l360,6,468,r78,36l582,90r12,66l594,234r-12,84l552,426,342,1110,180,702r84,-42l282,660,138,618,294,534,150,438r90,-66l66,264,198,198,,78xe" strokecolor="#669">
                  <v:path arrowok="t" o:connecttype="custom" o:connectlocs="0,16;68,1;89,0;104,7;111,18;113,32;113,48;111,65;105,87;65,226;34,143;50,134;54,134;26,126;56,109;29,89;46,76;13,54;38,40;0,16" o:connectangles="0,0,0,0,0,0,0,0,0,0,0,0,0,0,0,0,0,0,0,0"/>
                </v:shape>
                <v:shape id="Freeform 7" o:spid="_x0000_s1030" style="position:absolute;left:5492;top:180;width:47;height:88;visibility:visible;mso-wrap-style:square;v-text-anchor:middle" coordsize="2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" path="m12,384l,342,12,288,60,144,138,84,204,48,252,r,48l138,138r-30,54l72,246,60,300,48,348r12,84l18,420,12,384xe" fillcolor="#930" strokecolor="#669">
                  <v:path arrowok="t" o:connecttype="custom" o:connectlocs="2,78;0,70;2,59;11,29;26,17;38,10;47,0;47,10;26,28;20,39;13,50;11,61;9,71;11,88;3,86;2,78" o:connectangles="0,0,0,0,0,0,0,0,0,0,0,0,0,0,0,0"/>
                </v:shape>
                <v:shape id="Freeform 8" o:spid="_x0000_s1031" style="position:absolute;left:5525;top:204;width:45;height:49;visibility:visible;mso-wrap-style:square;v-text-anchor:middle"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" path="m,48r6,60l42,174r96,60l240,240,222,156,192,96,114,42,,,,48xe" fillcolor="olive" strokecolor="#669">
                  <v:path arrowok="t" o:connecttype="custom" o:connectlocs="0,10;1,22;8,36;26,48;45,49;42,32;36,20;21,9;0,0;0,10" o:connectangles="0,0,0,0,0,0,0,0,0,0"/>
                </v:shape>
                <v:shape id="Freeform 9" o:spid="_x0000_s1032" style="position:absolute;left:5494;top:136;width:29;height:63;rotation:-483304fd;visibility:visible;mso-wrap-style:square;v-text-anchor:middle" coordsize="15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" path="m96,312l36,258,,168,18,72,48,r60,42l144,120r6,72l144,264,96,312xe" fillcolor="#9c0" strokecolor="#669">
                  <v:path arrowok="t" o:connecttype="custom" o:connectlocs="19,63;7,52;0,34;3,15;9,0;21,8;28,24;29,39;28,53;19,63" o:connectangles="0,0,0,0,0,0,0,0,0,0"/>
                </v:shape>
                <v:shape id="Freeform 10" o:spid="_x0000_s1033" style="position:absolute;left:5535;top:151;width:44;height:39;visibility:visible;mso-wrap-style:square;v-text-anchor:middle" coordsize="23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" path="m,192l186,144,228,78,234,,138,12,72,42,18,138,,192xe" fillcolor="green" strokecolor="#669">
                  <v:path arrowok="t" o:connecttype="custom" o:connectlocs="0,39;35,29;43,16;44,0;26,2;14,9;3,28;0,39" o:connectangles="0,0,0,0,0,0,0,0"/>
                </v:shape>
                <v:group id="Group 11" o:spid="_x0000_s1034" style="position:absolute;left:5166;top:492;width:192;height:148" coordorigin="3077,2840" coordsize="56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5" style="position:absolute;left:3077;top:2840;width:564;height:384;visibility:visible;mso-wrap-style:square;v-text-anchor:middle" coordsize="10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" path="m96,l66,192,,348,60,312r42,-24l864,666r144,54l906,624,792,552,156,120,114,48,96,xe" strokecolor="#669">
                    <v:path arrowok="t" o:connecttype="custom" o:connectlocs="54,0;37,102;0,186;34,166;57,154;483,355;564,384;507,333;443,294;87,64;64,26;54,0" o:connectangles="0,0,0,0,0,0,0,0,0,0,0,0"/>
                  </v:shape>
                  <v:shape id="Freeform 13" o:spid="_x0000_s1036" style="position:absolute;left:3131;top:2917;width:151;height:128;rotation:-324651fd;visibility:visible;mso-wrap-style:square;v-text-anchor:middle" coordsize="27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" path="m36,l270,180r-30,60l,96,36,xe" fillcolor="#06f" strokecolor="#669">
                    <v:path arrowok="t" o:connecttype="custom" o:connectlocs="20,0;151,96;134,128;0,51;20,0" o:connectangles="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37" type="#_x0000_t5" style="position:absolute;left:3383;top:2980;width:30;height:211;rotation:76977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" adj="14852" fillcolor="#06f" strokecolor="#669"/>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5" o:spid="_x0000_s1038" type="#_x0000_t22" style="position:absolute;left:3603;top:3189;width:33;height:46;rotation:-39918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" strokecolor="#669"/>
                </v:group>
                <v:shape id="Freeform 16" o:spid="_x0000_s1039" style="position:absolute;left:5446;top:432;width:55;height:46;rotation:6014724fd;visibility:visible;mso-wrap-style:square;v-text-anchor:middle" coordsize="27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" path="m36,l270,180r-30,60l,96,36,xe" fillcolor="#0cf" strokecolor="#669">
                  <v:path arrowok="t" o:connecttype="custom" o:connectlocs="7,0;55,35;49,46;0,18;7,0" o:connectangles="0,0,0,0,0"/>
                </v:shape>
                <v:shape id="AutoShape 17" o:spid="_x0000_s1040" type="#_x0000_t5" style="position:absolute;left:5423;top:480;width:11;height:77;rotation:-95557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" adj="14852" fillcolor="#0cf" strokecolor="#669"/>
                <v:group id="Group 18" o:spid="_x0000_s1041" style="position:absolute;left:5388;top:382;width:147;height:205" coordorigin="3732,2549" coordsize="43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42" style="position:absolute;left:3697;top:2617;width:540;height:403;rotation:6354846fd;visibility:visible;mso-wrap-style:square;v-text-anchor:middle" coordsize="10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" path="m96,l66,192,,348,60,312r42,-24l864,666r144,54l906,624,792,552,156,120,114,48,96,xe" strokecolor="#669">
                    <v:path arrowok="t" o:connecttype="custom" o:connectlocs="51,0;35,107;0,195;32,175;55,161;463,373;540,403;485,349;424,309;84,67;61,27;51,0" o:connectangles="0,0,0,0,0,0,0,0,0,0,0,0"/>
                  </v:shape>
                  <v:shape id="Freeform 20" o:spid="_x0000_s1043" style="position:absolute;left:3965;top:2613;width:145;height:134;rotation:6030195fd;visibility:visible;mso-wrap-style:square;v-text-anchor:middle" coordsize="27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" path="m36,l270,180r-30,60l,96,36,xe" fillcolor="#06f" strokecolor="#669">
                    <v:path arrowok="t" o:connecttype="custom" o:connectlocs="19,0;145,101;129,134;0,54;19,0" o:connectangles="0,0,0,0,0"/>
                  </v:shape>
                  <v:shape id="AutoShape 21" o:spid="_x0000_s1044" type="#_x0000_t5" style="position:absolute;left:3891;top:2748;width:32;height:202;rotation:-95403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" adj="14852" fillcolor="#06f" strokecolor="#669"/>
                  <v:shape id="AutoShape 22" o:spid="_x0000_s1045" type="#_x0000_t22" style="position:absolute;left:3732;top:3022;width:35;height:44;rotation:23630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" strokecolor="#669"/>
                </v:group>
                <v:shape id="Freeform 23" o:spid="_x0000_s1046" style="position:absolute;left:5482;top:379;width:64;height:39;visibility:visible;mso-wrap-style:square;v-text-anchor:middle" coordsize="33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" path="m240,192l48,96,,,336,144r-96,48xe" fillcolor="#06f" strokecolor="#669">
                  <v:path arrowok="t" o:connecttype="custom" o:connectlocs="46,39;9,20;0,0;64,29;46,39" o:connectangles="0,0,0,0,0"/>
                </v:shape>
                <v:shapetype id="_x0000_t202" coordsize="21600,21600" o:spt="202" path="m,l,21600r21600,l21600,xe">
                  <v:stroke joinstyle="miter"/>
                  <v:path gradientshapeok="t" o:connecttype="rect"/>
                </v:shapetype>
                <v:shape id="WordArt 24" o:spid="_x0000_s1047" type="#_x0000_t202" style="position:absolute;left:5051;top:33;width:66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o:lock v:ext="edit" shapetype="t"/>
                  <v:textbox style="mso-fit-shape-to-text:t">
                    <w:txbxContent>
                      <w:p w:rsidR="00DC21B3" w:rsidRPr="00C858BF" w:rsidRDefault="00DC21B3" w:rsidP="00C858BF"/>
                    </w:txbxContent>
                  </v:textbox>
                </v:shape>
              </v:group>
            </w:pict>
          </mc:Fallback>
        </mc:AlternateContent>
      </w:r>
      <w:r w:rsidR="00866D96" w:rsidRPr="002F3649">
        <w:rPr>
          <w:rFonts w:ascii="Trebuchet MS" w:hAnsi="Trebuchet MS"/>
          <w:b/>
          <w:i w:val="0"/>
          <w:noProof/>
          <w:color w:val="FFFFFF"/>
          <w:lang w:val="es-SV" w:eastAsia="es-SV"/>
        </w:rPr>
        <w:drawing>
          <wp:anchor distT="0" distB="0" distL="114300" distR="114300" simplePos="0" relativeHeight="251658240" behindDoc="0" locked="0" layoutInCell="1" allowOverlap="1">
            <wp:simplePos x="0" y="0"/>
            <wp:positionH relativeFrom="column">
              <wp:posOffset>-10160</wp:posOffset>
            </wp:positionH>
            <wp:positionV relativeFrom="paragraph">
              <wp:posOffset>-115570</wp:posOffset>
            </wp:positionV>
            <wp:extent cx="650240" cy="568325"/>
            <wp:effectExtent l="19050" t="0" r="0" b="0"/>
            <wp:wrapNone/>
            <wp:docPr id="2"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50240" cy="568325"/>
                    </a:xfrm>
                    <a:prstGeom prst="rect">
                      <a:avLst/>
                    </a:prstGeom>
                    <a:noFill/>
                    <a:ln w="9525">
                      <a:noFill/>
                      <a:miter lim="800000"/>
                      <a:headEnd/>
                      <a:tailEnd/>
                    </a:ln>
                  </pic:spPr>
                </pic:pic>
              </a:graphicData>
            </a:graphic>
          </wp:anchor>
        </w:drawing>
      </w:r>
      <w:r w:rsidR="002A4ACC" w:rsidRPr="002F3649">
        <w:rPr>
          <w:rFonts w:ascii="Trebuchet MS" w:hAnsi="Trebuchet MS" w:cs="Arial"/>
          <w:b/>
          <w:i w:val="0"/>
        </w:rPr>
        <w:t>FONDO DE PROTECCIÓN DE LISIADOS Y DISCAPACITADOS</w:t>
      </w:r>
    </w:p>
    <w:p w:rsidR="002A4ACC" w:rsidRPr="002F3649" w:rsidRDefault="002A4ACC" w:rsidP="00080238">
      <w:pPr>
        <w:pStyle w:val="Ttulo1"/>
        <w:spacing w:line="240" w:lineRule="auto"/>
        <w:jc w:val="center"/>
        <w:rPr>
          <w:rFonts w:ascii="Trebuchet MS" w:hAnsi="Trebuchet MS" w:cs="Arial"/>
          <w:b/>
        </w:rPr>
      </w:pPr>
      <w:r w:rsidRPr="002F3649">
        <w:rPr>
          <w:rFonts w:ascii="Trebuchet MS" w:hAnsi="Trebuchet MS" w:cs="Arial"/>
          <w:b/>
          <w:i w:val="0"/>
        </w:rPr>
        <w:t>A CONSECUENCIA DEL CONFLICTO ARMADO</w:t>
      </w:r>
    </w:p>
    <w:p w:rsidR="002A4ACC" w:rsidRPr="002F3649" w:rsidRDefault="002A4ACC" w:rsidP="002A4ACC">
      <w:pPr>
        <w:jc w:val="center"/>
        <w:rPr>
          <w:rFonts w:ascii="Trebuchet MS" w:hAnsi="Trebuchet MS"/>
          <w:b/>
          <w:color w:val="FFFFFF"/>
          <w:sz w:val="24"/>
          <w:szCs w:val="24"/>
        </w:rPr>
      </w:pPr>
    </w:p>
    <w:p w:rsidR="002F3649" w:rsidRDefault="002F3649" w:rsidP="00866D96">
      <w:pPr>
        <w:pStyle w:val="Ttulo1"/>
        <w:spacing w:line="240" w:lineRule="auto"/>
        <w:jc w:val="left"/>
        <w:rPr>
          <w:rFonts w:ascii="Trebuchet MS" w:hAnsi="Trebuchet MS"/>
          <w:b/>
          <w:bCs/>
          <w:i w:val="0"/>
          <w:iCs w:val="0"/>
        </w:rPr>
      </w:pPr>
    </w:p>
    <w:p w:rsidR="00D4042C" w:rsidRDefault="00D4042C" w:rsidP="00866D96">
      <w:pPr>
        <w:pStyle w:val="Ttulo1"/>
        <w:spacing w:line="240" w:lineRule="auto"/>
        <w:jc w:val="left"/>
        <w:rPr>
          <w:rFonts w:ascii="Trebuchet MS" w:hAnsi="Trebuchet MS"/>
          <w:b/>
          <w:bCs/>
          <w:i w:val="0"/>
          <w:iCs w:val="0"/>
        </w:rPr>
      </w:pPr>
    </w:p>
    <w:p w:rsidR="004D0563" w:rsidRPr="002F3649" w:rsidRDefault="004D0563" w:rsidP="00866D96">
      <w:pPr>
        <w:pStyle w:val="Ttulo1"/>
        <w:spacing w:line="240" w:lineRule="auto"/>
        <w:jc w:val="left"/>
        <w:rPr>
          <w:rFonts w:ascii="Trebuchet MS" w:hAnsi="Trebuchet MS"/>
          <w:b/>
          <w:bCs/>
          <w:i w:val="0"/>
          <w:iCs w:val="0"/>
        </w:rPr>
      </w:pPr>
      <w:r w:rsidRPr="002F3649">
        <w:rPr>
          <w:rFonts w:ascii="Trebuchet MS" w:hAnsi="Trebuchet MS"/>
          <w:b/>
          <w:bCs/>
          <w:i w:val="0"/>
          <w:iCs w:val="0"/>
        </w:rPr>
        <w:t xml:space="preserve">CONTRATO DE </w:t>
      </w:r>
      <w:r w:rsidR="002D0713" w:rsidRPr="002F3649">
        <w:rPr>
          <w:rFonts w:ascii="Trebuchet MS" w:hAnsi="Trebuchet MS"/>
          <w:b/>
          <w:bCs/>
          <w:i w:val="0"/>
          <w:iCs w:val="0"/>
        </w:rPr>
        <w:t>S</w:t>
      </w:r>
      <w:r w:rsidR="00C76EB5" w:rsidRPr="002F3649">
        <w:rPr>
          <w:rFonts w:ascii="Trebuchet MS" w:hAnsi="Trebuchet MS"/>
          <w:b/>
          <w:bCs/>
          <w:i w:val="0"/>
          <w:iCs w:val="0"/>
        </w:rPr>
        <w:t xml:space="preserve">ERVICIO </w:t>
      </w:r>
      <w:r w:rsidR="006A12A2" w:rsidRPr="002F3649">
        <w:rPr>
          <w:rFonts w:ascii="Trebuchet MS" w:hAnsi="Trebuchet MS"/>
          <w:b/>
          <w:bCs/>
          <w:i w:val="0"/>
          <w:iCs w:val="0"/>
        </w:rPr>
        <w:t>N</w:t>
      </w:r>
      <w:r w:rsidR="00E03929" w:rsidRPr="002F3649">
        <w:rPr>
          <w:rFonts w:ascii="Trebuchet MS" w:hAnsi="Trebuchet MS"/>
          <w:b/>
          <w:bCs/>
          <w:i w:val="0"/>
          <w:iCs w:val="0"/>
        </w:rPr>
        <w:t>o.</w:t>
      </w:r>
      <w:r w:rsidR="003A451A" w:rsidRPr="002F3649">
        <w:rPr>
          <w:rFonts w:ascii="Trebuchet MS" w:hAnsi="Trebuchet MS"/>
          <w:b/>
          <w:bCs/>
          <w:i w:val="0"/>
          <w:iCs w:val="0"/>
        </w:rPr>
        <w:t xml:space="preserve"> </w:t>
      </w:r>
      <w:r w:rsidR="00BA4A64" w:rsidRPr="002F3649">
        <w:rPr>
          <w:rFonts w:ascii="Trebuchet MS" w:hAnsi="Trebuchet MS"/>
          <w:b/>
          <w:bCs/>
          <w:i w:val="0"/>
          <w:iCs w:val="0"/>
        </w:rPr>
        <w:t>01</w:t>
      </w:r>
      <w:r w:rsidR="003A451A" w:rsidRPr="002F3649">
        <w:rPr>
          <w:rFonts w:ascii="Trebuchet MS" w:hAnsi="Trebuchet MS"/>
          <w:b/>
          <w:bCs/>
          <w:i w:val="0"/>
          <w:iCs w:val="0"/>
        </w:rPr>
        <w:t>/201</w:t>
      </w:r>
      <w:r w:rsidR="00BA4A64" w:rsidRPr="002F3649">
        <w:rPr>
          <w:rFonts w:ascii="Trebuchet MS" w:hAnsi="Trebuchet MS"/>
          <w:b/>
          <w:bCs/>
          <w:i w:val="0"/>
          <w:iCs w:val="0"/>
        </w:rPr>
        <w:t>7</w:t>
      </w:r>
    </w:p>
    <w:p w:rsidR="00DE0096" w:rsidRPr="002F3649" w:rsidRDefault="00DE0096" w:rsidP="00866D96">
      <w:pPr>
        <w:pStyle w:val="Ttulo1"/>
        <w:spacing w:line="240" w:lineRule="auto"/>
        <w:jc w:val="left"/>
        <w:rPr>
          <w:rFonts w:ascii="Trebuchet MS" w:hAnsi="Trebuchet MS"/>
          <w:b/>
          <w:bCs/>
          <w:i w:val="0"/>
          <w:iCs w:val="0"/>
        </w:rPr>
      </w:pPr>
      <w:r w:rsidRPr="002F3649">
        <w:rPr>
          <w:rFonts w:ascii="Trebuchet MS" w:hAnsi="Trebuchet MS"/>
          <w:b/>
          <w:bCs/>
          <w:i w:val="0"/>
          <w:iCs w:val="0"/>
        </w:rPr>
        <w:t xml:space="preserve">LIBRE GESTIÓN No. </w:t>
      </w:r>
      <w:r w:rsidR="00AE7DDE" w:rsidRPr="002F3649">
        <w:rPr>
          <w:rFonts w:ascii="Trebuchet MS" w:hAnsi="Trebuchet MS"/>
          <w:b/>
          <w:bCs/>
          <w:i w:val="0"/>
          <w:iCs w:val="0"/>
        </w:rPr>
        <w:t>00</w:t>
      </w:r>
      <w:r w:rsidR="00BA4A64" w:rsidRPr="002F3649">
        <w:rPr>
          <w:rFonts w:ascii="Trebuchet MS" w:hAnsi="Trebuchet MS"/>
          <w:b/>
          <w:bCs/>
          <w:i w:val="0"/>
          <w:iCs w:val="0"/>
        </w:rPr>
        <w:t>1</w:t>
      </w:r>
      <w:r w:rsidR="00EA52F5" w:rsidRPr="002F3649">
        <w:rPr>
          <w:rFonts w:ascii="Trebuchet MS" w:hAnsi="Trebuchet MS"/>
          <w:b/>
          <w:bCs/>
          <w:i w:val="0"/>
          <w:iCs w:val="0"/>
        </w:rPr>
        <w:t>/201</w:t>
      </w:r>
      <w:r w:rsidR="00BA4A64" w:rsidRPr="002F3649">
        <w:rPr>
          <w:rFonts w:ascii="Trebuchet MS" w:hAnsi="Trebuchet MS"/>
          <w:b/>
          <w:bCs/>
          <w:i w:val="0"/>
          <w:iCs w:val="0"/>
        </w:rPr>
        <w:t>7</w:t>
      </w:r>
    </w:p>
    <w:p w:rsidR="009F2EED" w:rsidRDefault="009F2EED" w:rsidP="00AB2A6D">
      <w:pPr>
        <w:spacing w:line="360" w:lineRule="auto"/>
        <w:jc w:val="both"/>
        <w:rPr>
          <w:rFonts w:ascii="Trebuchet MS" w:hAnsi="Trebuchet MS"/>
          <w:b/>
          <w:bCs/>
          <w:sz w:val="24"/>
          <w:szCs w:val="24"/>
        </w:rPr>
      </w:pPr>
    </w:p>
    <w:p w:rsidR="00D4042C" w:rsidRPr="002F3649" w:rsidRDefault="00D4042C" w:rsidP="00AB2A6D">
      <w:pPr>
        <w:spacing w:line="360" w:lineRule="auto"/>
        <w:jc w:val="both"/>
        <w:rPr>
          <w:rFonts w:ascii="Trebuchet MS" w:hAnsi="Trebuchet MS"/>
          <w:b/>
          <w:bCs/>
          <w:sz w:val="24"/>
          <w:szCs w:val="24"/>
        </w:rPr>
      </w:pPr>
    </w:p>
    <w:p w:rsidR="004D0563" w:rsidRPr="00D4042C" w:rsidRDefault="004D0563" w:rsidP="00AB2A6D">
      <w:pPr>
        <w:spacing w:line="360" w:lineRule="auto"/>
        <w:jc w:val="both"/>
        <w:rPr>
          <w:rFonts w:ascii="Trebuchet MS" w:hAnsi="Trebuchet MS"/>
          <w:sz w:val="22"/>
          <w:szCs w:val="22"/>
        </w:rPr>
      </w:pPr>
      <w:r w:rsidRPr="00D4042C">
        <w:rPr>
          <w:rFonts w:ascii="Trebuchet MS" w:hAnsi="Trebuchet MS"/>
          <w:b/>
          <w:bCs/>
          <w:sz w:val="22"/>
          <w:szCs w:val="22"/>
        </w:rPr>
        <w:t>NOSOTROS</w:t>
      </w:r>
      <w:r w:rsidR="00BA4A64" w:rsidRPr="00D4042C">
        <w:rPr>
          <w:rFonts w:ascii="Trebuchet MS" w:hAnsi="Trebuchet MS"/>
          <w:b/>
          <w:bCs/>
          <w:sz w:val="22"/>
          <w:szCs w:val="22"/>
        </w:rPr>
        <w:t>: Por una parte</w:t>
      </w:r>
      <w:r w:rsidRPr="00D4042C">
        <w:rPr>
          <w:rFonts w:ascii="Trebuchet MS" w:hAnsi="Trebuchet MS"/>
          <w:b/>
          <w:bCs/>
          <w:sz w:val="22"/>
          <w:szCs w:val="22"/>
        </w:rPr>
        <w:t xml:space="preserve"> IRMA SEGUNDA AMAYA ECHEVERRÍA</w:t>
      </w:r>
      <w:r w:rsidRPr="00D4042C">
        <w:rPr>
          <w:rFonts w:ascii="Trebuchet MS" w:hAnsi="Trebuchet MS"/>
          <w:sz w:val="22"/>
          <w:szCs w:val="22"/>
        </w:rPr>
        <w:t>,</w:t>
      </w:r>
      <w:r w:rsidR="00EA51E0">
        <w:rPr>
          <w:rFonts w:ascii="Trebuchet MS" w:hAnsi="Trebuchet MS"/>
          <w:sz w:val="22"/>
          <w:szCs w:val="22"/>
        </w:rPr>
        <w:t xml:space="preserve"> </w:t>
      </w:r>
      <w:r w:rsidR="00EA51E0">
        <w:rPr>
          <w:rFonts w:ascii="Trebuchet MS" w:hAnsi="Trebuchet MS" w:cs="Calibri"/>
          <w:sz w:val="22"/>
          <w:szCs w:val="22"/>
        </w:rPr>
        <w:t>XXXXXXXXXXXXX</w:t>
      </w:r>
      <w:r w:rsidR="00E343E4" w:rsidRPr="00D4042C">
        <w:rPr>
          <w:rFonts w:ascii="Trebuchet MS" w:hAnsi="Trebuchet MS" w:cs="Calibri"/>
          <w:sz w:val="22"/>
          <w:szCs w:val="22"/>
        </w:rPr>
        <w:t xml:space="preserve">, Empleada, </w:t>
      </w:r>
      <w:r w:rsidR="00EA51E0">
        <w:rPr>
          <w:rFonts w:ascii="Trebuchet MS" w:hAnsi="Trebuchet MS" w:cs="Calibri"/>
          <w:sz w:val="22"/>
          <w:szCs w:val="22"/>
        </w:rPr>
        <w:t>XXXXXXXXXXXXXXX</w:t>
      </w:r>
      <w:r w:rsidR="00E343E4" w:rsidRPr="00D4042C">
        <w:rPr>
          <w:rFonts w:ascii="Trebuchet MS" w:hAnsi="Trebuchet MS" w:cs="Calibri"/>
          <w:sz w:val="22"/>
          <w:szCs w:val="22"/>
        </w:rPr>
        <w:t xml:space="preserve"> Departamento </w:t>
      </w:r>
      <w:r w:rsidR="00EA51E0">
        <w:rPr>
          <w:rFonts w:ascii="Trebuchet MS" w:hAnsi="Trebuchet MS" w:cs="Calibri"/>
          <w:sz w:val="22"/>
          <w:szCs w:val="22"/>
        </w:rPr>
        <w:t>XXXXXXXXXXXXXXX</w:t>
      </w:r>
      <w:r w:rsidR="00E343E4" w:rsidRPr="00D4042C">
        <w:rPr>
          <w:rFonts w:ascii="Trebuchet MS" w:hAnsi="Trebuchet MS" w:cs="Calibri"/>
          <w:sz w:val="22"/>
          <w:szCs w:val="22"/>
        </w:rPr>
        <w:t xml:space="preserve">, con Documento Único de Identidad número </w:t>
      </w:r>
      <w:r w:rsidR="00EA51E0">
        <w:rPr>
          <w:rFonts w:ascii="Trebuchet MS" w:hAnsi="Trebuchet MS" w:cs="Calibri"/>
          <w:sz w:val="22"/>
          <w:szCs w:val="22"/>
        </w:rPr>
        <w:t>XXXXXXXXXXXXXXXXX</w:t>
      </w:r>
      <w:r w:rsidR="00E343E4" w:rsidRPr="00D4042C">
        <w:rPr>
          <w:rFonts w:ascii="Trebuchet MS" w:hAnsi="Trebuchet MS" w:cs="Calibri"/>
          <w:sz w:val="22"/>
          <w:szCs w:val="22"/>
        </w:rPr>
        <w:t>, actuando en calidad de Presidenta de la Junta Directiva y Representante Legal del "</w:t>
      </w:r>
      <w:r w:rsidR="00E343E4" w:rsidRPr="00D4042C">
        <w:rPr>
          <w:rFonts w:ascii="Trebuchet MS" w:hAnsi="Trebuchet MS" w:cs="Calibri"/>
          <w:b/>
          <w:bCs/>
          <w:sz w:val="22"/>
          <w:szCs w:val="22"/>
        </w:rPr>
        <w:t>FONDO DE PROTECCIÓN DE LISIADOS Y DISCAPACITADOS A CONSECUENCIA DEL CONFLICTO ARMADO</w:t>
      </w:r>
      <w:r w:rsidR="00E343E4" w:rsidRPr="00D4042C">
        <w:rPr>
          <w:rFonts w:ascii="Trebuchet MS" w:hAnsi="Trebuchet MS" w:cs="Calibri"/>
          <w:sz w:val="22"/>
          <w:szCs w:val="22"/>
        </w:rPr>
        <w:t xml:space="preserve">", Institución de Derecho Público, con autonomía en lo administrativo, de este domicilio, con Número de Identificación Tributaria cero seis uno cuatro-uno tres uno dos nueve dos-uno cero uno-nueve, en adelante </w:t>
      </w:r>
      <w:r w:rsidR="00E343E4" w:rsidRPr="00D4042C">
        <w:rPr>
          <w:rFonts w:ascii="Trebuchet MS" w:hAnsi="Trebuchet MS" w:cs="Calibri"/>
          <w:b/>
          <w:bCs/>
          <w:sz w:val="22"/>
          <w:szCs w:val="22"/>
        </w:rPr>
        <w:t>“FOPROLYD” o “La Institución Contratante”</w:t>
      </w:r>
      <w:r w:rsidR="00E343E4" w:rsidRPr="00D4042C">
        <w:rPr>
          <w:rFonts w:ascii="Trebuchet MS" w:hAnsi="Trebuchet MS" w:cs="Calibri"/>
          <w:sz w:val="22"/>
          <w:szCs w:val="22"/>
        </w:rPr>
        <w:t xml:space="preserve">; calidad que compruebo con la siguiente documentación: </w:t>
      </w:r>
      <w:r w:rsidR="00E343E4" w:rsidRPr="00D4042C">
        <w:rPr>
          <w:rFonts w:ascii="Trebuchet MS" w:hAnsi="Trebuchet MS" w:cs="Calibri"/>
          <w:b/>
          <w:bCs/>
          <w:sz w:val="22"/>
          <w:szCs w:val="22"/>
        </w:rPr>
        <w:t>a)</w:t>
      </w:r>
      <w:r w:rsidR="00E343E4" w:rsidRPr="00D4042C">
        <w:rPr>
          <w:rFonts w:ascii="Trebuchet MS" w:hAnsi="Trebuchet MS" w:cs="Calibri"/>
          <w:sz w:val="22"/>
          <w:szCs w:val="22"/>
        </w:rPr>
        <w:t xml:space="preserve"> Decreto Legislativo número cuatrocientos dieciséis de fecha trece de diciembre de mil novecientos noventa y dos, publicado en el Diario Oficial Número nueve, Tomo trescientos dieciocho de fecha catorce de enero de mil novecientos noventa y tres, el cual decreta la "LEY DE BENEFICIO PARA LA PROTECCIÓN DE LOS LISIADOS Y DISCAPACITADOS A CONSECUENCIA DEL CONFLICTO ARMADO", que en su Artículo dos crea el "FONDO DE PROTECCIÓN DE LISIADOS Y DISCAPACITADOS A CONSECUENCIA DEL CONFLICTO ARMADO", los demás Decretos Legislativos que contienen las reformas a dicha Ley, de los que consta: i) Que FOPROLYD es una Institución de Derecho Público, con personalidad jurídica y autonomía en lo administrativo, el cual tiene su domicilio en esta ciudad pudiendo establecer agencias o dependencias en cualquier lugar del territorio nacional, y su existencia será de cincuenta años a partir de la vigencia de la Ley, plazo que caducará el día veintitrés de enero del año dos mil cuarenta y tres; ii) Que la Dirección y Administración de FOPROLYD estará a cargo de una Junta Directiva, un Gerente General, un Comité de Gestión Financiera y una Comisión Técnica Evaluadora, siendo la Junta Directiva el máximo organismo decisorio y sus miembros durarán en sus funciones dos años; iii) Que el Presidente de la Junta Directiva tendrá la representación Legal, Judicial y Extrajudicial de FOPROLYD y será electo por el Presidente de la República, a quien no se le prohíbe ejercer actos como el presente ni se le exige autorización previa para firmar actos como este; y </w:t>
      </w:r>
      <w:r w:rsidR="00E343E4" w:rsidRPr="00D4042C">
        <w:rPr>
          <w:rFonts w:ascii="Trebuchet MS" w:hAnsi="Trebuchet MS" w:cs="Calibri"/>
          <w:b/>
          <w:bCs/>
          <w:sz w:val="22"/>
          <w:szCs w:val="22"/>
        </w:rPr>
        <w:t xml:space="preserve">b) </w:t>
      </w:r>
      <w:r w:rsidR="00E343E4" w:rsidRPr="00D4042C">
        <w:rPr>
          <w:rFonts w:ascii="Trebuchet MS" w:hAnsi="Trebuchet MS" w:cs="Tahoma"/>
          <w:sz w:val="22"/>
          <w:szCs w:val="22"/>
        </w:rPr>
        <w:t xml:space="preserve">El Acuerdo Ejecutivo número trescientos cincuenta y cuatro, de fecha </w:t>
      </w:r>
      <w:r w:rsidR="00E343E4" w:rsidRPr="00D4042C">
        <w:rPr>
          <w:rFonts w:ascii="Trebuchet MS" w:hAnsi="Trebuchet MS" w:cs="Tahoma"/>
          <w:sz w:val="22"/>
          <w:szCs w:val="22"/>
        </w:rPr>
        <w:lastRenderedPageBreak/>
        <w:t>veintiocho de junio de dos mil dieciséis, emitido por el señor Presidente de la República, Salvador Sánchez Cerén, en el cual se nombra a la Licenciada Irma Segunda Amaya Echeverría, como Presidenta de la Junta Directiva del Fondo de Protección de Lisiados y Discapacitados a Consecuencia del Conflicto Armado, para un período de dos años a partir del día veintiocho de junio de dos mil dieciséis</w:t>
      </w:r>
      <w:r w:rsidR="00AE7DDE" w:rsidRPr="00D4042C">
        <w:rPr>
          <w:rFonts w:ascii="Trebuchet MS" w:hAnsi="Trebuchet MS" w:cs="Calibri"/>
          <w:sz w:val="22"/>
          <w:szCs w:val="22"/>
        </w:rPr>
        <w:t>;</w:t>
      </w:r>
      <w:r w:rsidR="0024018D" w:rsidRPr="00D4042C">
        <w:rPr>
          <w:rFonts w:ascii="Trebuchet MS" w:hAnsi="Trebuchet MS" w:cs="Calibri"/>
          <w:sz w:val="22"/>
          <w:szCs w:val="22"/>
        </w:rPr>
        <w:t xml:space="preserve"> </w:t>
      </w:r>
      <w:r w:rsidRPr="00D4042C">
        <w:rPr>
          <w:rFonts w:ascii="Trebuchet MS" w:hAnsi="Trebuchet MS"/>
          <w:sz w:val="22"/>
          <w:szCs w:val="22"/>
        </w:rPr>
        <w:t>y</w:t>
      </w:r>
      <w:r w:rsidR="0024018D" w:rsidRPr="00D4042C">
        <w:rPr>
          <w:rFonts w:ascii="Trebuchet MS" w:hAnsi="Trebuchet MS"/>
          <w:sz w:val="22"/>
          <w:szCs w:val="22"/>
        </w:rPr>
        <w:t xml:space="preserve"> </w:t>
      </w:r>
      <w:r w:rsidR="00BA4A64" w:rsidRPr="00D4042C">
        <w:rPr>
          <w:rFonts w:ascii="Trebuchet MS" w:hAnsi="Trebuchet MS"/>
          <w:sz w:val="22"/>
          <w:szCs w:val="22"/>
        </w:rPr>
        <w:t xml:space="preserve">por la otra, </w:t>
      </w:r>
      <w:r w:rsidR="00BA4A64" w:rsidRPr="00D4042C">
        <w:rPr>
          <w:rFonts w:ascii="Trebuchet MS" w:hAnsi="Trebuchet MS" w:cs="Calibri"/>
          <w:b/>
          <w:color w:val="000000"/>
          <w:sz w:val="22"/>
          <w:szCs w:val="22"/>
          <w:lang w:val="es-ES_tradnl"/>
        </w:rPr>
        <w:t>ROXANA DE JESÚS HERNÁNDEZ DE BERNABÉ</w:t>
      </w:r>
      <w:r w:rsidR="00BA4A64" w:rsidRPr="00D4042C">
        <w:rPr>
          <w:rFonts w:ascii="Trebuchet MS" w:hAnsi="Trebuchet MS" w:cs="Calibri"/>
          <w:sz w:val="22"/>
          <w:szCs w:val="22"/>
          <w:lang w:val="es-ES_tradnl"/>
        </w:rPr>
        <w:t xml:space="preserve">, </w:t>
      </w:r>
      <w:r w:rsidR="00EA51E0">
        <w:rPr>
          <w:rFonts w:ascii="Trebuchet MS" w:hAnsi="Trebuchet MS" w:cs="Calibri"/>
          <w:sz w:val="22"/>
          <w:szCs w:val="22"/>
          <w:lang w:val="es-ES_tradnl"/>
        </w:rPr>
        <w:t>XXXXXXXXXXXXXXXXX</w:t>
      </w:r>
      <w:r w:rsidR="00BA4A64" w:rsidRPr="00D4042C">
        <w:rPr>
          <w:rFonts w:ascii="Trebuchet MS" w:hAnsi="Trebuchet MS" w:cs="Calibri"/>
          <w:sz w:val="22"/>
          <w:szCs w:val="22"/>
          <w:lang w:val="es-ES_tradnl"/>
        </w:rPr>
        <w:t xml:space="preserve">, Empleada, </w:t>
      </w:r>
      <w:r w:rsidR="00EA51E0">
        <w:rPr>
          <w:rFonts w:ascii="Trebuchet MS" w:hAnsi="Trebuchet MS" w:cs="Calibri"/>
          <w:sz w:val="22"/>
          <w:szCs w:val="22"/>
          <w:lang w:val="es-ES_tradnl"/>
        </w:rPr>
        <w:t>XXXXXXXXXXXXXXXX</w:t>
      </w:r>
      <w:r w:rsidR="00BA4A64" w:rsidRPr="00D4042C">
        <w:rPr>
          <w:rFonts w:ascii="Trebuchet MS" w:hAnsi="Trebuchet MS" w:cs="Calibri"/>
          <w:sz w:val="22"/>
          <w:szCs w:val="22"/>
          <w:lang w:val="es-ES_tradnl"/>
        </w:rPr>
        <w:t>, departamento</w:t>
      </w:r>
      <w:r w:rsidR="00EA51E0">
        <w:rPr>
          <w:rFonts w:ascii="Trebuchet MS" w:hAnsi="Trebuchet MS" w:cs="Calibri"/>
          <w:sz w:val="22"/>
          <w:szCs w:val="22"/>
          <w:lang w:val="es-ES_tradnl"/>
        </w:rPr>
        <w:t xml:space="preserve"> XXXXXXXXXXXXXXXX</w:t>
      </w:r>
      <w:r w:rsidR="00BA4A64" w:rsidRPr="00D4042C">
        <w:rPr>
          <w:rFonts w:ascii="Trebuchet MS" w:hAnsi="Trebuchet MS" w:cs="Calibri"/>
          <w:sz w:val="22"/>
          <w:szCs w:val="22"/>
          <w:lang w:val="es-ES_tradnl"/>
        </w:rPr>
        <w:t xml:space="preserve">, con Documento Único de Identidad número  </w:t>
      </w:r>
      <w:r w:rsidR="00EA51E0">
        <w:rPr>
          <w:rFonts w:ascii="Trebuchet MS" w:hAnsi="Trebuchet MS" w:cs="Calibri"/>
          <w:sz w:val="22"/>
          <w:szCs w:val="22"/>
          <w:lang w:val="es-ES_tradnl"/>
        </w:rPr>
        <w:t>XXXXXXXXXXXXXXXXXX</w:t>
      </w:r>
      <w:r w:rsidR="00BA4A64" w:rsidRPr="00D4042C">
        <w:rPr>
          <w:rFonts w:ascii="Trebuchet MS" w:hAnsi="Trebuchet MS" w:cs="Calibri"/>
          <w:sz w:val="22"/>
          <w:szCs w:val="22"/>
          <w:lang w:val="es-ES_tradnl"/>
        </w:rPr>
        <w:t xml:space="preserve">, y con Número de Identificación Tributaria </w:t>
      </w:r>
      <w:r w:rsidR="00EA51E0">
        <w:rPr>
          <w:rFonts w:ascii="Trebuchet MS" w:hAnsi="Trebuchet MS" w:cs="Calibri"/>
          <w:sz w:val="22"/>
          <w:szCs w:val="22"/>
          <w:lang w:val="es-ES_tradnl"/>
        </w:rPr>
        <w:t>XXXXXXXXXXXXXXXXXXXXXXXXXXXX</w:t>
      </w:r>
      <w:r w:rsidR="00BA4A64" w:rsidRPr="00D4042C">
        <w:rPr>
          <w:rFonts w:ascii="Trebuchet MS" w:hAnsi="Trebuchet MS" w:cs="Calibri"/>
          <w:sz w:val="22"/>
          <w:szCs w:val="22"/>
          <w:lang w:val="es-ES_tradnl"/>
        </w:rPr>
        <w:t xml:space="preserve">, y </w:t>
      </w:r>
      <w:r w:rsidR="00BA4A64" w:rsidRPr="00D4042C">
        <w:rPr>
          <w:rFonts w:ascii="Trebuchet MS" w:hAnsi="Trebuchet MS" w:cs="Calibri"/>
          <w:b/>
          <w:color w:val="000000"/>
          <w:sz w:val="22"/>
          <w:szCs w:val="22"/>
          <w:lang w:val="es-ES_tradnl"/>
        </w:rPr>
        <w:t xml:space="preserve">MARÍA ESTER RODRÍGUEZ DE DOÑAN, </w:t>
      </w:r>
      <w:r w:rsidR="00EA51E0">
        <w:rPr>
          <w:rFonts w:ascii="Trebuchet MS" w:hAnsi="Trebuchet MS" w:cs="Calibri"/>
          <w:sz w:val="22"/>
          <w:szCs w:val="22"/>
          <w:lang w:val="es-ES_tradnl"/>
        </w:rPr>
        <w:t>XXXXXXXXXXXXXXXXX</w:t>
      </w:r>
      <w:r w:rsidR="00BA4A64" w:rsidRPr="00D4042C">
        <w:rPr>
          <w:rFonts w:ascii="Trebuchet MS" w:hAnsi="Trebuchet MS" w:cs="Calibri"/>
          <w:sz w:val="22"/>
          <w:szCs w:val="22"/>
          <w:lang w:val="es-ES_tradnl"/>
        </w:rPr>
        <w:t>, Estudiante,</w:t>
      </w:r>
      <w:r w:rsidR="00EA51E0">
        <w:rPr>
          <w:rFonts w:ascii="Trebuchet MS" w:hAnsi="Trebuchet MS" w:cs="Calibri"/>
          <w:sz w:val="22"/>
          <w:szCs w:val="22"/>
          <w:lang w:val="es-ES_tradnl"/>
        </w:rPr>
        <w:t xml:space="preserve"> XXXXXXXXXXXXXXXX</w:t>
      </w:r>
      <w:r w:rsidR="00BA4A64" w:rsidRPr="00D4042C">
        <w:rPr>
          <w:rFonts w:ascii="Trebuchet MS" w:hAnsi="Trebuchet MS" w:cs="Calibri"/>
          <w:sz w:val="22"/>
          <w:szCs w:val="22"/>
          <w:lang w:val="es-ES_tradnl"/>
        </w:rPr>
        <w:t xml:space="preserve">, departamento </w:t>
      </w:r>
      <w:r w:rsidR="00EA51E0">
        <w:rPr>
          <w:rFonts w:ascii="Trebuchet MS" w:hAnsi="Trebuchet MS" w:cs="Calibri"/>
          <w:sz w:val="22"/>
          <w:szCs w:val="22"/>
          <w:lang w:val="es-ES_tradnl"/>
        </w:rPr>
        <w:t>XXXXXXXXXXXXX</w:t>
      </w:r>
      <w:r w:rsidR="00BA4A64" w:rsidRPr="00D4042C">
        <w:rPr>
          <w:rFonts w:ascii="Trebuchet MS" w:hAnsi="Trebuchet MS" w:cs="Calibri"/>
          <w:sz w:val="22"/>
          <w:szCs w:val="22"/>
          <w:lang w:val="es-ES_tradnl"/>
        </w:rPr>
        <w:t xml:space="preserve">, con Documento Único de Identidad número  </w:t>
      </w:r>
      <w:r w:rsidR="00EA51E0">
        <w:rPr>
          <w:rFonts w:ascii="Trebuchet MS" w:hAnsi="Trebuchet MS" w:cs="Calibri"/>
          <w:sz w:val="22"/>
          <w:szCs w:val="22"/>
          <w:lang w:val="es-ES_tradnl"/>
        </w:rPr>
        <w:t>XXXXXXXXXXXXXXXXXXXXX</w:t>
      </w:r>
      <w:r w:rsidR="00BA4A64" w:rsidRPr="00D4042C">
        <w:rPr>
          <w:rFonts w:ascii="Trebuchet MS" w:hAnsi="Trebuchet MS" w:cs="Calibri"/>
          <w:sz w:val="22"/>
          <w:szCs w:val="22"/>
          <w:lang w:val="es-ES_tradnl"/>
        </w:rPr>
        <w:t xml:space="preserve">, y con Número de Identificación Tributaria </w:t>
      </w:r>
      <w:r w:rsidR="00EA51E0">
        <w:rPr>
          <w:rFonts w:ascii="Trebuchet MS" w:hAnsi="Trebuchet MS" w:cs="Calibri"/>
          <w:sz w:val="22"/>
          <w:szCs w:val="22"/>
          <w:lang w:val="es-ES_tradnl"/>
        </w:rPr>
        <w:t>XXXXXXXXXXXXXXXXXXXXXXX</w:t>
      </w:r>
      <w:r w:rsidR="00BA4A64" w:rsidRPr="00D4042C">
        <w:rPr>
          <w:rFonts w:ascii="Trebuchet MS" w:hAnsi="Trebuchet MS" w:cs="Calibri"/>
          <w:sz w:val="22"/>
          <w:szCs w:val="22"/>
          <w:lang w:val="es-ES_tradnl"/>
        </w:rPr>
        <w:t>, act</w:t>
      </w:r>
      <w:r w:rsidR="002F3649" w:rsidRPr="00D4042C">
        <w:rPr>
          <w:rFonts w:ascii="Trebuchet MS" w:hAnsi="Trebuchet MS" w:cs="Calibri"/>
          <w:sz w:val="22"/>
          <w:szCs w:val="22"/>
          <w:lang w:val="es-ES_tradnl"/>
        </w:rPr>
        <w:t xml:space="preserve">uando </w:t>
      </w:r>
      <w:r w:rsidR="00BA4A64" w:rsidRPr="00D4042C">
        <w:rPr>
          <w:rFonts w:ascii="Trebuchet MS" w:hAnsi="Trebuchet MS" w:cs="Calibri"/>
          <w:sz w:val="22"/>
          <w:szCs w:val="22"/>
          <w:lang w:val="es-ES_tradnl"/>
        </w:rPr>
        <w:t>en nombre y representación legal, en sus calidades de Directora Presidenta la primera y Directora Secretaria la segunda, de la</w:t>
      </w:r>
      <w:r w:rsidR="00BA4A64" w:rsidRPr="00D4042C">
        <w:rPr>
          <w:rFonts w:ascii="Trebuchet MS" w:hAnsi="Trebuchet MS" w:cs="Calibri"/>
          <w:b/>
          <w:sz w:val="22"/>
          <w:szCs w:val="22"/>
          <w:lang w:val="es-ES_tradnl"/>
        </w:rPr>
        <w:t xml:space="preserve"> Sociedad TRANSPORTES HERNÁNDEZ RODRÍGUEZ, SOCIEDAD ANÓNIMA DE CAPITAL VARIABLE</w:t>
      </w:r>
      <w:r w:rsidR="00BA4A64" w:rsidRPr="00D4042C">
        <w:rPr>
          <w:rFonts w:ascii="Trebuchet MS" w:hAnsi="Trebuchet MS" w:cs="Calibri"/>
          <w:sz w:val="22"/>
          <w:szCs w:val="22"/>
          <w:lang w:val="es-ES_tradnl"/>
        </w:rPr>
        <w:t xml:space="preserve">, que se puede abreviar </w:t>
      </w:r>
      <w:r w:rsidR="00BA4A64" w:rsidRPr="00D4042C">
        <w:rPr>
          <w:rFonts w:ascii="Trebuchet MS" w:hAnsi="Trebuchet MS" w:cs="Calibri"/>
          <w:b/>
          <w:sz w:val="22"/>
          <w:szCs w:val="22"/>
          <w:lang w:val="es-ES_tradnl"/>
        </w:rPr>
        <w:t>“TRANSPORTES HERNÁNDEZ RODRÍGUEZ, S.A. DE C.V.”</w:t>
      </w:r>
      <w:r w:rsidR="00BA4A64" w:rsidRPr="00D4042C">
        <w:rPr>
          <w:rFonts w:ascii="Trebuchet MS" w:hAnsi="Trebuchet MS" w:cs="Calibri"/>
          <w:sz w:val="22"/>
          <w:szCs w:val="22"/>
          <w:lang w:val="es-ES_tradnl"/>
        </w:rPr>
        <w:t xml:space="preserve">, </w:t>
      </w:r>
      <w:r w:rsidR="00BA4A64" w:rsidRPr="00D4042C">
        <w:rPr>
          <w:rFonts w:ascii="Trebuchet MS" w:hAnsi="Trebuchet MS"/>
          <w:sz w:val="22"/>
          <w:szCs w:val="22"/>
        </w:rPr>
        <w:t xml:space="preserve">de nacionalidad salvadoreña, del domicilio de la ciudad y departamento de San Salvador, con Número de Identificación Tributaria </w:t>
      </w:r>
      <w:r w:rsidR="00EA51E0">
        <w:rPr>
          <w:rFonts w:ascii="Trebuchet MS" w:hAnsi="Trebuchet MS"/>
          <w:sz w:val="22"/>
          <w:szCs w:val="22"/>
        </w:rPr>
        <w:t>XXXXXXXXXXXXXXXXXXX</w:t>
      </w:r>
      <w:r w:rsidR="00BA4A64" w:rsidRPr="00D4042C">
        <w:rPr>
          <w:rFonts w:ascii="Trebuchet MS" w:hAnsi="Trebuchet MS"/>
          <w:sz w:val="22"/>
          <w:szCs w:val="22"/>
        </w:rPr>
        <w:t xml:space="preserve">, con Registro de Contribuyente del Impuesto a la Transferencia de Bienes Muebles y a la Prestación de Servicios número </w:t>
      </w:r>
      <w:r w:rsidR="00EA51E0">
        <w:rPr>
          <w:rFonts w:ascii="Trebuchet MS" w:hAnsi="Trebuchet MS"/>
          <w:sz w:val="22"/>
          <w:szCs w:val="22"/>
        </w:rPr>
        <w:t>XXXXXXXXXXXXXXXXXXXXXX</w:t>
      </w:r>
      <w:r w:rsidR="00BA4A64" w:rsidRPr="00D4042C">
        <w:rPr>
          <w:rFonts w:ascii="Trebuchet MS" w:hAnsi="Trebuchet MS"/>
          <w:sz w:val="22"/>
          <w:szCs w:val="22"/>
        </w:rPr>
        <w:t xml:space="preserve">; que </w:t>
      </w:r>
      <w:r w:rsidR="00BA4A64" w:rsidRPr="00D4042C">
        <w:rPr>
          <w:rFonts w:ascii="Trebuchet MS" w:hAnsi="Trebuchet MS"/>
          <w:color w:val="000000"/>
          <w:sz w:val="22"/>
          <w:szCs w:val="22"/>
        </w:rPr>
        <w:t xml:space="preserve">en adelante podrá denominarse </w:t>
      </w:r>
      <w:r w:rsidR="00BA4A64" w:rsidRPr="00D4042C">
        <w:rPr>
          <w:rFonts w:ascii="Trebuchet MS" w:hAnsi="Trebuchet MS"/>
          <w:b/>
          <w:color w:val="000000"/>
          <w:sz w:val="22"/>
          <w:szCs w:val="22"/>
        </w:rPr>
        <w:t>“La Contratada”</w:t>
      </w:r>
      <w:r w:rsidR="00BA4A64" w:rsidRPr="00D4042C">
        <w:rPr>
          <w:rFonts w:ascii="Trebuchet MS" w:hAnsi="Trebuchet MS"/>
          <w:color w:val="000000"/>
          <w:sz w:val="22"/>
          <w:szCs w:val="22"/>
        </w:rPr>
        <w:t xml:space="preserve"> o </w:t>
      </w:r>
      <w:r w:rsidR="00BA4A64" w:rsidRPr="00D4042C">
        <w:rPr>
          <w:rFonts w:ascii="Trebuchet MS" w:hAnsi="Trebuchet MS"/>
          <w:b/>
          <w:color w:val="000000"/>
          <w:sz w:val="22"/>
          <w:szCs w:val="22"/>
        </w:rPr>
        <w:t>“La Sociedad Contratada”</w:t>
      </w:r>
      <w:r w:rsidR="00BA4A64" w:rsidRPr="00D4042C">
        <w:rPr>
          <w:rFonts w:ascii="Trebuchet MS" w:hAnsi="Trebuchet MS"/>
          <w:color w:val="000000"/>
          <w:sz w:val="22"/>
          <w:szCs w:val="22"/>
        </w:rPr>
        <w:t>,</w:t>
      </w:r>
      <w:r w:rsidR="00BA4A64" w:rsidRPr="00D4042C">
        <w:rPr>
          <w:rFonts w:ascii="Trebuchet MS" w:hAnsi="Trebuchet MS"/>
          <w:sz w:val="22"/>
          <w:szCs w:val="22"/>
        </w:rPr>
        <w:t xml:space="preserve"> </w:t>
      </w:r>
      <w:r w:rsidR="00B867B4" w:rsidRPr="00D4042C">
        <w:rPr>
          <w:rFonts w:ascii="Trebuchet MS" w:hAnsi="Trebuchet MS"/>
          <w:sz w:val="22"/>
          <w:szCs w:val="22"/>
        </w:rPr>
        <w:t>calidad que acreditamos con</w:t>
      </w:r>
      <w:r w:rsidR="00BA4A64" w:rsidRPr="00D4042C">
        <w:rPr>
          <w:rFonts w:ascii="Trebuchet MS" w:hAnsi="Trebuchet MS"/>
          <w:sz w:val="22"/>
          <w:szCs w:val="22"/>
        </w:rPr>
        <w:t xml:space="preserve">: El Testimonio de Escritura de Constitución de Sociedad, otorgada en la ciudad y departamento de San Salvador, a las trece horas del día ocho de julio de dos mil quince, ante los oficios Notariales de CARLOS SALVADOR SANDOVAL ASCENCIO, inscrita en el Registro de Comercio el día diez de julio del año dos mil quince, al número CUARENTA Y OCHO del Libro TRES MIL CUATROCIENTOS CUARENTA Y NUEVE del Registro de Sociedades, de la que consta: Que su denominación, nacionalidad y domicilio son como ha quedado establecido; que dicha sociedad tienen entre sus finalidades la recolección, transporte, tratamiento y disposición final de derechos sólidos hospitalarios bioinfecciosos, medicamentos vencidos, químicos, baterías acido plomo, desechos sólidos comunes de todos los entes generadores cubriendo todo el territorio nacional; que la representación judicial, extrajudicial y el uso de la firma social corresponden conjuntamente al Director Presidente y al Director Secretario, quienes duraran en sus funciones CINCO AÑOS, pudiendo ser reelectos; que en la </w:t>
      </w:r>
      <w:r w:rsidR="00B867B4" w:rsidRPr="00D4042C">
        <w:rPr>
          <w:rFonts w:ascii="Trebuchet MS" w:hAnsi="Trebuchet MS"/>
          <w:sz w:val="22"/>
          <w:szCs w:val="22"/>
        </w:rPr>
        <w:t>Cláusula</w:t>
      </w:r>
      <w:r w:rsidR="00BA4A64" w:rsidRPr="00D4042C">
        <w:rPr>
          <w:rFonts w:ascii="Trebuchet MS" w:hAnsi="Trebuchet MS"/>
          <w:sz w:val="22"/>
          <w:szCs w:val="22"/>
        </w:rPr>
        <w:t xml:space="preserve"> XX de la referida escritura se nombró la primera administración de la sociedad, siendo nombrada Directora Presidenta la señora ROXANA DE JESÚS HERNÁNDEZ DE BERNABÉ, y Directora Secretaria la señora MARÍA ESTER RODRÍGUEZ DE DOÑAN,</w:t>
      </w:r>
      <w:r w:rsidR="00BA4A64" w:rsidRPr="00D4042C">
        <w:rPr>
          <w:rFonts w:ascii="Trebuchet MS" w:hAnsi="Trebuchet MS"/>
          <w:sz w:val="22"/>
          <w:szCs w:val="22"/>
          <w:lang w:val="es-SV"/>
        </w:rPr>
        <w:t xml:space="preserve"> por lo que se encuentran facultadas para otorgar actos como el presente</w:t>
      </w:r>
      <w:r w:rsidR="00F42F46" w:rsidRPr="00D4042C">
        <w:rPr>
          <w:rFonts w:ascii="Trebuchet MS" w:hAnsi="Trebuchet MS"/>
          <w:sz w:val="22"/>
          <w:szCs w:val="22"/>
        </w:rPr>
        <w:t>;</w:t>
      </w:r>
      <w:r w:rsidR="00BA4A64" w:rsidRPr="00D4042C">
        <w:rPr>
          <w:rFonts w:ascii="Trebuchet MS" w:hAnsi="Trebuchet MS"/>
          <w:sz w:val="22"/>
          <w:szCs w:val="22"/>
        </w:rPr>
        <w:t xml:space="preserve"> </w:t>
      </w:r>
      <w:r w:rsidR="00D828A1" w:rsidRPr="00D4042C">
        <w:rPr>
          <w:rFonts w:ascii="Trebuchet MS" w:hAnsi="Trebuchet MS"/>
          <w:sz w:val="22"/>
          <w:szCs w:val="22"/>
        </w:rPr>
        <w:t>y en las calidades indicadas convenimos en celebrar el presente</w:t>
      </w:r>
      <w:r w:rsidR="0024018D" w:rsidRPr="00D4042C">
        <w:rPr>
          <w:rFonts w:ascii="Trebuchet MS" w:hAnsi="Trebuchet MS"/>
          <w:sz w:val="22"/>
          <w:szCs w:val="22"/>
        </w:rPr>
        <w:t xml:space="preserve"> </w:t>
      </w:r>
      <w:r w:rsidRPr="00D4042C">
        <w:rPr>
          <w:rFonts w:ascii="Trebuchet MS" w:hAnsi="Trebuchet MS"/>
          <w:b/>
          <w:bCs/>
          <w:sz w:val="22"/>
          <w:szCs w:val="22"/>
        </w:rPr>
        <w:t xml:space="preserve">CONTRATO DE </w:t>
      </w:r>
      <w:r w:rsidR="00AA1C4A" w:rsidRPr="00D4042C">
        <w:rPr>
          <w:rFonts w:ascii="Trebuchet MS" w:hAnsi="Trebuchet MS"/>
          <w:b/>
          <w:bCs/>
          <w:sz w:val="22"/>
          <w:szCs w:val="22"/>
        </w:rPr>
        <w:t>S</w:t>
      </w:r>
      <w:r w:rsidR="00C76EB5" w:rsidRPr="00D4042C">
        <w:rPr>
          <w:rFonts w:ascii="Trebuchet MS" w:hAnsi="Trebuchet MS"/>
          <w:b/>
          <w:bCs/>
          <w:sz w:val="22"/>
          <w:szCs w:val="22"/>
        </w:rPr>
        <w:t>ERVICIO</w:t>
      </w:r>
      <w:r w:rsidRPr="00D4042C">
        <w:rPr>
          <w:rFonts w:ascii="Trebuchet MS" w:hAnsi="Trebuchet MS"/>
          <w:sz w:val="22"/>
          <w:szCs w:val="22"/>
        </w:rPr>
        <w:t xml:space="preserve">, </w:t>
      </w:r>
      <w:r w:rsidR="000C1B26" w:rsidRPr="00D4042C">
        <w:rPr>
          <w:rFonts w:ascii="Trebuchet MS" w:hAnsi="Trebuchet MS"/>
          <w:sz w:val="22"/>
          <w:szCs w:val="22"/>
        </w:rPr>
        <w:t>adjudicado en el proceso por</w:t>
      </w:r>
      <w:r w:rsidR="00EF20B0" w:rsidRPr="00D4042C">
        <w:rPr>
          <w:rFonts w:ascii="Trebuchet MS" w:hAnsi="Trebuchet MS"/>
          <w:sz w:val="22"/>
          <w:szCs w:val="22"/>
        </w:rPr>
        <w:t xml:space="preserve"> la Modalidad de Libre Gestión n</w:t>
      </w:r>
      <w:r w:rsidR="000C1B26" w:rsidRPr="00D4042C">
        <w:rPr>
          <w:rFonts w:ascii="Trebuchet MS" w:hAnsi="Trebuchet MS"/>
          <w:sz w:val="22"/>
          <w:szCs w:val="22"/>
        </w:rPr>
        <w:t xml:space="preserve">úmero </w:t>
      </w:r>
      <w:r w:rsidR="00E37C7D" w:rsidRPr="00D4042C">
        <w:rPr>
          <w:rFonts w:ascii="Trebuchet MS" w:hAnsi="Trebuchet MS"/>
          <w:sz w:val="22"/>
          <w:szCs w:val="22"/>
        </w:rPr>
        <w:t>CERO CERO UNO</w:t>
      </w:r>
      <w:r w:rsidR="00A73482" w:rsidRPr="00D4042C">
        <w:rPr>
          <w:rFonts w:ascii="Trebuchet MS" w:hAnsi="Trebuchet MS"/>
          <w:sz w:val="22"/>
          <w:szCs w:val="22"/>
        </w:rPr>
        <w:t xml:space="preserve">/DOS MIL </w:t>
      </w:r>
      <w:r w:rsidR="00E64990" w:rsidRPr="00D4042C">
        <w:rPr>
          <w:rFonts w:ascii="Trebuchet MS" w:hAnsi="Trebuchet MS"/>
          <w:sz w:val="22"/>
          <w:szCs w:val="22"/>
        </w:rPr>
        <w:t>DIECIS</w:t>
      </w:r>
      <w:r w:rsidR="00E37C7D" w:rsidRPr="00D4042C">
        <w:rPr>
          <w:rFonts w:ascii="Trebuchet MS" w:hAnsi="Trebuchet MS"/>
          <w:sz w:val="22"/>
          <w:szCs w:val="22"/>
        </w:rPr>
        <w:t>IETE</w:t>
      </w:r>
      <w:r w:rsidR="00E64990" w:rsidRPr="00D4042C">
        <w:rPr>
          <w:rFonts w:ascii="Trebuchet MS" w:hAnsi="Trebuchet MS"/>
          <w:sz w:val="22"/>
          <w:szCs w:val="22"/>
        </w:rPr>
        <w:t>,</w:t>
      </w:r>
      <w:r w:rsidR="000C1B26" w:rsidRPr="00D4042C">
        <w:rPr>
          <w:rFonts w:ascii="Trebuchet MS" w:hAnsi="Trebuchet MS"/>
          <w:sz w:val="22"/>
          <w:szCs w:val="22"/>
        </w:rPr>
        <w:t xml:space="preserve"> el cual se regulará conforme a las disposiciones de la Ley de Adquisiciones y Contrataciones de la Administración Pública</w:t>
      </w:r>
      <w:r w:rsidR="00C76EB5" w:rsidRPr="00D4042C">
        <w:rPr>
          <w:rFonts w:ascii="Trebuchet MS" w:hAnsi="Trebuchet MS"/>
          <w:sz w:val="22"/>
          <w:szCs w:val="22"/>
        </w:rPr>
        <w:t>,</w:t>
      </w:r>
      <w:r w:rsidR="000C1B26" w:rsidRPr="00D4042C">
        <w:rPr>
          <w:rFonts w:ascii="Trebuchet MS" w:hAnsi="Trebuchet MS"/>
          <w:sz w:val="22"/>
          <w:szCs w:val="22"/>
        </w:rPr>
        <w:t xml:space="preserve"> en adelante LACAP, Reglamento del mismo cuerpo legal, </w:t>
      </w:r>
      <w:r w:rsidR="009F3FD1" w:rsidRPr="00D4042C">
        <w:rPr>
          <w:rFonts w:ascii="Trebuchet MS" w:hAnsi="Trebuchet MS"/>
          <w:sz w:val="22"/>
          <w:szCs w:val="22"/>
        </w:rPr>
        <w:t>Re</w:t>
      </w:r>
      <w:r w:rsidR="00D4042C" w:rsidRPr="00D4042C">
        <w:rPr>
          <w:rFonts w:ascii="Trebuchet MS" w:hAnsi="Trebuchet MS"/>
          <w:sz w:val="22"/>
          <w:szCs w:val="22"/>
        </w:rPr>
        <w:t xml:space="preserve">querimiento </w:t>
      </w:r>
      <w:r w:rsidR="000C1B26" w:rsidRPr="00D4042C">
        <w:rPr>
          <w:rFonts w:ascii="Trebuchet MS" w:hAnsi="Trebuchet MS"/>
          <w:sz w:val="22"/>
          <w:szCs w:val="22"/>
        </w:rPr>
        <w:t>para esta contratación y en especial a las obligaciones, condiciones y pactos establecidos en las siguientes cláusulas:</w:t>
      </w:r>
      <w:r w:rsidR="0024018D" w:rsidRPr="00D4042C">
        <w:rPr>
          <w:rFonts w:ascii="Trebuchet MS" w:hAnsi="Trebuchet MS"/>
          <w:sz w:val="22"/>
          <w:szCs w:val="22"/>
        </w:rPr>
        <w:t xml:space="preserve"> </w:t>
      </w:r>
      <w:r w:rsidR="000150BC" w:rsidRPr="00D4042C">
        <w:rPr>
          <w:rFonts w:ascii="Trebuchet MS" w:hAnsi="Trebuchet MS"/>
          <w:b/>
          <w:bCs/>
          <w:sz w:val="22"/>
          <w:szCs w:val="22"/>
        </w:rPr>
        <w:t>I) OBJETO DEL CONTRATO</w:t>
      </w:r>
      <w:r w:rsidR="000150BC" w:rsidRPr="00D4042C">
        <w:rPr>
          <w:rFonts w:ascii="Trebuchet MS" w:hAnsi="Trebuchet MS"/>
          <w:sz w:val="22"/>
          <w:szCs w:val="22"/>
        </w:rPr>
        <w:t xml:space="preserve">. Por medio del presente contrato </w:t>
      </w:r>
      <w:r w:rsidR="00232C09" w:rsidRPr="00D4042C">
        <w:rPr>
          <w:rFonts w:ascii="Trebuchet MS" w:hAnsi="Trebuchet MS"/>
          <w:sz w:val="22"/>
          <w:szCs w:val="22"/>
        </w:rPr>
        <w:t>la</w:t>
      </w:r>
      <w:r w:rsidR="000150BC" w:rsidRPr="00D4042C">
        <w:rPr>
          <w:rFonts w:ascii="Trebuchet MS" w:hAnsi="Trebuchet MS"/>
          <w:sz w:val="22"/>
          <w:szCs w:val="22"/>
        </w:rPr>
        <w:t xml:space="preserve"> contratad</w:t>
      </w:r>
      <w:r w:rsidR="00232C09" w:rsidRPr="00D4042C">
        <w:rPr>
          <w:rFonts w:ascii="Trebuchet MS" w:hAnsi="Trebuchet MS"/>
          <w:sz w:val="22"/>
          <w:szCs w:val="22"/>
        </w:rPr>
        <w:t>a</w:t>
      </w:r>
      <w:r w:rsidR="000150BC" w:rsidRPr="00D4042C">
        <w:rPr>
          <w:rFonts w:ascii="Trebuchet MS" w:hAnsi="Trebuchet MS"/>
          <w:sz w:val="22"/>
          <w:szCs w:val="22"/>
        </w:rPr>
        <w:t xml:space="preserve"> se obliga a proveer a la institución contratante el </w:t>
      </w:r>
      <w:r w:rsidR="00E37C7D" w:rsidRPr="00D4042C">
        <w:rPr>
          <w:rFonts w:ascii="Trebuchet MS" w:hAnsi="Trebuchet MS"/>
          <w:b/>
          <w:sz w:val="22"/>
          <w:szCs w:val="22"/>
          <w:lang w:val="es-SV"/>
        </w:rPr>
        <w:t>“SERVICIO DE RECOLECCIÓN, TRATAMIENTO Y DISPOSICIÓN FINAL DE DESECHOS BIOINFECCIOSOS GENERADOS POR LA CLÍNICA EMPRESARIAL DE FOPROLYD”</w:t>
      </w:r>
      <w:r w:rsidR="00E37C7D" w:rsidRPr="00D4042C">
        <w:rPr>
          <w:rFonts w:ascii="Trebuchet MS" w:hAnsi="Trebuchet MS"/>
          <w:sz w:val="22"/>
          <w:szCs w:val="22"/>
        </w:rPr>
        <w:t xml:space="preserve"> </w:t>
      </w:r>
      <w:r w:rsidR="000150BC" w:rsidRPr="00D4042C">
        <w:rPr>
          <w:rFonts w:ascii="Trebuchet MS" w:hAnsi="Trebuchet MS"/>
          <w:sz w:val="22"/>
          <w:szCs w:val="22"/>
        </w:rPr>
        <w:t>de a</w:t>
      </w:r>
      <w:r w:rsidR="007B753E" w:rsidRPr="00D4042C">
        <w:rPr>
          <w:rFonts w:ascii="Trebuchet MS" w:hAnsi="Trebuchet MS"/>
          <w:sz w:val="22"/>
          <w:szCs w:val="22"/>
        </w:rPr>
        <w:t>cuerdo al detalle contenido en l</w:t>
      </w:r>
      <w:r w:rsidR="004E693C" w:rsidRPr="00D4042C">
        <w:rPr>
          <w:rFonts w:ascii="Trebuchet MS" w:hAnsi="Trebuchet MS"/>
          <w:sz w:val="22"/>
          <w:szCs w:val="22"/>
        </w:rPr>
        <w:t>a</w:t>
      </w:r>
      <w:r w:rsidR="007B753E" w:rsidRPr="00D4042C">
        <w:rPr>
          <w:rFonts w:ascii="Trebuchet MS" w:hAnsi="Trebuchet MS"/>
          <w:sz w:val="22"/>
          <w:szCs w:val="22"/>
        </w:rPr>
        <w:t xml:space="preserve"> </w:t>
      </w:r>
      <w:r w:rsidR="006D4332" w:rsidRPr="00D4042C">
        <w:rPr>
          <w:rFonts w:ascii="Trebuchet MS" w:hAnsi="Trebuchet MS"/>
          <w:sz w:val="22"/>
          <w:szCs w:val="22"/>
        </w:rPr>
        <w:t>Acta de Adjudicación SBG-</w:t>
      </w:r>
      <w:r w:rsidR="00E37C7D" w:rsidRPr="00D4042C">
        <w:rPr>
          <w:rFonts w:ascii="Trebuchet MS" w:hAnsi="Trebuchet MS"/>
          <w:sz w:val="22"/>
          <w:szCs w:val="22"/>
        </w:rPr>
        <w:t>CERO UNO</w:t>
      </w:r>
      <w:r w:rsidR="00020D9A" w:rsidRPr="00D4042C">
        <w:rPr>
          <w:rFonts w:ascii="Trebuchet MS" w:hAnsi="Trebuchet MS"/>
          <w:sz w:val="22"/>
          <w:szCs w:val="22"/>
        </w:rPr>
        <w:t xml:space="preserve">/DOS MIL </w:t>
      </w:r>
      <w:r w:rsidR="00CB7610" w:rsidRPr="00D4042C">
        <w:rPr>
          <w:rFonts w:ascii="Trebuchet MS" w:hAnsi="Trebuchet MS"/>
          <w:sz w:val="22"/>
          <w:szCs w:val="22"/>
        </w:rPr>
        <w:t>DIECIS</w:t>
      </w:r>
      <w:r w:rsidR="00E37C7D" w:rsidRPr="00D4042C">
        <w:rPr>
          <w:rFonts w:ascii="Trebuchet MS" w:hAnsi="Trebuchet MS"/>
          <w:sz w:val="22"/>
          <w:szCs w:val="22"/>
        </w:rPr>
        <w:t>IETE</w:t>
      </w:r>
      <w:r w:rsidR="006D4332" w:rsidRPr="00D4042C">
        <w:rPr>
          <w:rFonts w:ascii="Trebuchet MS" w:hAnsi="Trebuchet MS"/>
          <w:sz w:val="22"/>
          <w:szCs w:val="22"/>
        </w:rPr>
        <w:t xml:space="preserve"> de fecha </w:t>
      </w:r>
      <w:r w:rsidR="00E37C7D" w:rsidRPr="00D4042C">
        <w:rPr>
          <w:rFonts w:ascii="Trebuchet MS" w:hAnsi="Trebuchet MS"/>
          <w:sz w:val="22"/>
          <w:szCs w:val="22"/>
        </w:rPr>
        <w:t xml:space="preserve">seis de enero </w:t>
      </w:r>
      <w:r w:rsidR="00020D9A" w:rsidRPr="00D4042C">
        <w:rPr>
          <w:rFonts w:ascii="Trebuchet MS" w:hAnsi="Trebuchet MS"/>
          <w:sz w:val="22"/>
          <w:szCs w:val="22"/>
        </w:rPr>
        <w:t xml:space="preserve">de dos mil </w:t>
      </w:r>
      <w:r w:rsidR="00C52B4E" w:rsidRPr="00D4042C">
        <w:rPr>
          <w:rFonts w:ascii="Trebuchet MS" w:hAnsi="Trebuchet MS"/>
          <w:sz w:val="22"/>
          <w:szCs w:val="22"/>
        </w:rPr>
        <w:t>diecis</w:t>
      </w:r>
      <w:r w:rsidR="00E37C7D" w:rsidRPr="00D4042C">
        <w:rPr>
          <w:rFonts w:ascii="Trebuchet MS" w:hAnsi="Trebuchet MS"/>
          <w:sz w:val="22"/>
          <w:szCs w:val="22"/>
        </w:rPr>
        <w:t>iete</w:t>
      </w:r>
      <w:r w:rsidR="0071168E" w:rsidRPr="00D4042C">
        <w:rPr>
          <w:rFonts w:ascii="Trebuchet MS" w:hAnsi="Trebuchet MS"/>
          <w:sz w:val="22"/>
          <w:szCs w:val="22"/>
        </w:rPr>
        <w:t xml:space="preserve"> y la oferta presentada</w:t>
      </w:r>
      <w:r w:rsidR="000150BC" w:rsidRPr="00D4042C">
        <w:rPr>
          <w:rFonts w:ascii="Trebuchet MS" w:hAnsi="Trebuchet MS"/>
          <w:sz w:val="22"/>
          <w:szCs w:val="22"/>
        </w:rPr>
        <w:t xml:space="preserve">.- </w:t>
      </w:r>
      <w:r w:rsidR="000150BC" w:rsidRPr="00D4042C">
        <w:rPr>
          <w:rFonts w:ascii="Trebuchet MS" w:hAnsi="Trebuchet MS"/>
          <w:b/>
          <w:bCs/>
          <w:sz w:val="22"/>
          <w:szCs w:val="22"/>
        </w:rPr>
        <w:t>II) PRECIO Y FORMA DE PAGO</w:t>
      </w:r>
      <w:r w:rsidR="000150BC" w:rsidRPr="00D4042C">
        <w:rPr>
          <w:rFonts w:ascii="Trebuchet MS" w:hAnsi="Trebuchet MS"/>
          <w:sz w:val="22"/>
          <w:szCs w:val="22"/>
        </w:rPr>
        <w:t>. La institución contratante por el s</w:t>
      </w:r>
      <w:r w:rsidR="00A724E1" w:rsidRPr="00D4042C">
        <w:rPr>
          <w:rFonts w:ascii="Trebuchet MS" w:hAnsi="Trebuchet MS"/>
          <w:sz w:val="22"/>
          <w:szCs w:val="22"/>
        </w:rPr>
        <w:t>ervicio</w:t>
      </w:r>
      <w:r w:rsidR="000150BC" w:rsidRPr="00D4042C">
        <w:rPr>
          <w:rFonts w:ascii="Trebuchet MS" w:hAnsi="Trebuchet MS"/>
          <w:sz w:val="22"/>
          <w:szCs w:val="22"/>
        </w:rPr>
        <w:t xml:space="preserve"> proporcionado pagará a</w:t>
      </w:r>
      <w:r w:rsidR="00E37C7D" w:rsidRPr="00D4042C">
        <w:rPr>
          <w:rFonts w:ascii="Trebuchet MS" w:hAnsi="Trebuchet MS"/>
          <w:sz w:val="22"/>
          <w:szCs w:val="22"/>
        </w:rPr>
        <w:t xml:space="preserve"> </w:t>
      </w:r>
      <w:r w:rsidR="000150BC" w:rsidRPr="00D4042C">
        <w:rPr>
          <w:rFonts w:ascii="Trebuchet MS" w:hAnsi="Trebuchet MS"/>
          <w:sz w:val="22"/>
          <w:szCs w:val="22"/>
        </w:rPr>
        <w:t>l</w:t>
      </w:r>
      <w:r w:rsidR="00BF0D79" w:rsidRPr="00D4042C">
        <w:rPr>
          <w:rFonts w:ascii="Trebuchet MS" w:hAnsi="Trebuchet MS"/>
          <w:sz w:val="22"/>
          <w:szCs w:val="22"/>
        </w:rPr>
        <w:t>a contratada</w:t>
      </w:r>
      <w:r w:rsidR="000150BC" w:rsidRPr="00D4042C">
        <w:rPr>
          <w:rFonts w:ascii="Trebuchet MS" w:hAnsi="Trebuchet MS"/>
          <w:sz w:val="22"/>
          <w:szCs w:val="22"/>
        </w:rPr>
        <w:t xml:space="preserve"> un monto</w:t>
      </w:r>
      <w:r w:rsidR="00092DB2" w:rsidRPr="00D4042C">
        <w:rPr>
          <w:rFonts w:ascii="Trebuchet MS" w:hAnsi="Trebuchet MS"/>
          <w:sz w:val="22"/>
          <w:szCs w:val="22"/>
        </w:rPr>
        <w:t xml:space="preserve"> total</w:t>
      </w:r>
      <w:r w:rsidR="00E37C7D" w:rsidRPr="00D4042C">
        <w:rPr>
          <w:rFonts w:ascii="Trebuchet MS" w:hAnsi="Trebuchet MS"/>
          <w:sz w:val="22"/>
          <w:szCs w:val="22"/>
        </w:rPr>
        <w:t xml:space="preserve"> </w:t>
      </w:r>
      <w:r w:rsidR="000150BC" w:rsidRPr="00D4042C">
        <w:rPr>
          <w:rFonts w:ascii="Trebuchet MS" w:hAnsi="Trebuchet MS"/>
          <w:sz w:val="22"/>
          <w:szCs w:val="22"/>
        </w:rPr>
        <w:t xml:space="preserve">de </w:t>
      </w:r>
      <w:r w:rsidR="00E37C7D" w:rsidRPr="00D4042C">
        <w:rPr>
          <w:rFonts w:ascii="Trebuchet MS" w:hAnsi="Trebuchet MS"/>
          <w:b/>
          <w:sz w:val="22"/>
          <w:szCs w:val="22"/>
        </w:rPr>
        <w:t xml:space="preserve">NOVECIENTOS CINCUENTA </w:t>
      </w:r>
      <w:r w:rsidR="00C76EB5" w:rsidRPr="00D4042C">
        <w:rPr>
          <w:rFonts w:ascii="Trebuchet MS" w:hAnsi="Trebuchet MS"/>
          <w:b/>
          <w:sz w:val="22"/>
          <w:szCs w:val="22"/>
        </w:rPr>
        <w:t>DÓLARES</w:t>
      </w:r>
      <w:r w:rsidR="00800382" w:rsidRPr="00D4042C">
        <w:rPr>
          <w:rFonts w:ascii="Trebuchet MS" w:hAnsi="Trebuchet MS"/>
          <w:b/>
          <w:sz w:val="22"/>
          <w:szCs w:val="22"/>
        </w:rPr>
        <w:t xml:space="preserve"> DE LOS ESTADOS UNIDOS DE </w:t>
      </w:r>
      <w:r w:rsidR="00685CE1" w:rsidRPr="00D4042C">
        <w:rPr>
          <w:rFonts w:ascii="Trebuchet MS" w:hAnsi="Trebuchet MS"/>
          <w:b/>
          <w:sz w:val="22"/>
          <w:szCs w:val="22"/>
        </w:rPr>
        <w:t>AMÉRICA</w:t>
      </w:r>
      <w:r w:rsidR="00E52792" w:rsidRPr="00D4042C">
        <w:rPr>
          <w:rFonts w:ascii="Trebuchet MS" w:hAnsi="Trebuchet MS"/>
          <w:b/>
          <w:sz w:val="22"/>
          <w:szCs w:val="22"/>
        </w:rPr>
        <w:t xml:space="preserve"> ($</w:t>
      </w:r>
      <w:r w:rsidR="00E37C7D" w:rsidRPr="00D4042C">
        <w:rPr>
          <w:rFonts w:ascii="Trebuchet MS" w:hAnsi="Trebuchet MS"/>
          <w:b/>
          <w:sz w:val="22"/>
          <w:szCs w:val="22"/>
        </w:rPr>
        <w:t>950</w:t>
      </w:r>
      <w:r w:rsidR="00800382" w:rsidRPr="00D4042C">
        <w:rPr>
          <w:rFonts w:ascii="Trebuchet MS" w:hAnsi="Trebuchet MS"/>
          <w:b/>
          <w:sz w:val="22"/>
          <w:szCs w:val="22"/>
        </w:rPr>
        <w:t>.00)</w:t>
      </w:r>
      <w:r w:rsidR="00E37C7D" w:rsidRPr="00D4042C">
        <w:rPr>
          <w:rFonts w:ascii="Trebuchet MS" w:hAnsi="Trebuchet MS"/>
          <w:b/>
          <w:sz w:val="22"/>
          <w:szCs w:val="22"/>
        </w:rPr>
        <w:t xml:space="preserve"> </w:t>
      </w:r>
      <w:r w:rsidR="00271DA7" w:rsidRPr="00D4042C">
        <w:rPr>
          <w:rFonts w:ascii="Trebuchet MS" w:hAnsi="Trebuchet MS"/>
          <w:sz w:val="22"/>
          <w:szCs w:val="22"/>
        </w:rPr>
        <w:t>que incluye el Impuesto a la Transferencia de Bienes Muebles y a la Prestación de Servicios</w:t>
      </w:r>
      <w:r w:rsidR="00BF0D79" w:rsidRPr="00D4042C">
        <w:rPr>
          <w:rFonts w:ascii="Trebuchet MS" w:hAnsi="Trebuchet MS"/>
          <w:sz w:val="22"/>
          <w:szCs w:val="22"/>
        </w:rPr>
        <w:t xml:space="preserve">, </w:t>
      </w:r>
      <w:r w:rsidR="004E693C" w:rsidRPr="00D4042C">
        <w:rPr>
          <w:rFonts w:ascii="Trebuchet MS" w:hAnsi="Trebuchet MS"/>
          <w:sz w:val="22"/>
          <w:szCs w:val="22"/>
        </w:rPr>
        <w:t xml:space="preserve">a un precio por visita </w:t>
      </w:r>
      <w:r w:rsidR="00E37C7D" w:rsidRPr="00D4042C">
        <w:rPr>
          <w:rFonts w:ascii="Trebuchet MS" w:hAnsi="Trebuchet MS"/>
          <w:sz w:val="22"/>
          <w:szCs w:val="22"/>
        </w:rPr>
        <w:t>de QUINCE DÓLARES DE LOS ESTADOS UNIDOS DE AMÉRICA por viaje (cada viaje incluye el tratamiento y disposición final de hasta seis libras de desechos bioinfecciosos, de entregarse más por visita, se cobrará la libra adicional a razón de TREINTA Y CINCO CENTAVOS DE DÓLAR DE LOS ESTADOS UNIDOS DE AMÉRICA por libra</w:t>
      </w:r>
      <w:r w:rsidR="00E37C7D" w:rsidRPr="00D4042C">
        <w:rPr>
          <w:rFonts w:ascii="Trebuchet MS" w:hAnsi="Trebuchet MS" w:cs="Arial"/>
          <w:sz w:val="22"/>
          <w:szCs w:val="22"/>
        </w:rPr>
        <w:t xml:space="preserve">.- </w:t>
      </w:r>
      <w:r w:rsidR="00167713" w:rsidRPr="00D4042C">
        <w:rPr>
          <w:rFonts w:ascii="Trebuchet MS" w:hAnsi="Trebuchet MS"/>
          <w:sz w:val="22"/>
          <w:szCs w:val="22"/>
        </w:rPr>
        <w:t>FOPROLYD cancelará los s</w:t>
      </w:r>
      <w:r w:rsidR="00B1349F" w:rsidRPr="00D4042C">
        <w:rPr>
          <w:rFonts w:ascii="Trebuchet MS" w:hAnsi="Trebuchet MS"/>
          <w:sz w:val="22"/>
          <w:szCs w:val="22"/>
        </w:rPr>
        <w:t>ervicios</w:t>
      </w:r>
      <w:r w:rsidR="00271DA7" w:rsidRPr="00D4042C">
        <w:rPr>
          <w:rFonts w:ascii="Trebuchet MS" w:hAnsi="Trebuchet MS"/>
          <w:sz w:val="22"/>
          <w:szCs w:val="22"/>
        </w:rPr>
        <w:t xml:space="preserve"> a la contratada, contra presentación de factura de consumidor final a</w:t>
      </w:r>
      <w:r w:rsidR="00B867B4" w:rsidRPr="00D4042C">
        <w:rPr>
          <w:rFonts w:ascii="Trebuchet MS" w:hAnsi="Trebuchet MS"/>
          <w:sz w:val="22"/>
          <w:szCs w:val="22"/>
        </w:rPr>
        <w:t xml:space="preserve"> </w:t>
      </w:r>
      <w:r w:rsidR="00A73431" w:rsidRPr="00D4042C">
        <w:rPr>
          <w:rFonts w:ascii="Trebuchet MS" w:hAnsi="Trebuchet MS"/>
          <w:sz w:val="22"/>
          <w:szCs w:val="22"/>
        </w:rPr>
        <w:t>l</w:t>
      </w:r>
      <w:r w:rsidR="00B867B4" w:rsidRPr="00D4042C">
        <w:rPr>
          <w:rFonts w:ascii="Trebuchet MS" w:hAnsi="Trebuchet MS"/>
          <w:sz w:val="22"/>
          <w:szCs w:val="22"/>
        </w:rPr>
        <w:t>a</w:t>
      </w:r>
      <w:r w:rsidR="00271DA7" w:rsidRPr="00D4042C">
        <w:rPr>
          <w:rFonts w:ascii="Trebuchet MS" w:hAnsi="Trebuchet MS"/>
          <w:sz w:val="22"/>
          <w:szCs w:val="22"/>
        </w:rPr>
        <w:t xml:space="preserve"> administrador</w:t>
      </w:r>
      <w:r w:rsidR="00B867B4" w:rsidRPr="00D4042C">
        <w:rPr>
          <w:rFonts w:ascii="Trebuchet MS" w:hAnsi="Trebuchet MS"/>
          <w:sz w:val="22"/>
          <w:szCs w:val="22"/>
        </w:rPr>
        <w:t>a</w:t>
      </w:r>
      <w:r w:rsidR="00271DA7" w:rsidRPr="00D4042C">
        <w:rPr>
          <w:rFonts w:ascii="Trebuchet MS" w:hAnsi="Trebuchet MS"/>
          <w:sz w:val="22"/>
          <w:szCs w:val="22"/>
        </w:rPr>
        <w:t xml:space="preserve"> del contrato, aplicando las retenciones tributarias vigentes; las facturas serán recibidas por el administrador del contrato, y se emitirán a nombre del Fondo de Protección de Lisiados y Discapacitados a Consecuencia del Conflicto Armado</w:t>
      </w:r>
      <w:r w:rsidR="00D50394" w:rsidRPr="00D4042C">
        <w:rPr>
          <w:rFonts w:ascii="Trebuchet MS" w:hAnsi="Trebuchet MS"/>
          <w:sz w:val="22"/>
          <w:szCs w:val="22"/>
        </w:rPr>
        <w:t xml:space="preserve"> (FOPROLYD)</w:t>
      </w:r>
      <w:r w:rsidR="00271DA7" w:rsidRPr="00D4042C">
        <w:rPr>
          <w:rFonts w:ascii="Trebuchet MS" w:hAnsi="Trebuchet MS"/>
          <w:sz w:val="22"/>
          <w:szCs w:val="22"/>
        </w:rPr>
        <w:t>,</w:t>
      </w:r>
      <w:r w:rsidR="00D50394" w:rsidRPr="00D4042C">
        <w:rPr>
          <w:rFonts w:ascii="Trebuchet MS" w:hAnsi="Trebuchet MS"/>
          <w:sz w:val="22"/>
          <w:szCs w:val="22"/>
        </w:rPr>
        <w:t xml:space="preserve"> anotando el Número de Identificación Tributaria cero seis uno cuatro</w:t>
      </w:r>
      <w:r w:rsidR="00685CE1" w:rsidRPr="00D4042C">
        <w:rPr>
          <w:rFonts w:ascii="Trebuchet MS" w:hAnsi="Trebuchet MS"/>
          <w:sz w:val="22"/>
          <w:szCs w:val="22"/>
        </w:rPr>
        <w:t>-</w:t>
      </w:r>
      <w:r w:rsidR="00D50394" w:rsidRPr="00D4042C">
        <w:rPr>
          <w:rFonts w:ascii="Trebuchet MS" w:hAnsi="Trebuchet MS"/>
          <w:sz w:val="22"/>
          <w:szCs w:val="22"/>
        </w:rPr>
        <w:t>uno tres uno dos nueve dos</w:t>
      </w:r>
      <w:r w:rsidR="00685CE1" w:rsidRPr="00D4042C">
        <w:rPr>
          <w:rFonts w:ascii="Trebuchet MS" w:hAnsi="Trebuchet MS"/>
          <w:sz w:val="22"/>
          <w:szCs w:val="22"/>
        </w:rPr>
        <w:t>-</w:t>
      </w:r>
      <w:r w:rsidR="00D50394" w:rsidRPr="00D4042C">
        <w:rPr>
          <w:rFonts w:ascii="Trebuchet MS" w:hAnsi="Trebuchet MS"/>
          <w:sz w:val="22"/>
          <w:szCs w:val="22"/>
        </w:rPr>
        <w:t>uno cero uno</w:t>
      </w:r>
      <w:r w:rsidR="00685CE1" w:rsidRPr="00D4042C">
        <w:rPr>
          <w:rFonts w:ascii="Trebuchet MS" w:hAnsi="Trebuchet MS"/>
          <w:sz w:val="22"/>
          <w:szCs w:val="22"/>
        </w:rPr>
        <w:t>-</w:t>
      </w:r>
      <w:r w:rsidR="00D50394" w:rsidRPr="00D4042C">
        <w:rPr>
          <w:rFonts w:ascii="Trebuchet MS" w:hAnsi="Trebuchet MS"/>
          <w:sz w:val="22"/>
          <w:szCs w:val="22"/>
        </w:rPr>
        <w:t>nueve</w:t>
      </w:r>
      <w:r w:rsidR="007B753E" w:rsidRPr="00D4042C">
        <w:rPr>
          <w:rFonts w:ascii="Trebuchet MS" w:hAnsi="Trebuchet MS"/>
          <w:sz w:val="22"/>
          <w:szCs w:val="22"/>
        </w:rPr>
        <w:t xml:space="preserve"> y deberá agregar el </w:t>
      </w:r>
      <w:r w:rsidR="0071168E" w:rsidRPr="00D4042C">
        <w:rPr>
          <w:rFonts w:ascii="Trebuchet MS" w:hAnsi="Trebuchet MS"/>
          <w:sz w:val="22"/>
          <w:szCs w:val="22"/>
        </w:rPr>
        <w:t xml:space="preserve"> número de Contrato, </w:t>
      </w:r>
      <w:r w:rsidR="00F65E7D" w:rsidRPr="00D4042C">
        <w:rPr>
          <w:rFonts w:ascii="Trebuchet MS" w:hAnsi="Trebuchet MS"/>
          <w:sz w:val="22"/>
          <w:szCs w:val="22"/>
        </w:rPr>
        <w:t>con fecha de emisión no superior a treinta días, caso contrario deberá emitir una nueva factura y presentarla oportunamente. D</w:t>
      </w:r>
      <w:r w:rsidR="008B67B1" w:rsidRPr="00D4042C">
        <w:rPr>
          <w:rFonts w:ascii="Trebuchet MS" w:hAnsi="Trebuchet MS"/>
          <w:sz w:val="22"/>
          <w:szCs w:val="22"/>
        </w:rPr>
        <w:t>espués de presentados los documentos de cobro, y previa comunicación con l</w:t>
      </w:r>
      <w:r w:rsidR="00B867B4" w:rsidRPr="00D4042C">
        <w:rPr>
          <w:rFonts w:ascii="Trebuchet MS" w:hAnsi="Trebuchet MS"/>
          <w:sz w:val="22"/>
          <w:szCs w:val="22"/>
        </w:rPr>
        <w:t>a</w:t>
      </w:r>
      <w:r w:rsidR="004977E6" w:rsidRPr="00D4042C">
        <w:rPr>
          <w:rFonts w:ascii="Trebuchet MS" w:hAnsi="Trebuchet MS"/>
          <w:sz w:val="22"/>
          <w:szCs w:val="22"/>
        </w:rPr>
        <w:t xml:space="preserve"> a</w:t>
      </w:r>
      <w:r w:rsidR="008B67B1" w:rsidRPr="00D4042C">
        <w:rPr>
          <w:rFonts w:ascii="Trebuchet MS" w:hAnsi="Trebuchet MS"/>
          <w:sz w:val="22"/>
          <w:szCs w:val="22"/>
        </w:rPr>
        <w:t>dministrador</w:t>
      </w:r>
      <w:r w:rsidR="00B867B4" w:rsidRPr="00D4042C">
        <w:rPr>
          <w:rFonts w:ascii="Trebuchet MS" w:hAnsi="Trebuchet MS"/>
          <w:sz w:val="22"/>
          <w:szCs w:val="22"/>
        </w:rPr>
        <w:t>a</w:t>
      </w:r>
      <w:r w:rsidR="008B67B1" w:rsidRPr="00D4042C">
        <w:rPr>
          <w:rFonts w:ascii="Trebuchet MS" w:hAnsi="Trebuchet MS"/>
          <w:sz w:val="22"/>
          <w:szCs w:val="22"/>
        </w:rPr>
        <w:t xml:space="preserve"> del contrato, la contratada recibirá los documentos validados para presentarse a la Tesorería de FOPROLYD, para que se le emita el quedan correspondiente al compromiso de pago, el cual se realizará en un plazo de hasta SESENTA DIAS CALENDARIOS</w:t>
      </w:r>
      <w:r w:rsidR="00067033" w:rsidRPr="00D4042C">
        <w:rPr>
          <w:rFonts w:ascii="Trebuchet MS" w:hAnsi="Trebuchet MS"/>
          <w:sz w:val="22"/>
          <w:szCs w:val="22"/>
        </w:rPr>
        <w:t xml:space="preserve">. </w:t>
      </w:r>
      <w:r w:rsidR="00067033" w:rsidRPr="00D4042C">
        <w:rPr>
          <w:rFonts w:ascii="Trebuchet MS" w:hAnsi="Trebuchet MS" w:cs="Candara"/>
          <w:sz w:val="22"/>
          <w:szCs w:val="22"/>
        </w:rPr>
        <w:t xml:space="preserve">Previa comunicación con el </w:t>
      </w:r>
      <w:r w:rsidR="0071590D" w:rsidRPr="00D4042C">
        <w:rPr>
          <w:rFonts w:ascii="Trebuchet MS" w:hAnsi="Trebuchet MS" w:cs="Candara"/>
          <w:sz w:val="22"/>
          <w:szCs w:val="22"/>
        </w:rPr>
        <w:t>tesorero</w:t>
      </w:r>
      <w:r w:rsidR="00067033" w:rsidRPr="00D4042C">
        <w:rPr>
          <w:rFonts w:ascii="Trebuchet MS" w:hAnsi="Trebuchet MS" w:cs="Candara"/>
          <w:sz w:val="22"/>
          <w:szCs w:val="22"/>
        </w:rPr>
        <w:t>, la contratada se presentará a la Tesorería para retirar el cheque, y cuando no lo retiré personalmente deberá emitir autorización por escrito de la persona que recibirá o retirará el cheque</w:t>
      </w:r>
      <w:r w:rsidR="00592A2A" w:rsidRPr="00D4042C">
        <w:rPr>
          <w:rFonts w:ascii="Trebuchet MS" w:hAnsi="Trebuchet MS" w:cs="Candara"/>
          <w:sz w:val="22"/>
          <w:szCs w:val="22"/>
        </w:rPr>
        <w:t xml:space="preserve">. </w:t>
      </w:r>
      <w:r w:rsidR="000150BC" w:rsidRPr="00D4042C">
        <w:rPr>
          <w:rFonts w:ascii="Trebuchet MS" w:hAnsi="Trebuchet MS"/>
          <w:b/>
          <w:bCs/>
          <w:sz w:val="22"/>
          <w:szCs w:val="22"/>
        </w:rPr>
        <w:t>III) PLAZO</w:t>
      </w:r>
      <w:r w:rsidR="000150BC" w:rsidRPr="00D4042C">
        <w:rPr>
          <w:rFonts w:ascii="Trebuchet MS" w:hAnsi="Trebuchet MS"/>
          <w:sz w:val="22"/>
          <w:szCs w:val="22"/>
        </w:rPr>
        <w:t>.</w:t>
      </w:r>
      <w:r w:rsidR="00685CE1" w:rsidRPr="00D4042C">
        <w:rPr>
          <w:rFonts w:ascii="Trebuchet MS" w:hAnsi="Trebuchet MS"/>
          <w:sz w:val="22"/>
          <w:szCs w:val="22"/>
        </w:rPr>
        <w:t xml:space="preserve"> El plazo </w:t>
      </w:r>
      <w:r w:rsidR="00B21F61" w:rsidRPr="00D4042C">
        <w:rPr>
          <w:rFonts w:ascii="Trebuchet MS" w:hAnsi="Trebuchet MS"/>
          <w:sz w:val="22"/>
          <w:szCs w:val="22"/>
        </w:rPr>
        <w:t>del presente contrato se contará</w:t>
      </w:r>
      <w:r w:rsidR="00685CE1" w:rsidRPr="00D4042C">
        <w:rPr>
          <w:rFonts w:ascii="Trebuchet MS" w:hAnsi="Trebuchet MS"/>
          <w:sz w:val="22"/>
          <w:szCs w:val="22"/>
        </w:rPr>
        <w:t xml:space="preserve"> a partir de</w:t>
      </w:r>
      <w:r w:rsidR="0071168E" w:rsidRPr="00D4042C">
        <w:rPr>
          <w:rFonts w:ascii="Trebuchet MS" w:hAnsi="Trebuchet MS"/>
          <w:sz w:val="22"/>
          <w:szCs w:val="22"/>
        </w:rPr>
        <w:t xml:space="preserve"> </w:t>
      </w:r>
      <w:r w:rsidR="002F3649" w:rsidRPr="00D4042C">
        <w:rPr>
          <w:rFonts w:ascii="Trebuchet MS" w:hAnsi="Trebuchet MS"/>
          <w:sz w:val="22"/>
          <w:szCs w:val="22"/>
        </w:rPr>
        <w:t xml:space="preserve">la fecha en que la Contratada reciba la copia del contrato debidamente legalizado </w:t>
      </w:r>
      <w:r w:rsidR="00F65E7D" w:rsidRPr="00D4042C">
        <w:rPr>
          <w:rFonts w:ascii="Trebuchet MS" w:hAnsi="Trebuchet MS"/>
          <w:sz w:val="22"/>
          <w:szCs w:val="22"/>
        </w:rPr>
        <w:t xml:space="preserve">hasta el treinta y uno de diciembre de dos mil diecisiete, </w:t>
      </w:r>
      <w:r w:rsidR="00685CE1" w:rsidRPr="00D4042C">
        <w:rPr>
          <w:rFonts w:ascii="Trebuchet MS" w:hAnsi="Trebuchet MS"/>
          <w:sz w:val="22"/>
          <w:szCs w:val="22"/>
        </w:rPr>
        <w:t>o hasta agotarse el monto adjudicado</w:t>
      </w:r>
      <w:r w:rsidR="003E415B" w:rsidRPr="00D4042C">
        <w:rPr>
          <w:rFonts w:ascii="Trebuchet MS" w:hAnsi="Trebuchet MS"/>
          <w:sz w:val="22"/>
          <w:szCs w:val="22"/>
        </w:rPr>
        <w:t xml:space="preserve">, regulado en la cláusula II de este contrato. </w:t>
      </w:r>
      <w:r w:rsidR="003E415B" w:rsidRPr="00D4042C">
        <w:rPr>
          <w:rFonts w:ascii="Trebuchet MS" w:hAnsi="Trebuchet MS" w:cstheme="minorHAnsi"/>
          <w:sz w:val="22"/>
          <w:szCs w:val="22"/>
        </w:rPr>
        <w:t>Dicho plazo podrá prorrogarse de conformidad a lo dispuesto en los Artículos ochenta</w:t>
      </w:r>
      <w:r w:rsidR="003C00A6" w:rsidRPr="00D4042C">
        <w:rPr>
          <w:rFonts w:ascii="Trebuchet MS" w:hAnsi="Trebuchet MS" w:cstheme="minorHAnsi"/>
          <w:sz w:val="22"/>
          <w:szCs w:val="22"/>
        </w:rPr>
        <w:t xml:space="preserve"> y tre</w:t>
      </w:r>
      <w:r w:rsidR="003E415B" w:rsidRPr="00D4042C">
        <w:rPr>
          <w:rFonts w:ascii="Trebuchet MS" w:hAnsi="Trebuchet MS" w:cstheme="minorHAnsi"/>
          <w:sz w:val="22"/>
          <w:szCs w:val="22"/>
        </w:rPr>
        <w:t>s, y noventa y dos inciso segundo de la LACAP.-</w:t>
      </w:r>
      <w:r w:rsidR="00F65E7D" w:rsidRPr="00D4042C">
        <w:rPr>
          <w:rFonts w:ascii="Trebuchet MS" w:hAnsi="Trebuchet MS" w:cstheme="minorHAnsi"/>
          <w:sz w:val="22"/>
          <w:szCs w:val="22"/>
        </w:rPr>
        <w:t xml:space="preserve"> </w:t>
      </w:r>
      <w:r w:rsidR="000150BC" w:rsidRPr="00D4042C">
        <w:rPr>
          <w:rFonts w:ascii="Trebuchet MS" w:hAnsi="Trebuchet MS"/>
          <w:b/>
          <w:bCs/>
          <w:sz w:val="22"/>
          <w:szCs w:val="22"/>
        </w:rPr>
        <w:t xml:space="preserve">IV) </w:t>
      </w:r>
      <w:r w:rsidR="000150BC" w:rsidRPr="00D4042C">
        <w:rPr>
          <w:rFonts w:ascii="Trebuchet MS" w:hAnsi="Trebuchet MS"/>
          <w:b/>
          <w:sz w:val="22"/>
          <w:szCs w:val="22"/>
        </w:rPr>
        <w:t>FORMA Y LUGAR DE ENTREGA DEL S</w:t>
      </w:r>
      <w:r w:rsidR="00D4042C" w:rsidRPr="00D4042C">
        <w:rPr>
          <w:rFonts w:ascii="Trebuchet MS" w:hAnsi="Trebuchet MS"/>
          <w:b/>
          <w:sz w:val="22"/>
          <w:szCs w:val="22"/>
        </w:rPr>
        <w:t>ERVICIO</w:t>
      </w:r>
      <w:r w:rsidR="000150BC" w:rsidRPr="00D4042C">
        <w:rPr>
          <w:rFonts w:ascii="Trebuchet MS" w:hAnsi="Trebuchet MS"/>
          <w:b/>
          <w:sz w:val="22"/>
          <w:szCs w:val="22"/>
        </w:rPr>
        <w:t>.</w:t>
      </w:r>
      <w:r w:rsidR="0024018D" w:rsidRPr="00D4042C">
        <w:rPr>
          <w:rFonts w:ascii="Trebuchet MS" w:hAnsi="Trebuchet MS"/>
          <w:b/>
          <w:sz w:val="22"/>
          <w:szCs w:val="22"/>
        </w:rPr>
        <w:t xml:space="preserve"> </w:t>
      </w:r>
      <w:r w:rsidR="00685CE1" w:rsidRPr="00D4042C">
        <w:rPr>
          <w:rFonts w:ascii="Trebuchet MS" w:hAnsi="Trebuchet MS"/>
          <w:sz w:val="22"/>
          <w:szCs w:val="22"/>
        </w:rPr>
        <w:t>El s</w:t>
      </w:r>
      <w:r w:rsidR="00DD1880" w:rsidRPr="00D4042C">
        <w:rPr>
          <w:rFonts w:ascii="Trebuchet MS" w:hAnsi="Trebuchet MS"/>
          <w:sz w:val="22"/>
          <w:szCs w:val="22"/>
        </w:rPr>
        <w:t>ervicio</w:t>
      </w:r>
      <w:r w:rsidR="00685CE1" w:rsidRPr="00D4042C">
        <w:rPr>
          <w:rFonts w:ascii="Trebuchet MS" w:hAnsi="Trebuchet MS"/>
          <w:sz w:val="22"/>
          <w:szCs w:val="22"/>
        </w:rPr>
        <w:t xml:space="preserve"> objeto del presente contrato, se </w:t>
      </w:r>
      <w:r w:rsidR="00F65E7D" w:rsidRPr="00D4042C">
        <w:rPr>
          <w:rFonts w:ascii="Trebuchet MS" w:hAnsi="Trebuchet MS"/>
          <w:sz w:val="22"/>
          <w:szCs w:val="22"/>
        </w:rPr>
        <w:t xml:space="preserve">prestará de la siguiente forma: La Sociedad contratada realizará cuatro visitas por mes los días viernes en horario de las TRECE HORAS CON TREINTA MINUTOS a las DIECISEIS HORAS, al lugar de entrega de los desechos bioinfecciosos que será: Clínica Empresarial de FOPROLYD, ubicada en Quinta Calle Poniente, Número ciento cuarenta y nueve, Edificio ADELA, Barrio El Centro, San Salvador. </w:t>
      </w:r>
      <w:r w:rsidR="00F65E7D" w:rsidRPr="00D4042C">
        <w:rPr>
          <w:rFonts w:ascii="Trebuchet MS" w:hAnsi="Trebuchet MS" w:cs="Arial"/>
          <w:sz w:val="22"/>
          <w:szCs w:val="22"/>
        </w:rPr>
        <w:t>En los casos que sea necesario, el Administrador del Contrato podrá solicitar el servicio de recolección adicional, el cual la sociedad contratada se compromete a prestarlo en un plazo no superior a VEINTICUATRO HORAS, así mismo en periodos vacacionales o días festivos. El administrador del contrato podrá solicitar modificar las fechas de recolección, manteniendo los precios unitarios descritos.</w:t>
      </w:r>
      <w:r w:rsidR="00685CE1" w:rsidRPr="00D4042C">
        <w:rPr>
          <w:rFonts w:ascii="Trebuchet MS" w:hAnsi="Trebuchet MS"/>
          <w:sz w:val="22"/>
          <w:szCs w:val="22"/>
        </w:rPr>
        <w:t>-</w:t>
      </w:r>
      <w:r w:rsidR="0024018D" w:rsidRPr="00D4042C">
        <w:rPr>
          <w:rFonts w:ascii="Trebuchet MS" w:hAnsi="Trebuchet MS"/>
          <w:sz w:val="22"/>
          <w:szCs w:val="22"/>
        </w:rPr>
        <w:t xml:space="preserve"> </w:t>
      </w:r>
      <w:r w:rsidR="000150BC" w:rsidRPr="00D4042C">
        <w:rPr>
          <w:rFonts w:ascii="Trebuchet MS" w:hAnsi="Trebuchet MS"/>
          <w:b/>
          <w:bCs/>
          <w:sz w:val="22"/>
          <w:szCs w:val="22"/>
        </w:rPr>
        <w:t>V) APROVISIONAMIENTO DE FONDOS</w:t>
      </w:r>
      <w:r w:rsidR="000150BC" w:rsidRPr="00D4042C">
        <w:rPr>
          <w:rFonts w:ascii="Trebuchet MS" w:hAnsi="Trebuchet MS"/>
          <w:sz w:val="22"/>
          <w:szCs w:val="22"/>
        </w:rPr>
        <w:t xml:space="preserve">. La institución contratante hace constar, que el importe del presente contrato, se hará con aplicación al Presupuesto de </w:t>
      </w:r>
      <w:r w:rsidR="004E693C" w:rsidRPr="00D4042C">
        <w:rPr>
          <w:rFonts w:ascii="Trebuchet MS" w:hAnsi="Trebuchet MS"/>
          <w:sz w:val="22"/>
          <w:szCs w:val="22"/>
        </w:rPr>
        <w:t>Funcionamiento</w:t>
      </w:r>
      <w:r w:rsidR="000150BC" w:rsidRPr="00D4042C">
        <w:rPr>
          <w:rFonts w:ascii="Trebuchet MS" w:hAnsi="Trebuchet MS"/>
          <w:sz w:val="22"/>
          <w:szCs w:val="22"/>
        </w:rPr>
        <w:t>.</w:t>
      </w:r>
      <w:r w:rsidR="004E693C" w:rsidRPr="00D4042C">
        <w:rPr>
          <w:rFonts w:ascii="Trebuchet MS" w:hAnsi="Trebuchet MS"/>
          <w:sz w:val="22"/>
          <w:szCs w:val="22"/>
        </w:rPr>
        <w:t>-</w:t>
      </w:r>
      <w:r w:rsidR="000150BC" w:rsidRPr="00D4042C">
        <w:rPr>
          <w:rFonts w:ascii="Trebuchet MS" w:hAnsi="Trebuchet MS"/>
          <w:sz w:val="22"/>
          <w:szCs w:val="22"/>
        </w:rPr>
        <w:t xml:space="preserve"> </w:t>
      </w:r>
      <w:r w:rsidR="000150BC" w:rsidRPr="00D4042C">
        <w:rPr>
          <w:rFonts w:ascii="Trebuchet MS" w:hAnsi="Trebuchet MS"/>
          <w:b/>
          <w:bCs/>
          <w:sz w:val="22"/>
          <w:szCs w:val="22"/>
        </w:rPr>
        <w:t>VI) OBLIGACIONES DE</w:t>
      </w:r>
      <w:r w:rsidR="0024018D" w:rsidRPr="00D4042C">
        <w:rPr>
          <w:rFonts w:ascii="Trebuchet MS" w:hAnsi="Trebuchet MS"/>
          <w:b/>
          <w:bCs/>
          <w:sz w:val="22"/>
          <w:szCs w:val="22"/>
        </w:rPr>
        <w:t xml:space="preserve"> </w:t>
      </w:r>
      <w:r w:rsidR="000150BC" w:rsidRPr="00D4042C">
        <w:rPr>
          <w:rFonts w:ascii="Trebuchet MS" w:hAnsi="Trebuchet MS"/>
          <w:b/>
          <w:bCs/>
          <w:sz w:val="22"/>
          <w:szCs w:val="22"/>
        </w:rPr>
        <w:t>L</w:t>
      </w:r>
      <w:r w:rsidR="00C35932" w:rsidRPr="00D4042C">
        <w:rPr>
          <w:rFonts w:ascii="Trebuchet MS" w:hAnsi="Trebuchet MS"/>
          <w:b/>
          <w:bCs/>
          <w:sz w:val="22"/>
          <w:szCs w:val="22"/>
        </w:rPr>
        <w:t>A</w:t>
      </w:r>
      <w:r w:rsidR="000150BC" w:rsidRPr="00D4042C">
        <w:rPr>
          <w:rFonts w:ascii="Trebuchet MS" w:hAnsi="Trebuchet MS"/>
          <w:b/>
          <w:bCs/>
          <w:sz w:val="22"/>
          <w:szCs w:val="22"/>
        </w:rPr>
        <w:t xml:space="preserve"> CONTRATAD</w:t>
      </w:r>
      <w:r w:rsidR="00232C09" w:rsidRPr="00D4042C">
        <w:rPr>
          <w:rFonts w:ascii="Trebuchet MS" w:hAnsi="Trebuchet MS"/>
          <w:b/>
          <w:bCs/>
          <w:sz w:val="22"/>
          <w:szCs w:val="22"/>
        </w:rPr>
        <w:t>A</w:t>
      </w:r>
      <w:r w:rsidR="000150BC" w:rsidRPr="00D4042C">
        <w:rPr>
          <w:rFonts w:ascii="Trebuchet MS" w:hAnsi="Trebuchet MS"/>
          <w:b/>
          <w:bCs/>
          <w:sz w:val="22"/>
          <w:szCs w:val="22"/>
        </w:rPr>
        <w:t>.</w:t>
      </w:r>
      <w:r w:rsidR="0024018D" w:rsidRPr="00D4042C">
        <w:rPr>
          <w:rFonts w:ascii="Trebuchet MS" w:hAnsi="Trebuchet MS"/>
          <w:b/>
          <w:bCs/>
          <w:sz w:val="22"/>
          <w:szCs w:val="22"/>
        </w:rPr>
        <w:t xml:space="preserve"> </w:t>
      </w:r>
      <w:r w:rsidR="00C35932" w:rsidRPr="00D4042C">
        <w:rPr>
          <w:rFonts w:ascii="Trebuchet MS" w:hAnsi="Trebuchet MS"/>
          <w:sz w:val="22"/>
          <w:szCs w:val="22"/>
        </w:rPr>
        <w:t>La contratada</w:t>
      </w:r>
      <w:r w:rsidR="000150BC" w:rsidRPr="00D4042C">
        <w:rPr>
          <w:rFonts w:ascii="Trebuchet MS" w:hAnsi="Trebuchet MS"/>
          <w:sz w:val="22"/>
          <w:szCs w:val="22"/>
        </w:rPr>
        <w:t xml:space="preserve"> se obliga a proporcionar a </w:t>
      </w:r>
      <w:r w:rsidR="00013481" w:rsidRPr="00D4042C">
        <w:rPr>
          <w:rFonts w:ascii="Trebuchet MS" w:hAnsi="Trebuchet MS"/>
          <w:sz w:val="22"/>
          <w:szCs w:val="22"/>
        </w:rPr>
        <w:t>la institución contratante</w:t>
      </w:r>
      <w:r w:rsidR="00C330E1" w:rsidRPr="00D4042C">
        <w:rPr>
          <w:rFonts w:ascii="Trebuchet MS" w:hAnsi="Trebuchet MS"/>
          <w:sz w:val="22"/>
          <w:szCs w:val="22"/>
        </w:rPr>
        <w:t xml:space="preserve">, el </w:t>
      </w:r>
      <w:r w:rsidR="004E693C" w:rsidRPr="00D4042C">
        <w:rPr>
          <w:rFonts w:ascii="Trebuchet MS" w:hAnsi="Trebuchet MS"/>
          <w:sz w:val="22"/>
          <w:szCs w:val="22"/>
        </w:rPr>
        <w:t xml:space="preserve">servicio </w:t>
      </w:r>
      <w:r w:rsidR="000150BC" w:rsidRPr="00D4042C">
        <w:rPr>
          <w:rFonts w:ascii="Trebuchet MS" w:hAnsi="Trebuchet MS"/>
          <w:sz w:val="22"/>
          <w:szCs w:val="22"/>
        </w:rPr>
        <w:t xml:space="preserve">objeto del presente contrato conforme a lo establecido en </w:t>
      </w:r>
      <w:r w:rsidR="00D4042C" w:rsidRPr="00D4042C">
        <w:rPr>
          <w:rFonts w:ascii="Trebuchet MS" w:hAnsi="Trebuchet MS"/>
          <w:sz w:val="22"/>
          <w:szCs w:val="22"/>
        </w:rPr>
        <w:t>e</w:t>
      </w:r>
      <w:r w:rsidR="007A7BF1" w:rsidRPr="00D4042C">
        <w:rPr>
          <w:rFonts w:ascii="Trebuchet MS" w:hAnsi="Trebuchet MS"/>
          <w:sz w:val="22"/>
          <w:szCs w:val="22"/>
        </w:rPr>
        <w:t xml:space="preserve">l </w:t>
      </w:r>
      <w:r w:rsidR="00D4042C" w:rsidRPr="00D4042C">
        <w:rPr>
          <w:rFonts w:ascii="Trebuchet MS" w:hAnsi="Trebuchet MS"/>
          <w:sz w:val="22"/>
          <w:szCs w:val="22"/>
        </w:rPr>
        <w:t xml:space="preserve">Requerimiento de contratación </w:t>
      </w:r>
      <w:r w:rsidR="000150BC" w:rsidRPr="00D4042C">
        <w:rPr>
          <w:rFonts w:ascii="Trebuchet MS" w:hAnsi="Trebuchet MS"/>
          <w:sz w:val="22"/>
          <w:szCs w:val="22"/>
        </w:rPr>
        <w:t xml:space="preserve">del </w:t>
      </w:r>
      <w:r w:rsidR="009377CA" w:rsidRPr="00D4042C">
        <w:rPr>
          <w:rFonts w:ascii="Trebuchet MS" w:hAnsi="Trebuchet MS"/>
          <w:sz w:val="22"/>
          <w:szCs w:val="22"/>
        </w:rPr>
        <w:t>P</w:t>
      </w:r>
      <w:r w:rsidR="000150BC" w:rsidRPr="00D4042C">
        <w:rPr>
          <w:rFonts w:ascii="Trebuchet MS" w:hAnsi="Trebuchet MS"/>
          <w:sz w:val="22"/>
          <w:szCs w:val="22"/>
        </w:rPr>
        <w:t>roceso por</w:t>
      </w:r>
      <w:r w:rsidR="009377CA" w:rsidRPr="00D4042C">
        <w:rPr>
          <w:rFonts w:ascii="Trebuchet MS" w:hAnsi="Trebuchet MS"/>
          <w:sz w:val="22"/>
          <w:szCs w:val="22"/>
        </w:rPr>
        <w:t xml:space="preserve"> la M</w:t>
      </w:r>
      <w:r w:rsidR="00606AF2" w:rsidRPr="00D4042C">
        <w:rPr>
          <w:rFonts w:ascii="Trebuchet MS" w:hAnsi="Trebuchet MS"/>
          <w:sz w:val="22"/>
          <w:szCs w:val="22"/>
        </w:rPr>
        <w:t>odalidad de Libre Gestión n</w:t>
      </w:r>
      <w:r w:rsidR="000150BC" w:rsidRPr="00D4042C">
        <w:rPr>
          <w:rFonts w:ascii="Trebuchet MS" w:hAnsi="Trebuchet MS"/>
          <w:sz w:val="22"/>
          <w:szCs w:val="22"/>
        </w:rPr>
        <w:t>úmero</w:t>
      </w:r>
      <w:r w:rsidR="004E693C" w:rsidRPr="00D4042C">
        <w:rPr>
          <w:rFonts w:ascii="Trebuchet MS" w:hAnsi="Trebuchet MS"/>
          <w:sz w:val="22"/>
          <w:szCs w:val="22"/>
        </w:rPr>
        <w:t xml:space="preserve"> CERO </w:t>
      </w:r>
      <w:proofErr w:type="spellStart"/>
      <w:r w:rsidR="004E693C" w:rsidRPr="00D4042C">
        <w:rPr>
          <w:rFonts w:ascii="Trebuchet MS" w:hAnsi="Trebuchet MS"/>
          <w:sz w:val="22"/>
          <w:szCs w:val="22"/>
        </w:rPr>
        <w:t>CERO</w:t>
      </w:r>
      <w:proofErr w:type="spellEnd"/>
      <w:r w:rsidR="004E693C" w:rsidRPr="00D4042C">
        <w:rPr>
          <w:rFonts w:ascii="Trebuchet MS" w:hAnsi="Trebuchet MS"/>
          <w:sz w:val="22"/>
          <w:szCs w:val="22"/>
        </w:rPr>
        <w:t xml:space="preserve"> UNO</w:t>
      </w:r>
      <w:r w:rsidR="00E0647E" w:rsidRPr="00D4042C">
        <w:rPr>
          <w:rFonts w:ascii="Trebuchet MS" w:hAnsi="Trebuchet MS"/>
          <w:sz w:val="22"/>
          <w:szCs w:val="22"/>
        </w:rPr>
        <w:t xml:space="preserve">/DOS MIL </w:t>
      </w:r>
      <w:r w:rsidR="009377CA" w:rsidRPr="00D4042C">
        <w:rPr>
          <w:rFonts w:ascii="Trebuchet MS" w:hAnsi="Trebuchet MS"/>
          <w:sz w:val="22"/>
          <w:szCs w:val="22"/>
        </w:rPr>
        <w:t>DIECIS</w:t>
      </w:r>
      <w:r w:rsidR="004E693C" w:rsidRPr="00D4042C">
        <w:rPr>
          <w:rFonts w:ascii="Trebuchet MS" w:hAnsi="Trebuchet MS"/>
          <w:sz w:val="22"/>
          <w:szCs w:val="22"/>
        </w:rPr>
        <w:t>IETE,</w:t>
      </w:r>
      <w:r w:rsidR="000150BC" w:rsidRPr="00D4042C">
        <w:rPr>
          <w:rFonts w:ascii="Trebuchet MS" w:hAnsi="Trebuchet MS"/>
          <w:sz w:val="22"/>
          <w:szCs w:val="22"/>
        </w:rPr>
        <w:t xml:space="preserve"> </w:t>
      </w:r>
      <w:r w:rsidR="004E693C" w:rsidRPr="00D4042C">
        <w:rPr>
          <w:rFonts w:ascii="Trebuchet MS" w:hAnsi="Trebuchet MS"/>
          <w:sz w:val="22"/>
          <w:szCs w:val="22"/>
        </w:rPr>
        <w:t xml:space="preserve">a </w:t>
      </w:r>
      <w:r w:rsidR="000150BC" w:rsidRPr="00D4042C">
        <w:rPr>
          <w:rFonts w:ascii="Trebuchet MS" w:hAnsi="Trebuchet MS"/>
          <w:sz w:val="22"/>
          <w:szCs w:val="22"/>
        </w:rPr>
        <w:t xml:space="preserve">lo descrito en </w:t>
      </w:r>
      <w:r w:rsidR="004E693C" w:rsidRPr="00D4042C">
        <w:rPr>
          <w:rFonts w:ascii="Trebuchet MS" w:hAnsi="Trebuchet MS"/>
          <w:sz w:val="22"/>
          <w:szCs w:val="22"/>
        </w:rPr>
        <w:t>la</w:t>
      </w:r>
      <w:r w:rsidR="000150BC" w:rsidRPr="00D4042C">
        <w:rPr>
          <w:rFonts w:ascii="Trebuchet MS" w:hAnsi="Trebuchet MS"/>
          <w:sz w:val="22"/>
          <w:szCs w:val="22"/>
        </w:rPr>
        <w:t xml:space="preserve"> </w:t>
      </w:r>
      <w:r w:rsidR="00AD6425" w:rsidRPr="00D4042C">
        <w:rPr>
          <w:rFonts w:ascii="Trebuchet MS" w:hAnsi="Trebuchet MS"/>
          <w:sz w:val="22"/>
          <w:szCs w:val="22"/>
        </w:rPr>
        <w:t>o</w:t>
      </w:r>
      <w:r w:rsidR="000150BC" w:rsidRPr="00D4042C">
        <w:rPr>
          <w:rFonts w:ascii="Trebuchet MS" w:hAnsi="Trebuchet MS"/>
          <w:sz w:val="22"/>
          <w:szCs w:val="22"/>
        </w:rPr>
        <w:t xml:space="preserve">ferta presentada, </w:t>
      </w:r>
      <w:r w:rsidR="004E693C" w:rsidRPr="00D4042C">
        <w:rPr>
          <w:rFonts w:ascii="Trebuchet MS" w:hAnsi="Trebuchet MS"/>
          <w:sz w:val="22"/>
          <w:szCs w:val="22"/>
        </w:rPr>
        <w:t xml:space="preserve">a lo indicado en la Acta de Adjudicación SBG-CERO UNO/DOS MIL DIECISIETE de fecha seis de enero de dos mil diecisiete; </w:t>
      </w:r>
      <w:r w:rsidR="000150BC" w:rsidRPr="00D4042C">
        <w:rPr>
          <w:rFonts w:ascii="Trebuchet MS" w:hAnsi="Trebuchet MS"/>
          <w:sz w:val="22"/>
          <w:szCs w:val="22"/>
        </w:rPr>
        <w:t>sin perjuicio de las demás establecidas en el presente contrato.-</w:t>
      </w:r>
      <w:r w:rsidR="00B867B4" w:rsidRPr="00D4042C">
        <w:rPr>
          <w:rFonts w:ascii="Trebuchet MS" w:hAnsi="Trebuchet MS"/>
          <w:sz w:val="22"/>
          <w:szCs w:val="22"/>
        </w:rPr>
        <w:t xml:space="preserve"> </w:t>
      </w:r>
      <w:r w:rsidR="000150BC" w:rsidRPr="00D4042C">
        <w:rPr>
          <w:rFonts w:ascii="Trebuchet MS" w:hAnsi="Trebuchet MS"/>
          <w:b/>
          <w:bCs/>
          <w:sz w:val="22"/>
          <w:szCs w:val="22"/>
        </w:rPr>
        <w:t>VII) CESIÓN.</w:t>
      </w:r>
      <w:r w:rsidR="000150BC" w:rsidRPr="00D4042C">
        <w:rPr>
          <w:rFonts w:ascii="Trebuchet MS" w:hAnsi="Trebuchet MS"/>
          <w:sz w:val="22"/>
          <w:szCs w:val="22"/>
        </w:rPr>
        <w:t xml:space="preserve"> Queda expresamente </w:t>
      </w:r>
      <w:r w:rsidR="00B867B4" w:rsidRPr="00D4042C">
        <w:rPr>
          <w:rFonts w:ascii="Trebuchet MS" w:hAnsi="Trebuchet MS"/>
          <w:sz w:val="22"/>
          <w:szCs w:val="22"/>
        </w:rPr>
        <w:t>prohibido a la contratada</w:t>
      </w:r>
      <w:r w:rsidR="000150BC" w:rsidRPr="00D4042C">
        <w:rPr>
          <w:rFonts w:ascii="Trebuchet MS" w:hAnsi="Trebuchet MS"/>
          <w:sz w:val="22"/>
          <w:szCs w:val="22"/>
        </w:rPr>
        <w:t>, traspasar o ceder a cualquier título los derechos y obligaciones que emanan del presente contrato. La</w:t>
      </w:r>
      <w:r w:rsidR="000150BC" w:rsidRPr="00D4042C">
        <w:rPr>
          <w:rFonts w:ascii="Trebuchet MS" w:hAnsi="Trebuchet MS"/>
          <w:sz w:val="22"/>
          <w:szCs w:val="22"/>
          <w:lang w:val="es-SV"/>
        </w:rPr>
        <w:t xml:space="preserve"> transgresión</w:t>
      </w:r>
      <w:r w:rsidR="000150BC" w:rsidRPr="00D4042C">
        <w:rPr>
          <w:rFonts w:ascii="Trebuchet MS" w:hAnsi="Trebuchet MS"/>
          <w:sz w:val="22"/>
          <w:szCs w:val="22"/>
        </w:rPr>
        <w:t xml:space="preserve"> a ésta disposición dará lugar a la caducidad del presente contrato, procediéndose además a hacer efectiva la Garantía de Cumplimiento de Contrato.</w:t>
      </w:r>
      <w:r w:rsidR="00685CE1" w:rsidRPr="00D4042C">
        <w:rPr>
          <w:rFonts w:ascii="Trebuchet MS" w:hAnsi="Trebuchet MS"/>
          <w:sz w:val="22"/>
          <w:szCs w:val="22"/>
        </w:rPr>
        <w:t>-</w:t>
      </w:r>
      <w:r w:rsidR="00B867B4" w:rsidRPr="00D4042C">
        <w:rPr>
          <w:rFonts w:ascii="Trebuchet MS" w:hAnsi="Trebuchet MS"/>
          <w:sz w:val="22"/>
          <w:szCs w:val="22"/>
        </w:rPr>
        <w:t xml:space="preserve"> </w:t>
      </w:r>
      <w:r w:rsidR="00D907D8" w:rsidRPr="00D4042C">
        <w:rPr>
          <w:rFonts w:ascii="Trebuchet MS" w:hAnsi="Trebuchet MS"/>
          <w:b/>
          <w:bCs/>
          <w:sz w:val="22"/>
          <w:szCs w:val="22"/>
        </w:rPr>
        <w:t xml:space="preserve">VIII) </w:t>
      </w:r>
      <w:r w:rsidR="00D907D8" w:rsidRPr="00D4042C">
        <w:rPr>
          <w:rFonts w:ascii="Trebuchet MS" w:hAnsi="Trebuchet MS"/>
          <w:b/>
          <w:sz w:val="22"/>
          <w:szCs w:val="22"/>
        </w:rPr>
        <w:t xml:space="preserve">GARANTÍA </w:t>
      </w:r>
      <w:r w:rsidR="00D907D8" w:rsidRPr="00D4042C">
        <w:rPr>
          <w:rFonts w:ascii="Trebuchet MS" w:hAnsi="Trebuchet MS"/>
          <w:b/>
          <w:bCs/>
          <w:sz w:val="22"/>
          <w:szCs w:val="22"/>
        </w:rPr>
        <w:t>DE CUMPLIMIENTO DE CONTRATO.</w:t>
      </w:r>
      <w:r w:rsidR="00D907D8" w:rsidRPr="00D4042C">
        <w:rPr>
          <w:rFonts w:ascii="Trebuchet MS" w:hAnsi="Trebuchet MS"/>
          <w:sz w:val="22"/>
          <w:szCs w:val="22"/>
        </w:rPr>
        <w:t xml:space="preserve"> Para garantizar el cumplimiento de las obligaciones emanadas del presente contrato, la contratada se obliga a presentar a la institución contratante, dentro del plazo de </w:t>
      </w:r>
      <w:r w:rsidR="00D907D8" w:rsidRPr="00D4042C">
        <w:rPr>
          <w:rFonts w:ascii="Trebuchet MS" w:hAnsi="Trebuchet MS"/>
          <w:b/>
          <w:bCs/>
          <w:sz w:val="22"/>
          <w:szCs w:val="22"/>
        </w:rPr>
        <w:t xml:space="preserve">cinco días hábiles </w:t>
      </w:r>
      <w:r w:rsidR="00D907D8" w:rsidRPr="00D4042C">
        <w:rPr>
          <w:rFonts w:ascii="Trebuchet MS" w:hAnsi="Trebuchet MS"/>
          <w:sz w:val="22"/>
          <w:szCs w:val="22"/>
        </w:rPr>
        <w:t>posteriores a la entrega de la copia del contrato debidamente legalizado, una Garantía de Cumplimiento del presente contrato a favor de FOPROLYD; por un monto equivalente al DIEZ POR CIENTO, del monto total contratado, cuya vigencia excederá como mínimo en TREINTA DÍAS CALENDARIO, al período de vigencia del contrato. Para tal e</w:t>
      </w:r>
      <w:r w:rsidR="00C330E1" w:rsidRPr="00D4042C">
        <w:rPr>
          <w:rFonts w:ascii="Trebuchet MS" w:hAnsi="Trebuchet MS"/>
          <w:sz w:val="22"/>
          <w:szCs w:val="22"/>
        </w:rPr>
        <w:t xml:space="preserve">fecto se aceptará como </w:t>
      </w:r>
      <w:r w:rsidR="00D907D8" w:rsidRPr="00D4042C">
        <w:rPr>
          <w:rFonts w:ascii="Trebuchet MS" w:hAnsi="Trebuchet MS"/>
          <w:sz w:val="22"/>
          <w:szCs w:val="22"/>
        </w:rPr>
        <w:t xml:space="preserve">garantía </w:t>
      </w:r>
      <w:r w:rsidR="004E693C" w:rsidRPr="00D4042C">
        <w:rPr>
          <w:rFonts w:ascii="Trebuchet MS" w:hAnsi="Trebuchet MS"/>
          <w:sz w:val="22"/>
          <w:szCs w:val="22"/>
        </w:rPr>
        <w:t xml:space="preserve">cheque certificado, o garantía </w:t>
      </w:r>
      <w:r w:rsidR="00D907D8" w:rsidRPr="00D4042C">
        <w:rPr>
          <w:rFonts w:ascii="Trebuchet MS" w:hAnsi="Trebuchet MS"/>
          <w:sz w:val="22"/>
          <w:szCs w:val="22"/>
        </w:rPr>
        <w:t>emitida por institución bancaria, compañía aseguradora o afianzadora, debidamente autorizada por la Superintendencia del Sistema Financiero de El Salvador.</w:t>
      </w:r>
      <w:r w:rsidR="00685CE1" w:rsidRPr="00D4042C">
        <w:rPr>
          <w:rFonts w:ascii="Trebuchet MS" w:hAnsi="Trebuchet MS"/>
          <w:sz w:val="22"/>
          <w:szCs w:val="22"/>
        </w:rPr>
        <w:t>-</w:t>
      </w:r>
      <w:r w:rsidR="0024018D" w:rsidRPr="00D4042C">
        <w:rPr>
          <w:rFonts w:ascii="Trebuchet MS" w:hAnsi="Trebuchet MS"/>
          <w:sz w:val="22"/>
          <w:szCs w:val="22"/>
        </w:rPr>
        <w:t xml:space="preserve"> </w:t>
      </w:r>
      <w:r w:rsidR="000150BC" w:rsidRPr="00D4042C">
        <w:rPr>
          <w:rFonts w:ascii="Trebuchet MS" w:hAnsi="Trebuchet MS"/>
          <w:b/>
          <w:bCs/>
          <w:sz w:val="22"/>
          <w:szCs w:val="22"/>
        </w:rPr>
        <w:t>IX) INCUMPLIMIENTO.</w:t>
      </w:r>
      <w:r w:rsidR="000150BC" w:rsidRPr="00D4042C">
        <w:rPr>
          <w:rFonts w:ascii="Trebuchet MS" w:hAnsi="Trebuchet MS"/>
          <w:sz w:val="22"/>
          <w:szCs w:val="22"/>
        </w:rPr>
        <w:t xml:space="preserve"> En caso de mora en el cumplimiento por parte del</w:t>
      </w:r>
      <w:r w:rsidR="00AD6425" w:rsidRPr="00D4042C">
        <w:rPr>
          <w:rFonts w:ascii="Trebuchet MS" w:hAnsi="Trebuchet MS"/>
          <w:sz w:val="22"/>
          <w:szCs w:val="22"/>
        </w:rPr>
        <w:t>a</w:t>
      </w:r>
      <w:r w:rsidR="000150BC" w:rsidRPr="00D4042C">
        <w:rPr>
          <w:rFonts w:ascii="Trebuchet MS" w:hAnsi="Trebuchet MS"/>
          <w:sz w:val="22"/>
          <w:szCs w:val="22"/>
        </w:rPr>
        <w:t xml:space="preserve"> contratad</w:t>
      </w:r>
      <w:r w:rsidR="00AD6425" w:rsidRPr="00D4042C">
        <w:rPr>
          <w:rFonts w:ascii="Trebuchet MS" w:hAnsi="Trebuchet MS"/>
          <w:sz w:val="22"/>
          <w:szCs w:val="22"/>
        </w:rPr>
        <w:t>a</w:t>
      </w:r>
      <w:r w:rsidR="000150BC" w:rsidRPr="00D4042C">
        <w:rPr>
          <w:rFonts w:ascii="Trebuchet MS" w:hAnsi="Trebuchet MS"/>
          <w:sz w:val="22"/>
          <w:szCs w:val="22"/>
        </w:rPr>
        <w:t>, de las obligaciones emanadas del presente contrato, por causas imputables al</w:t>
      </w:r>
      <w:r w:rsidR="00AD6425" w:rsidRPr="00D4042C">
        <w:rPr>
          <w:rFonts w:ascii="Trebuchet MS" w:hAnsi="Trebuchet MS"/>
          <w:sz w:val="22"/>
          <w:szCs w:val="22"/>
        </w:rPr>
        <w:t>a misma</w:t>
      </w:r>
      <w:r w:rsidR="000150BC" w:rsidRPr="00D4042C">
        <w:rPr>
          <w:rFonts w:ascii="Trebuchet MS" w:hAnsi="Trebuchet MS"/>
          <w:sz w:val="22"/>
          <w:szCs w:val="22"/>
        </w:rPr>
        <w:t>, podrá alternativamente declararse la caducidad del contrato o imponer el pago de una multa por cada día de retraso, de conformidad a lo establecido en el Artículo ochenta y cinco de la LACAP.</w:t>
      </w:r>
      <w:r w:rsidR="00685CE1" w:rsidRPr="00D4042C">
        <w:rPr>
          <w:rFonts w:ascii="Trebuchet MS" w:hAnsi="Trebuchet MS"/>
          <w:sz w:val="22"/>
          <w:szCs w:val="22"/>
        </w:rPr>
        <w:t>-</w:t>
      </w:r>
      <w:r w:rsidR="0024018D" w:rsidRPr="00D4042C">
        <w:rPr>
          <w:rFonts w:ascii="Trebuchet MS" w:hAnsi="Trebuchet MS"/>
          <w:sz w:val="22"/>
          <w:szCs w:val="22"/>
        </w:rPr>
        <w:t xml:space="preserve"> </w:t>
      </w:r>
      <w:r w:rsidR="000150BC" w:rsidRPr="00D4042C">
        <w:rPr>
          <w:rFonts w:ascii="Trebuchet MS" w:hAnsi="Trebuchet MS"/>
          <w:b/>
          <w:bCs/>
          <w:sz w:val="22"/>
          <w:szCs w:val="22"/>
        </w:rPr>
        <w:t>X) CESACIÓN Y EXTINCIÓN DEL CONTRATO</w:t>
      </w:r>
      <w:r w:rsidR="000150BC" w:rsidRPr="00D4042C">
        <w:rPr>
          <w:rFonts w:ascii="Trebuchet MS" w:hAnsi="Trebuchet MS"/>
          <w:sz w:val="22"/>
          <w:szCs w:val="22"/>
        </w:rPr>
        <w:t>. El presente contrato podrá cesarse o extinguirse de conformidad a los parámetros establecidos en la LACAP.</w:t>
      </w:r>
      <w:r w:rsidR="00685CE1" w:rsidRPr="00D4042C">
        <w:rPr>
          <w:rFonts w:ascii="Trebuchet MS" w:hAnsi="Trebuchet MS"/>
          <w:sz w:val="22"/>
          <w:szCs w:val="22"/>
        </w:rPr>
        <w:t>-</w:t>
      </w:r>
      <w:r w:rsidR="0024018D" w:rsidRPr="00D4042C">
        <w:rPr>
          <w:rFonts w:ascii="Trebuchet MS" w:hAnsi="Trebuchet MS"/>
          <w:sz w:val="22"/>
          <w:szCs w:val="22"/>
        </w:rPr>
        <w:t xml:space="preserve"> </w:t>
      </w:r>
      <w:r w:rsidR="000150BC" w:rsidRPr="00D4042C">
        <w:rPr>
          <w:rFonts w:ascii="Trebuchet MS" w:hAnsi="Trebuchet MS"/>
          <w:b/>
          <w:bCs/>
          <w:sz w:val="22"/>
          <w:szCs w:val="22"/>
        </w:rPr>
        <w:t>XI) MODIFICACIÓN Y PRORROGA</w:t>
      </w:r>
      <w:r w:rsidR="000150BC" w:rsidRPr="00D4042C">
        <w:rPr>
          <w:rFonts w:ascii="Trebuchet MS" w:hAnsi="Trebuchet MS"/>
          <w:sz w:val="22"/>
          <w:szCs w:val="22"/>
        </w:rPr>
        <w:t>. De común acuerdo el presente contrato podrá ser modificado en cual</w:t>
      </w:r>
      <w:r w:rsidR="00AD6425" w:rsidRPr="00D4042C">
        <w:rPr>
          <w:rFonts w:ascii="Trebuchet MS" w:hAnsi="Trebuchet MS"/>
          <w:sz w:val="22"/>
          <w:szCs w:val="22"/>
        </w:rPr>
        <w:t>quiera de sus cláusulas o</w:t>
      </w:r>
      <w:r w:rsidR="000150BC" w:rsidRPr="00D4042C">
        <w:rPr>
          <w:rFonts w:ascii="Trebuchet MS" w:hAnsi="Trebuchet MS"/>
          <w:sz w:val="22"/>
          <w:szCs w:val="22"/>
        </w:rPr>
        <w:t xml:space="preserve"> prorrogado en su plazo de conformidad a la Ley, y en especial a la LACAP.</w:t>
      </w:r>
      <w:r w:rsidR="00685CE1" w:rsidRPr="00D4042C">
        <w:rPr>
          <w:rFonts w:ascii="Trebuchet MS" w:hAnsi="Trebuchet MS"/>
          <w:sz w:val="22"/>
          <w:szCs w:val="22"/>
        </w:rPr>
        <w:t>-</w:t>
      </w:r>
      <w:r w:rsidR="0024018D" w:rsidRPr="00D4042C">
        <w:rPr>
          <w:rFonts w:ascii="Trebuchet MS" w:hAnsi="Trebuchet MS"/>
          <w:sz w:val="22"/>
          <w:szCs w:val="22"/>
        </w:rPr>
        <w:t xml:space="preserve"> </w:t>
      </w:r>
      <w:r w:rsidR="000150BC" w:rsidRPr="00D4042C">
        <w:rPr>
          <w:rFonts w:ascii="Trebuchet MS" w:hAnsi="Trebuchet MS"/>
          <w:b/>
          <w:bCs/>
          <w:sz w:val="22"/>
          <w:szCs w:val="22"/>
        </w:rPr>
        <w:t>XII) TERMINACIÓN UNILATERAL</w:t>
      </w:r>
      <w:r w:rsidR="000150BC" w:rsidRPr="00D4042C">
        <w:rPr>
          <w:rFonts w:ascii="Trebuchet MS" w:hAnsi="Trebuchet MS"/>
          <w:sz w:val="22"/>
          <w:szCs w:val="22"/>
        </w:rPr>
        <w:t>. El contrato podrá ser dado por terminado unilateralmente por la institución contratante, cuando así convenga a sus intereses propios; en tal caso bastará con la expresión escrita de FOPROLYD, en la cual se comunique dicha voluntad; en todo caso dicha comunicación se hará oportunamente y por escrito, esta condición de terminación de contrato es indispensable y automáticamente se tendrá por aceptada por parte del</w:t>
      </w:r>
      <w:r w:rsidR="00311DD3" w:rsidRPr="00D4042C">
        <w:rPr>
          <w:rFonts w:ascii="Trebuchet MS" w:hAnsi="Trebuchet MS"/>
          <w:sz w:val="22"/>
          <w:szCs w:val="22"/>
        </w:rPr>
        <w:t>a</w:t>
      </w:r>
      <w:r w:rsidR="000150BC" w:rsidRPr="00D4042C">
        <w:rPr>
          <w:rFonts w:ascii="Trebuchet MS" w:hAnsi="Trebuchet MS"/>
          <w:sz w:val="22"/>
          <w:szCs w:val="22"/>
        </w:rPr>
        <w:t xml:space="preserve"> contratad</w:t>
      </w:r>
      <w:r w:rsidR="00311DD3" w:rsidRPr="00D4042C">
        <w:rPr>
          <w:rFonts w:ascii="Trebuchet MS" w:hAnsi="Trebuchet MS"/>
          <w:sz w:val="22"/>
          <w:szCs w:val="22"/>
        </w:rPr>
        <w:t>a</w:t>
      </w:r>
      <w:r w:rsidR="000150BC" w:rsidRPr="00D4042C">
        <w:rPr>
          <w:rFonts w:ascii="Trebuchet MS" w:hAnsi="Trebuchet MS"/>
          <w:sz w:val="22"/>
          <w:szCs w:val="22"/>
        </w:rPr>
        <w:t xml:space="preserve"> con la presentación de la oferta misma.</w:t>
      </w:r>
      <w:r w:rsidR="00685CE1" w:rsidRPr="00D4042C">
        <w:rPr>
          <w:rFonts w:ascii="Trebuchet MS" w:hAnsi="Trebuchet MS"/>
          <w:sz w:val="22"/>
          <w:szCs w:val="22"/>
        </w:rPr>
        <w:t>-</w:t>
      </w:r>
      <w:r w:rsidR="0024018D" w:rsidRPr="00D4042C">
        <w:rPr>
          <w:rFonts w:ascii="Trebuchet MS" w:hAnsi="Trebuchet MS"/>
          <w:sz w:val="22"/>
          <w:szCs w:val="22"/>
        </w:rPr>
        <w:t xml:space="preserve"> </w:t>
      </w:r>
      <w:r w:rsidR="000150BC" w:rsidRPr="00D4042C">
        <w:rPr>
          <w:rFonts w:ascii="Trebuchet MS" w:hAnsi="Trebuchet MS"/>
          <w:b/>
          <w:bCs/>
          <w:sz w:val="22"/>
          <w:szCs w:val="22"/>
        </w:rPr>
        <w:t>XIII) DOCUMENTOS CONTRACTUALES.</w:t>
      </w:r>
      <w:r w:rsidR="000150BC" w:rsidRPr="00D4042C">
        <w:rPr>
          <w:rFonts w:ascii="Trebuchet MS" w:hAnsi="Trebuchet MS"/>
          <w:sz w:val="22"/>
          <w:szCs w:val="22"/>
        </w:rPr>
        <w:t xml:space="preserve"> Forman parte integral del presente contrato, y se tienen incorporados al mismo con igual tenor y fuerza obligatoria, los siguientes documentos: a) </w:t>
      </w:r>
      <w:r w:rsidR="00D4042C" w:rsidRPr="00D4042C">
        <w:rPr>
          <w:rFonts w:ascii="Trebuchet MS" w:hAnsi="Trebuchet MS"/>
          <w:sz w:val="22"/>
          <w:szCs w:val="22"/>
        </w:rPr>
        <w:t xml:space="preserve">El Requerimiento de Contratación </w:t>
      </w:r>
      <w:r w:rsidR="00D907D8" w:rsidRPr="00D4042C">
        <w:rPr>
          <w:rFonts w:ascii="Trebuchet MS" w:hAnsi="Trebuchet MS"/>
          <w:sz w:val="22"/>
          <w:szCs w:val="22"/>
        </w:rPr>
        <w:t xml:space="preserve">del </w:t>
      </w:r>
      <w:r w:rsidR="00F36FF4" w:rsidRPr="00D4042C">
        <w:rPr>
          <w:rFonts w:ascii="Trebuchet MS" w:hAnsi="Trebuchet MS"/>
          <w:sz w:val="22"/>
          <w:szCs w:val="22"/>
        </w:rPr>
        <w:t>P</w:t>
      </w:r>
      <w:r w:rsidR="000150BC" w:rsidRPr="00D4042C">
        <w:rPr>
          <w:rFonts w:ascii="Trebuchet MS" w:hAnsi="Trebuchet MS"/>
          <w:sz w:val="22"/>
          <w:szCs w:val="22"/>
        </w:rPr>
        <w:t>roceso por</w:t>
      </w:r>
      <w:r w:rsidR="00311DD3" w:rsidRPr="00D4042C">
        <w:rPr>
          <w:rFonts w:ascii="Trebuchet MS" w:hAnsi="Trebuchet MS"/>
          <w:sz w:val="22"/>
          <w:szCs w:val="22"/>
        </w:rPr>
        <w:t xml:space="preserve"> la </w:t>
      </w:r>
      <w:r w:rsidR="00F36FF4" w:rsidRPr="00D4042C">
        <w:rPr>
          <w:rFonts w:ascii="Trebuchet MS" w:hAnsi="Trebuchet MS"/>
          <w:sz w:val="22"/>
          <w:szCs w:val="22"/>
        </w:rPr>
        <w:t>M</w:t>
      </w:r>
      <w:r w:rsidR="00311DD3" w:rsidRPr="00D4042C">
        <w:rPr>
          <w:rFonts w:ascii="Trebuchet MS" w:hAnsi="Trebuchet MS"/>
          <w:sz w:val="22"/>
          <w:szCs w:val="22"/>
        </w:rPr>
        <w:t>odalidad de Libre Gestión n</w:t>
      </w:r>
      <w:r w:rsidR="000150BC" w:rsidRPr="00D4042C">
        <w:rPr>
          <w:rFonts w:ascii="Trebuchet MS" w:hAnsi="Trebuchet MS"/>
          <w:sz w:val="22"/>
          <w:szCs w:val="22"/>
        </w:rPr>
        <w:t xml:space="preserve">úmero </w:t>
      </w:r>
      <w:r w:rsidR="004E693C" w:rsidRPr="00D4042C">
        <w:rPr>
          <w:rFonts w:ascii="Trebuchet MS" w:hAnsi="Trebuchet MS"/>
          <w:sz w:val="22"/>
          <w:szCs w:val="22"/>
        </w:rPr>
        <w:t>CERO CERO UNO</w:t>
      </w:r>
      <w:r w:rsidR="00982FA4" w:rsidRPr="00D4042C">
        <w:rPr>
          <w:rFonts w:ascii="Trebuchet MS" w:hAnsi="Trebuchet MS"/>
          <w:sz w:val="22"/>
          <w:szCs w:val="22"/>
        </w:rPr>
        <w:t xml:space="preserve">/DOS MIL </w:t>
      </w:r>
      <w:r w:rsidR="00694E37" w:rsidRPr="00D4042C">
        <w:rPr>
          <w:rFonts w:ascii="Trebuchet MS" w:hAnsi="Trebuchet MS"/>
          <w:sz w:val="22"/>
          <w:szCs w:val="22"/>
        </w:rPr>
        <w:t>DIECIS</w:t>
      </w:r>
      <w:r w:rsidR="004E693C" w:rsidRPr="00D4042C">
        <w:rPr>
          <w:rFonts w:ascii="Trebuchet MS" w:hAnsi="Trebuchet MS"/>
          <w:sz w:val="22"/>
          <w:szCs w:val="22"/>
        </w:rPr>
        <w:t>IETE</w:t>
      </w:r>
      <w:r w:rsidR="000150BC" w:rsidRPr="00D4042C">
        <w:rPr>
          <w:rFonts w:ascii="Trebuchet MS" w:hAnsi="Trebuchet MS"/>
          <w:sz w:val="22"/>
          <w:szCs w:val="22"/>
        </w:rPr>
        <w:t>, denominada</w:t>
      </w:r>
      <w:r w:rsidR="00B2260A" w:rsidRPr="00D4042C">
        <w:rPr>
          <w:rFonts w:ascii="Trebuchet MS" w:hAnsi="Trebuchet MS"/>
          <w:sz w:val="22"/>
          <w:szCs w:val="22"/>
        </w:rPr>
        <w:t>:</w:t>
      </w:r>
      <w:r w:rsidR="00D907D8" w:rsidRPr="00D4042C">
        <w:rPr>
          <w:rFonts w:ascii="Trebuchet MS" w:hAnsi="Trebuchet MS"/>
          <w:sz w:val="22"/>
          <w:szCs w:val="22"/>
        </w:rPr>
        <w:t xml:space="preserve"> </w:t>
      </w:r>
      <w:r w:rsidR="004E693C" w:rsidRPr="00D4042C">
        <w:rPr>
          <w:rFonts w:ascii="Trebuchet MS" w:hAnsi="Trebuchet MS"/>
          <w:sz w:val="22"/>
          <w:szCs w:val="22"/>
          <w:lang w:val="es-SV"/>
        </w:rPr>
        <w:t>“SERVICIO DE RECOLECCIÓN, TRATAMIENTO Y DISPOSICIÓN FINAL DE DESECHOS BIOINFECCIOSOS GENERADOS POR LA CLÍNICA EMPRESARIAL DE FOPROLYD”</w:t>
      </w:r>
      <w:r w:rsidR="00311DD3" w:rsidRPr="00D4042C">
        <w:rPr>
          <w:rFonts w:ascii="Trebuchet MS" w:hAnsi="Trebuchet MS"/>
          <w:sz w:val="22"/>
          <w:szCs w:val="22"/>
        </w:rPr>
        <w:t xml:space="preserve">; Requisición </w:t>
      </w:r>
      <w:r w:rsidR="00D907D8" w:rsidRPr="00D4042C">
        <w:rPr>
          <w:rFonts w:ascii="Trebuchet MS" w:hAnsi="Trebuchet MS"/>
          <w:sz w:val="22"/>
          <w:szCs w:val="22"/>
        </w:rPr>
        <w:t xml:space="preserve">de bienes y servicios </w:t>
      </w:r>
      <w:r w:rsidR="00311DD3" w:rsidRPr="00D4042C">
        <w:rPr>
          <w:rFonts w:ascii="Trebuchet MS" w:hAnsi="Trebuchet MS"/>
          <w:sz w:val="22"/>
          <w:szCs w:val="22"/>
        </w:rPr>
        <w:t>n</w:t>
      </w:r>
      <w:r w:rsidR="000150BC" w:rsidRPr="00D4042C">
        <w:rPr>
          <w:rFonts w:ascii="Trebuchet MS" w:hAnsi="Trebuchet MS"/>
          <w:sz w:val="22"/>
          <w:szCs w:val="22"/>
        </w:rPr>
        <w:t xml:space="preserve">úmero </w:t>
      </w:r>
      <w:r w:rsidR="004E693C" w:rsidRPr="00D4042C">
        <w:rPr>
          <w:rFonts w:ascii="Trebuchet MS" w:hAnsi="Trebuchet MS"/>
          <w:sz w:val="22"/>
          <w:szCs w:val="22"/>
        </w:rPr>
        <w:t xml:space="preserve">TRES SIETE </w:t>
      </w:r>
      <w:proofErr w:type="spellStart"/>
      <w:r w:rsidR="004E693C" w:rsidRPr="00D4042C">
        <w:rPr>
          <w:rFonts w:ascii="Trebuchet MS" w:hAnsi="Trebuchet MS"/>
          <w:sz w:val="22"/>
          <w:szCs w:val="22"/>
        </w:rPr>
        <w:t>SIETE</w:t>
      </w:r>
      <w:proofErr w:type="spellEnd"/>
      <w:r w:rsidR="000150BC" w:rsidRPr="00D4042C">
        <w:rPr>
          <w:rFonts w:ascii="Trebuchet MS" w:hAnsi="Trebuchet MS"/>
          <w:sz w:val="22"/>
          <w:szCs w:val="22"/>
        </w:rPr>
        <w:t xml:space="preserve"> de fecha </w:t>
      </w:r>
      <w:r w:rsidR="004E693C" w:rsidRPr="00D4042C">
        <w:rPr>
          <w:rFonts w:ascii="Trebuchet MS" w:hAnsi="Trebuchet MS"/>
          <w:sz w:val="22"/>
          <w:szCs w:val="22"/>
        </w:rPr>
        <w:t xml:space="preserve">trece </w:t>
      </w:r>
      <w:r w:rsidR="00982FA4" w:rsidRPr="00D4042C">
        <w:rPr>
          <w:rFonts w:ascii="Trebuchet MS" w:hAnsi="Trebuchet MS"/>
          <w:sz w:val="22"/>
          <w:szCs w:val="22"/>
        </w:rPr>
        <w:t xml:space="preserve">de </w:t>
      </w:r>
      <w:r w:rsidR="004E693C" w:rsidRPr="00D4042C">
        <w:rPr>
          <w:rFonts w:ascii="Trebuchet MS" w:hAnsi="Trebuchet MS"/>
          <w:sz w:val="22"/>
          <w:szCs w:val="22"/>
        </w:rPr>
        <w:t xml:space="preserve">diciembre </w:t>
      </w:r>
      <w:r w:rsidR="00982FA4" w:rsidRPr="00D4042C">
        <w:rPr>
          <w:rFonts w:ascii="Trebuchet MS" w:hAnsi="Trebuchet MS"/>
          <w:sz w:val="22"/>
          <w:szCs w:val="22"/>
        </w:rPr>
        <w:t xml:space="preserve">de dos mil </w:t>
      </w:r>
      <w:r w:rsidR="00AE36D1" w:rsidRPr="00D4042C">
        <w:rPr>
          <w:rFonts w:ascii="Trebuchet MS" w:hAnsi="Trebuchet MS"/>
          <w:sz w:val="22"/>
          <w:szCs w:val="22"/>
        </w:rPr>
        <w:t>dieciséis</w:t>
      </w:r>
      <w:r w:rsidR="000150BC" w:rsidRPr="00D4042C">
        <w:rPr>
          <w:rFonts w:ascii="Trebuchet MS" w:hAnsi="Trebuchet MS"/>
          <w:sz w:val="22"/>
          <w:szCs w:val="22"/>
        </w:rPr>
        <w:t xml:space="preserve">; b) La oferta presentada por </w:t>
      </w:r>
      <w:r w:rsidR="00215758" w:rsidRPr="00D4042C">
        <w:rPr>
          <w:rFonts w:ascii="Trebuchet MS" w:hAnsi="Trebuchet MS"/>
          <w:sz w:val="22"/>
          <w:szCs w:val="22"/>
        </w:rPr>
        <w:t>l</w:t>
      </w:r>
      <w:r w:rsidR="00C35932" w:rsidRPr="00D4042C">
        <w:rPr>
          <w:rFonts w:ascii="Trebuchet MS" w:hAnsi="Trebuchet MS"/>
          <w:sz w:val="22"/>
          <w:szCs w:val="22"/>
        </w:rPr>
        <w:t>a</w:t>
      </w:r>
      <w:r w:rsidR="004E693C" w:rsidRPr="00D4042C">
        <w:rPr>
          <w:rFonts w:ascii="Trebuchet MS" w:hAnsi="Trebuchet MS"/>
          <w:sz w:val="22"/>
          <w:szCs w:val="22"/>
        </w:rPr>
        <w:t xml:space="preserve"> </w:t>
      </w:r>
      <w:r w:rsidR="00215758" w:rsidRPr="00D4042C">
        <w:rPr>
          <w:rFonts w:ascii="Trebuchet MS" w:hAnsi="Trebuchet MS"/>
          <w:sz w:val="22"/>
          <w:szCs w:val="22"/>
        </w:rPr>
        <w:t>c</w:t>
      </w:r>
      <w:r w:rsidR="000150BC" w:rsidRPr="00D4042C">
        <w:rPr>
          <w:rFonts w:ascii="Trebuchet MS" w:hAnsi="Trebuchet MS"/>
          <w:sz w:val="22"/>
          <w:szCs w:val="22"/>
        </w:rPr>
        <w:t>ontratad</w:t>
      </w:r>
      <w:r w:rsidR="00C35932" w:rsidRPr="00D4042C">
        <w:rPr>
          <w:rFonts w:ascii="Trebuchet MS" w:hAnsi="Trebuchet MS"/>
          <w:sz w:val="22"/>
          <w:szCs w:val="22"/>
        </w:rPr>
        <w:t>a</w:t>
      </w:r>
      <w:r w:rsidR="00761C7E" w:rsidRPr="00D4042C">
        <w:rPr>
          <w:rFonts w:ascii="Trebuchet MS" w:hAnsi="Trebuchet MS"/>
          <w:sz w:val="22"/>
          <w:szCs w:val="22"/>
        </w:rPr>
        <w:t xml:space="preserve">; c) El </w:t>
      </w:r>
      <w:r w:rsidR="00685CE1" w:rsidRPr="00D4042C">
        <w:rPr>
          <w:rFonts w:ascii="Trebuchet MS" w:hAnsi="Trebuchet MS"/>
          <w:sz w:val="22"/>
          <w:szCs w:val="22"/>
        </w:rPr>
        <w:t>A</w:t>
      </w:r>
      <w:r w:rsidR="00761C7E" w:rsidRPr="00D4042C">
        <w:rPr>
          <w:rFonts w:ascii="Trebuchet MS" w:hAnsi="Trebuchet MS"/>
          <w:sz w:val="22"/>
          <w:szCs w:val="22"/>
        </w:rPr>
        <w:t xml:space="preserve">cta de </w:t>
      </w:r>
      <w:r w:rsidR="00685CE1" w:rsidRPr="00D4042C">
        <w:rPr>
          <w:rFonts w:ascii="Trebuchet MS" w:hAnsi="Trebuchet MS"/>
          <w:sz w:val="22"/>
          <w:szCs w:val="22"/>
        </w:rPr>
        <w:t>A</w:t>
      </w:r>
      <w:r w:rsidR="000150BC" w:rsidRPr="00D4042C">
        <w:rPr>
          <w:rFonts w:ascii="Trebuchet MS" w:hAnsi="Trebuchet MS"/>
          <w:sz w:val="22"/>
          <w:szCs w:val="22"/>
        </w:rPr>
        <w:t>djudicación SBG</w:t>
      </w:r>
      <w:r w:rsidR="00982FA4" w:rsidRPr="00D4042C">
        <w:rPr>
          <w:rFonts w:ascii="Trebuchet MS" w:hAnsi="Trebuchet MS"/>
          <w:sz w:val="22"/>
          <w:szCs w:val="22"/>
        </w:rPr>
        <w:t>–</w:t>
      </w:r>
      <w:r w:rsidR="004E693C" w:rsidRPr="00D4042C">
        <w:rPr>
          <w:rFonts w:ascii="Trebuchet MS" w:hAnsi="Trebuchet MS"/>
          <w:sz w:val="22"/>
          <w:szCs w:val="22"/>
        </w:rPr>
        <w:t>CERO UNO</w:t>
      </w:r>
      <w:r w:rsidR="00982FA4" w:rsidRPr="00D4042C">
        <w:rPr>
          <w:rFonts w:ascii="Trebuchet MS" w:hAnsi="Trebuchet MS"/>
          <w:sz w:val="22"/>
          <w:szCs w:val="22"/>
        </w:rPr>
        <w:t xml:space="preserve">/DOS MIL </w:t>
      </w:r>
      <w:r w:rsidR="00AE36D1" w:rsidRPr="00D4042C">
        <w:rPr>
          <w:rFonts w:ascii="Trebuchet MS" w:hAnsi="Trebuchet MS"/>
          <w:sz w:val="22"/>
          <w:szCs w:val="22"/>
        </w:rPr>
        <w:t>DIECIS</w:t>
      </w:r>
      <w:r w:rsidR="004E693C" w:rsidRPr="00D4042C">
        <w:rPr>
          <w:rFonts w:ascii="Trebuchet MS" w:hAnsi="Trebuchet MS"/>
          <w:sz w:val="22"/>
          <w:szCs w:val="22"/>
        </w:rPr>
        <w:t>IETE</w:t>
      </w:r>
      <w:r w:rsidR="000150BC" w:rsidRPr="00D4042C">
        <w:rPr>
          <w:rFonts w:ascii="Trebuchet MS" w:hAnsi="Trebuchet MS"/>
          <w:sz w:val="22"/>
          <w:szCs w:val="22"/>
        </w:rPr>
        <w:t xml:space="preserve"> de fecha</w:t>
      </w:r>
      <w:r w:rsidR="00AE36D1" w:rsidRPr="00D4042C">
        <w:rPr>
          <w:rFonts w:ascii="Trebuchet MS" w:hAnsi="Trebuchet MS"/>
          <w:sz w:val="22"/>
          <w:szCs w:val="22"/>
        </w:rPr>
        <w:t xml:space="preserve"> </w:t>
      </w:r>
      <w:r w:rsidR="004E693C" w:rsidRPr="00D4042C">
        <w:rPr>
          <w:rFonts w:ascii="Trebuchet MS" w:hAnsi="Trebuchet MS"/>
          <w:sz w:val="22"/>
          <w:szCs w:val="22"/>
        </w:rPr>
        <w:t xml:space="preserve">seis </w:t>
      </w:r>
      <w:r w:rsidR="00AE36D1" w:rsidRPr="00D4042C">
        <w:rPr>
          <w:rFonts w:ascii="Trebuchet MS" w:hAnsi="Trebuchet MS"/>
          <w:sz w:val="22"/>
          <w:szCs w:val="22"/>
        </w:rPr>
        <w:t xml:space="preserve">de </w:t>
      </w:r>
      <w:r w:rsidR="004E693C" w:rsidRPr="00D4042C">
        <w:rPr>
          <w:rFonts w:ascii="Trebuchet MS" w:hAnsi="Trebuchet MS"/>
          <w:sz w:val="22"/>
          <w:szCs w:val="22"/>
        </w:rPr>
        <w:t xml:space="preserve">enero </w:t>
      </w:r>
      <w:r w:rsidR="00AE36D1" w:rsidRPr="00D4042C">
        <w:rPr>
          <w:rFonts w:ascii="Trebuchet MS" w:hAnsi="Trebuchet MS"/>
          <w:sz w:val="22"/>
          <w:szCs w:val="22"/>
        </w:rPr>
        <w:t>de dos mil diecis</w:t>
      </w:r>
      <w:r w:rsidR="004E693C" w:rsidRPr="00D4042C">
        <w:rPr>
          <w:rFonts w:ascii="Trebuchet MS" w:hAnsi="Trebuchet MS"/>
          <w:sz w:val="22"/>
          <w:szCs w:val="22"/>
        </w:rPr>
        <w:t>iete</w:t>
      </w:r>
      <w:r w:rsidR="000150BC" w:rsidRPr="00D4042C">
        <w:rPr>
          <w:rFonts w:ascii="Trebuchet MS" w:hAnsi="Trebuchet MS"/>
          <w:sz w:val="22"/>
          <w:szCs w:val="22"/>
        </w:rPr>
        <w:t>; d) La Garantía, y e) Otros documentos que emanaren de</w:t>
      </w:r>
      <w:r w:rsidR="004E693C" w:rsidRPr="00D4042C">
        <w:rPr>
          <w:rFonts w:ascii="Trebuchet MS" w:hAnsi="Trebuchet MS"/>
          <w:sz w:val="22"/>
          <w:szCs w:val="22"/>
        </w:rPr>
        <w:t xml:space="preserve"> </w:t>
      </w:r>
      <w:r w:rsidR="000150BC" w:rsidRPr="00D4042C">
        <w:rPr>
          <w:rFonts w:ascii="Trebuchet MS" w:hAnsi="Trebuchet MS"/>
          <w:sz w:val="22"/>
          <w:szCs w:val="22"/>
        </w:rPr>
        <w:t>l</w:t>
      </w:r>
      <w:r w:rsidR="00C4008E" w:rsidRPr="00D4042C">
        <w:rPr>
          <w:rFonts w:ascii="Trebuchet MS" w:hAnsi="Trebuchet MS"/>
          <w:sz w:val="22"/>
          <w:szCs w:val="22"/>
        </w:rPr>
        <w:t>os Términos de</w:t>
      </w:r>
      <w:r w:rsidR="004E693C" w:rsidRPr="00D4042C">
        <w:rPr>
          <w:rFonts w:ascii="Trebuchet MS" w:hAnsi="Trebuchet MS"/>
          <w:sz w:val="22"/>
          <w:szCs w:val="22"/>
        </w:rPr>
        <w:t xml:space="preserve"> </w:t>
      </w:r>
      <w:r w:rsidR="00B2260A" w:rsidRPr="00D4042C">
        <w:rPr>
          <w:rFonts w:ascii="Trebuchet MS" w:hAnsi="Trebuchet MS"/>
          <w:sz w:val="22"/>
          <w:szCs w:val="22"/>
        </w:rPr>
        <w:t>Referencia</w:t>
      </w:r>
      <w:r w:rsidR="000150BC" w:rsidRPr="00D4042C">
        <w:rPr>
          <w:rFonts w:ascii="Trebuchet MS" w:hAnsi="Trebuchet MS"/>
          <w:sz w:val="22"/>
          <w:szCs w:val="22"/>
        </w:rPr>
        <w:t xml:space="preserve">, y del presente contrato. En caso de controversia entre estos documentos y el contrato, prevalecerá este último.- </w:t>
      </w:r>
      <w:r w:rsidR="000150BC" w:rsidRPr="00D4042C">
        <w:rPr>
          <w:rFonts w:ascii="Trebuchet MS" w:hAnsi="Trebuchet MS"/>
          <w:b/>
          <w:bCs/>
          <w:sz w:val="22"/>
          <w:szCs w:val="22"/>
        </w:rPr>
        <w:t>XIV) INTERPRETACIÓN DEL CONTRATO</w:t>
      </w:r>
      <w:r w:rsidR="000150BC" w:rsidRPr="00D4042C">
        <w:rPr>
          <w:rFonts w:ascii="Trebuchet MS" w:hAnsi="Trebuchet MS"/>
          <w:sz w:val="22"/>
          <w:szCs w:val="22"/>
        </w:rPr>
        <w:t xml:space="preserve">. De conformidad al Artículo ochenta y cuatro Incisos Primero y Segundo de la LACAP, la institución 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00C35932" w:rsidRPr="00D4042C">
        <w:rPr>
          <w:rFonts w:ascii="Trebuchet MS" w:hAnsi="Trebuchet MS"/>
          <w:sz w:val="22"/>
          <w:szCs w:val="22"/>
        </w:rPr>
        <w:t>La</w:t>
      </w:r>
      <w:r w:rsidR="000150BC" w:rsidRPr="00D4042C">
        <w:rPr>
          <w:rFonts w:ascii="Trebuchet MS" w:hAnsi="Trebuchet MS"/>
          <w:sz w:val="22"/>
          <w:szCs w:val="22"/>
        </w:rPr>
        <w:t xml:space="preserve"> contratad</w:t>
      </w:r>
      <w:r w:rsidR="00C35932" w:rsidRPr="00D4042C">
        <w:rPr>
          <w:rFonts w:ascii="Trebuchet MS" w:hAnsi="Trebuchet MS"/>
          <w:sz w:val="22"/>
          <w:szCs w:val="22"/>
        </w:rPr>
        <w:t>a</w:t>
      </w:r>
      <w:r w:rsidR="000150BC" w:rsidRPr="00D4042C">
        <w:rPr>
          <w:rFonts w:ascii="Trebuchet MS" w:hAnsi="Trebuchet MS"/>
          <w:sz w:val="22"/>
          <w:szCs w:val="22"/>
        </w:rPr>
        <w:t xml:space="preserve"> expresamente acepta tal disposición y se obliga a dar estricto cumplimiento a las instrucciones que al respecto dicte la institución contratante, las cuales le serán comunicadas por medio de la Unidad correspondiente.</w:t>
      </w:r>
      <w:r w:rsidR="00685CE1" w:rsidRPr="00D4042C">
        <w:rPr>
          <w:rFonts w:ascii="Trebuchet MS" w:hAnsi="Trebuchet MS"/>
          <w:sz w:val="22"/>
          <w:szCs w:val="22"/>
        </w:rPr>
        <w:t>-</w:t>
      </w:r>
      <w:r w:rsidR="0024018D" w:rsidRPr="00D4042C">
        <w:rPr>
          <w:rFonts w:ascii="Trebuchet MS" w:hAnsi="Trebuchet MS"/>
          <w:sz w:val="22"/>
          <w:szCs w:val="22"/>
        </w:rPr>
        <w:t xml:space="preserve"> </w:t>
      </w:r>
      <w:r w:rsidR="000150BC" w:rsidRPr="00D4042C">
        <w:rPr>
          <w:rFonts w:ascii="Trebuchet MS" w:hAnsi="Trebuchet MS"/>
          <w:b/>
          <w:bCs/>
          <w:sz w:val="22"/>
          <w:szCs w:val="22"/>
        </w:rPr>
        <w:t>XV) MODIFICACIÓN UNILATERAL</w:t>
      </w:r>
      <w:r w:rsidR="000150BC" w:rsidRPr="00D4042C">
        <w:rPr>
          <w:rFonts w:ascii="Trebuchet MS" w:hAnsi="Trebuchet MS"/>
          <w:sz w:val="22"/>
          <w:szCs w:val="22"/>
        </w:rPr>
        <w:t>. Queda convenido por ambas partes, que cuando surjan necesidades nuevas, causas imprevistas, emergentes, u otras circunstancias, la institución contratante podrá modificar de forma unilateral el presente contrato, emitiendo al efecto la resolución correspondiente, la cual formará parte integrante del presente instrumento.</w:t>
      </w:r>
      <w:r w:rsidR="00685CE1" w:rsidRPr="00D4042C">
        <w:rPr>
          <w:rFonts w:ascii="Trebuchet MS" w:hAnsi="Trebuchet MS"/>
          <w:sz w:val="22"/>
          <w:szCs w:val="22"/>
        </w:rPr>
        <w:t>-</w:t>
      </w:r>
      <w:r w:rsidR="00714ED6" w:rsidRPr="00D4042C">
        <w:rPr>
          <w:rFonts w:ascii="Trebuchet MS" w:hAnsi="Trebuchet MS" w:cs="Arial"/>
          <w:b/>
          <w:bCs/>
          <w:sz w:val="22"/>
          <w:szCs w:val="22"/>
        </w:rPr>
        <w:t xml:space="preserve">XVI) </w:t>
      </w:r>
      <w:r w:rsidR="00714ED6" w:rsidRPr="00D4042C">
        <w:rPr>
          <w:rFonts w:ascii="Trebuchet MS" w:hAnsi="Trebuchet MS"/>
          <w:b/>
          <w:bCs/>
          <w:sz w:val="22"/>
          <w:szCs w:val="22"/>
        </w:rPr>
        <w:t xml:space="preserve">CLAUSULA ESPECIAL: </w:t>
      </w:r>
      <w:r w:rsidR="00714ED6" w:rsidRPr="00D4042C">
        <w:rPr>
          <w:rFonts w:ascii="Trebuchet MS" w:hAnsi="Trebuchet MS"/>
          <w:bCs/>
          <w:sz w:val="22"/>
          <w:szCs w:val="22"/>
        </w:rPr>
        <w:t xml:space="preserve">Si durante la ejecución del contrato se comprobare por la Dirección General de Inspección de Trabajo del Ministerio de Trabajo y Previsión Social, incumplimiento por parte de La Contratada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0150BC" w:rsidRPr="00D4042C">
        <w:rPr>
          <w:rFonts w:ascii="Trebuchet MS" w:hAnsi="Trebuchet MS"/>
          <w:b/>
          <w:bCs/>
          <w:sz w:val="22"/>
          <w:szCs w:val="22"/>
        </w:rPr>
        <w:t>XVI</w:t>
      </w:r>
      <w:r w:rsidR="00714ED6" w:rsidRPr="00D4042C">
        <w:rPr>
          <w:rFonts w:ascii="Trebuchet MS" w:hAnsi="Trebuchet MS"/>
          <w:b/>
          <w:bCs/>
          <w:sz w:val="22"/>
          <w:szCs w:val="22"/>
        </w:rPr>
        <w:t>I</w:t>
      </w:r>
      <w:r w:rsidR="000150BC" w:rsidRPr="00D4042C">
        <w:rPr>
          <w:rFonts w:ascii="Trebuchet MS" w:hAnsi="Trebuchet MS"/>
          <w:b/>
          <w:bCs/>
          <w:sz w:val="22"/>
          <w:szCs w:val="22"/>
        </w:rPr>
        <w:t>) JURISDICCIÓN Y LEGISLACIÓN APLICABLE</w:t>
      </w:r>
      <w:r w:rsidR="000150BC" w:rsidRPr="00D4042C">
        <w:rPr>
          <w:rFonts w:ascii="Trebuchet MS" w:hAnsi="Trebuchet MS"/>
          <w:sz w:val="22"/>
          <w:szCs w:val="22"/>
        </w:rPr>
        <w:t>. Ambos contratantes señalamos como domicilio especial, el de esta ciudad, a la jurisdicción de cuyos tribunales nos sometemos en caso de acción judicial.</w:t>
      </w:r>
      <w:r w:rsidR="00685CE1" w:rsidRPr="00D4042C">
        <w:rPr>
          <w:rFonts w:ascii="Trebuchet MS" w:hAnsi="Trebuchet MS"/>
          <w:sz w:val="22"/>
          <w:szCs w:val="22"/>
        </w:rPr>
        <w:t>-</w:t>
      </w:r>
      <w:r w:rsidR="0024018D" w:rsidRPr="00D4042C">
        <w:rPr>
          <w:rFonts w:ascii="Trebuchet MS" w:hAnsi="Trebuchet MS"/>
          <w:sz w:val="22"/>
          <w:szCs w:val="22"/>
        </w:rPr>
        <w:t xml:space="preserve"> </w:t>
      </w:r>
      <w:r w:rsidR="000150BC" w:rsidRPr="00D4042C">
        <w:rPr>
          <w:rFonts w:ascii="Trebuchet MS" w:hAnsi="Trebuchet MS"/>
          <w:b/>
          <w:bCs/>
          <w:sz w:val="22"/>
          <w:szCs w:val="22"/>
        </w:rPr>
        <w:t>XVI</w:t>
      </w:r>
      <w:r w:rsidR="00714ED6" w:rsidRPr="00D4042C">
        <w:rPr>
          <w:rFonts w:ascii="Trebuchet MS" w:hAnsi="Trebuchet MS"/>
          <w:b/>
          <w:bCs/>
          <w:sz w:val="22"/>
          <w:szCs w:val="22"/>
        </w:rPr>
        <w:t>I</w:t>
      </w:r>
      <w:r w:rsidR="000150BC" w:rsidRPr="00D4042C">
        <w:rPr>
          <w:rFonts w:ascii="Trebuchet MS" w:hAnsi="Trebuchet MS"/>
          <w:b/>
          <w:bCs/>
          <w:sz w:val="22"/>
          <w:szCs w:val="22"/>
        </w:rPr>
        <w:t>I) SOLUCIÓN DE CONFLICTOS</w:t>
      </w:r>
      <w:r w:rsidR="000150BC" w:rsidRPr="00D4042C">
        <w:rPr>
          <w:rFonts w:ascii="Trebuchet MS" w:hAnsi="Trebuchet MS"/>
          <w:sz w:val="22"/>
          <w:szCs w:val="22"/>
        </w:rPr>
        <w:t>. Para resolver las diferencias o conflictos que surgieren durante la ejecución del presente contrato, se estará a lo dispuesto en el Título VIII, Capítulo I de la LACAP.</w:t>
      </w:r>
      <w:r w:rsidR="00685CE1" w:rsidRPr="00D4042C">
        <w:rPr>
          <w:rFonts w:ascii="Trebuchet MS" w:hAnsi="Trebuchet MS"/>
          <w:sz w:val="22"/>
          <w:szCs w:val="22"/>
        </w:rPr>
        <w:t>-</w:t>
      </w:r>
      <w:r w:rsidR="0024018D" w:rsidRPr="00D4042C">
        <w:rPr>
          <w:rFonts w:ascii="Trebuchet MS" w:hAnsi="Trebuchet MS"/>
          <w:sz w:val="22"/>
          <w:szCs w:val="22"/>
        </w:rPr>
        <w:t xml:space="preserve"> </w:t>
      </w:r>
      <w:r w:rsidR="000150BC" w:rsidRPr="00D4042C">
        <w:rPr>
          <w:rFonts w:ascii="Trebuchet MS" w:hAnsi="Trebuchet MS"/>
          <w:b/>
          <w:bCs/>
          <w:sz w:val="22"/>
          <w:szCs w:val="22"/>
        </w:rPr>
        <w:t>X</w:t>
      </w:r>
      <w:r w:rsidR="00714ED6" w:rsidRPr="00D4042C">
        <w:rPr>
          <w:rFonts w:ascii="Trebuchet MS" w:hAnsi="Trebuchet MS"/>
          <w:b/>
          <w:bCs/>
          <w:sz w:val="22"/>
          <w:szCs w:val="22"/>
        </w:rPr>
        <w:t>IX</w:t>
      </w:r>
      <w:r w:rsidR="000150BC" w:rsidRPr="00D4042C">
        <w:rPr>
          <w:rFonts w:ascii="Trebuchet MS" w:hAnsi="Trebuchet MS"/>
          <w:b/>
          <w:bCs/>
          <w:sz w:val="22"/>
          <w:szCs w:val="22"/>
        </w:rPr>
        <w:t>) ADMINISTRACIÓN DEL CONTRATO</w:t>
      </w:r>
      <w:r w:rsidR="000150BC" w:rsidRPr="00D4042C">
        <w:rPr>
          <w:rFonts w:ascii="Trebuchet MS" w:hAnsi="Trebuchet MS"/>
          <w:sz w:val="22"/>
          <w:szCs w:val="22"/>
        </w:rPr>
        <w:t xml:space="preserve">. </w:t>
      </w:r>
      <w:r w:rsidR="0080506E" w:rsidRPr="00D4042C">
        <w:rPr>
          <w:rFonts w:ascii="Trebuchet MS" w:hAnsi="Trebuchet MS"/>
          <w:sz w:val="22"/>
          <w:szCs w:val="22"/>
        </w:rPr>
        <w:t>Para los efectos pertinentes de conformidad a la LACAP, relativos a la contratación de los servicios que</w:t>
      </w:r>
      <w:r w:rsidR="00931DB4" w:rsidRPr="00D4042C">
        <w:rPr>
          <w:rFonts w:ascii="Trebuchet MS" w:hAnsi="Trebuchet MS"/>
          <w:sz w:val="22"/>
          <w:szCs w:val="22"/>
        </w:rPr>
        <w:t xml:space="preserve"> se deriven del presente contrato</w:t>
      </w:r>
      <w:r w:rsidR="0080506E" w:rsidRPr="00D4042C">
        <w:rPr>
          <w:rFonts w:ascii="Trebuchet MS" w:hAnsi="Trebuchet MS"/>
          <w:sz w:val="22"/>
          <w:szCs w:val="22"/>
        </w:rPr>
        <w:t xml:space="preserve">, el titular de la institución designa como </w:t>
      </w:r>
      <w:r w:rsidR="00C47D16" w:rsidRPr="00D4042C">
        <w:rPr>
          <w:rFonts w:ascii="Trebuchet MS" w:hAnsi="Trebuchet MS"/>
          <w:sz w:val="22"/>
          <w:szCs w:val="22"/>
        </w:rPr>
        <w:t>responsable de verificar la buena marcha y el cumplimiento de las obligaciones contractuales que emane</w:t>
      </w:r>
      <w:r w:rsidR="00453DA3" w:rsidRPr="00D4042C">
        <w:rPr>
          <w:rFonts w:ascii="Trebuchet MS" w:hAnsi="Trebuchet MS"/>
          <w:sz w:val="22"/>
          <w:szCs w:val="22"/>
        </w:rPr>
        <w:t>n del presente contrato</w:t>
      </w:r>
      <w:r w:rsidR="00685CE1" w:rsidRPr="00D4042C">
        <w:rPr>
          <w:rFonts w:ascii="Trebuchet MS" w:hAnsi="Trebuchet MS"/>
          <w:sz w:val="22"/>
          <w:szCs w:val="22"/>
        </w:rPr>
        <w:t>,</w:t>
      </w:r>
      <w:r w:rsidR="00EB289A" w:rsidRPr="00D4042C">
        <w:rPr>
          <w:rFonts w:ascii="Trebuchet MS" w:hAnsi="Trebuchet MS"/>
          <w:sz w:val="22"/>
          <w:szCs w:val="22"/>
        </w:rPr>
        <w:t xml:space="preserve"> a</w:t>
      </w:r>
      <w:r w:rsidR="007F21CA" w:rsidRPr="00D4042C">
        <w:rPr>
          <w:rFonts w:ascii="Trebuchet MS" w:hAnsi="Trebuchet MS"/>
          <w:sz w:val="22"/>
          <w:szCs w:val="22"/>
        </w:rPr>
        <w:t xml:space="preserve"> </w:t>
      </w:r>
      <w:r w:rsidR="00D06CE7" w:rsidRPr="00D4042C">
        <w:rPr>
          <w:rFonts w:ascii="Trebuchet MS" w:hAnsi="Trebuchet MS"/>
          <w:sz w:val="22"/>
          <w:szCs w:val="22"/>
        </w:rPr>
        <w:t>l</w:t>
      </w:r>
      <w:r w:rsidR="00E1309A" w:rsidRPr="00D4042C">
        <w:rPr>
          <w:rFonts w:ascii="Trebuchet MS" w:hAnsi="Trebuchet MS"/>
          <w:sz w:val="22"/>
          <w:szCs w:val="22"/>
        </w:rPr>
        <w:t>a L</w:t>
      </w:r>
      <w:r w:rsidR="00CB555F" w:rsidRPr="00D4042C">
        <w:rPr>
          <w:rFonts w:ascii="Trebuchet MS" w:hAnsi="Trebuchet MS"/>
          <w:sz w:val="22"/>
          <w:szCs w:val="22"/>
        </w:rPr>
        <w:t xml:space="preserve">icenciada </w:t>
      </w:r>
      <w:r w:rsidR="007F21CA" w:rsidRPr="00D4042C">
        <w:rPr>
          <w:rFonts w:ascii="Trebuchet MS" w:hAnsi="Trebuchet MS"/>
          <w:sz w:val="22"/>
          <w:szCs w:val="22"/>
        </w:rPr>
        <w:t>Isis Stephanie Rivas Hernández</w:t>
      </w:r>
      <w:r w:rsidR="00453DA3" w:rsidRPr="00D4042C">
        <w:rPr>
          <w:rFonts w:ascii="Trebuchet MS" w:hAnsi="Trebuchet MS"/>
          <w:sz w:val="22"/>
          <w:szCs w:val="22"/>
        </w:rPr>
        <w:t xml:space="preserve">.- </w:t>
      </w:r>
      <w:r w:rsidR="00714ED6" w:rsidRPr="00D4042C">
        <w:rPr>
          <w:rFonts w:ascii="Trebuchet MS" w:hAnsi="Trebuchet MS"/>
          <w:b/>
          <w:bCs/>
          <w:sz w:val="22"/>
          <w:szCs w:val="22"/>
        </w:rPr>
        <w:t>X</w:t>
      </w:r>
      <w:r w:rsidR="000150BC" w:rsidRPr="00D4042C">
        <w:rPr>
          <w:rFonts w:ascii="Trebuchet MS" w:hAnsi="Trebuchet MS"/>
          <w:b/>
          <w:bCs/>
          <w:sz w:val="22"/>
          <w:szCs w:val="22"/>
        </w:rPr>
        <w:t>X) NOTIFICACIONES</w:t>
      </w:r>
      <w:r w:rsidR="000150BC" w:rsidRPr="00D4042C">
        <w:rPr>
          <w:rFonts w:ascii="Trebuchet MS" w:hAnsi="Trebuchet MS"/>
          <w:sz w:val="22"/>
          <w:szCs w:val="22"/>
        </w:rPr>
        <w:t xml:space="preserve">. Todas las notificaciones referentes a la ejecución de este contrato, serán válidas solamente cuando sean hechas por escrito a las siguientes direcciones: FOPROLYD, entre la Segunda y Cuarta Avenida Norte, sobre Alameda Juan Pablo II, número cuatrocientos veintiocho, San Salvador; y </w:t>
      </w:r>
      <w:r w:rsidR="00C35932" w:rsidRPr="00D4042C">
        <w:rPr>
          <w:rFonts w:ascii="Trebuchet MS" w:hAnsi="Trebuchet MS"/>
          <w:sz w:val="22"/>
          <w:szCs w:val="22"/>
        </w:rPr>
        <w:t>La</w:t>
      </w:r>
      <w:r w:rsidR="00F87F80" w:rsidRPr="00D4042C">
        <w:rPr>
          <w:rFonts w:ascii="Trebuchet MS" w:hAnsi="Trebuchet MS"/>
          <w:sz w:val="22"/>
          <w:szCs w:val="22"/>
        </w:rPr>
        <w:t xml:space="preserve"> c</w:t>
      </w:r>
      <w:r w:rsidR="000150BC" w:rsidRPr="00D4042C">
        <w:rPr>
          <w:rFonts w:ascii="Trebuchet MS" w:hAnsi="Trebuchet MS"/>
          <w:sz w:val="22"/>
          <w:szCs w:val="22"/>
        </w:rPr>
        <w:t>ontratad</w:t>
      </w:r>
      <w:r w:rsidR="00C35932" w:rsidRPr="00D4042C">
        <w:rPr>
          <w:rFonts w:ascii="Trebuchet MS" w:hAnsi="Trebuchet MS"/>
          <w:sz w:val="22"/>
          <w:szCs w:val="22"/>
        </w:rPr>
        <w:t>a</w:t>
      </w:r>
      <w:r w:rsidR="007F21CA" w:rsidRPr="00D4042C">
        <w:rPr>
          <w:rFonts w:ascii="Trebuchet MS" w:hAnsi="Trebuchet MS"/>
          <w:sz w:val="22"/>
          <w:szCs w:val="22"/>
        </w:rPr>
        <w:t>: Colonia Monserrat, sin número, entre Cuarenta y siete, y Cuarenta y nueve Avenida Sur (Oficinas Texaco Monserrat), sobre Calle a Monserrat, San Salvador</w:t>
      </w:r>
      <w:r w:rsidR="00770E2A" w:rsidRPr="00D4042C">
        <w:rPr>
          <w:rFonts w:ascii="Trebuchet MS" w:hAnsi="Trebuchet MS"/>
          <w:sz w:val="22"/>
          <w:szCs w:val="22"/>
        </w:rPr>
        <w:t>.</w:t>
      </w:r>
      <w:r w:rsidR="000150BC" w:rsidRPr="00D4042C">
        <w:rPr>
          <w:rFonts w:ascii="Trebuchet MS" w:hAnsi="Trebuchet MS"/>
          <w:sz w:val="22"/>
          <w:szCs w:val="22"/>
        </w:rPr>
        <w:t>- Todo cambio en las mismas deberá ser comunicado entre las partes en forma inmediata para los efectos legales correspondientes</w:t>
      </w:r>
      <w:r w:rsidRPr="00D4042C">
        <w:rPr>
          <w:rFonts w:ascii="Trebuchet MS" w:hAnsi="Trebuchet MS"/>
          <w:sz w:val="22"/>
          <w:szCs w:val="22"/>
        </w:rPr>
        <w:t xml:space="preserve">. En fe de lo cual firmamos el presente Contrato </w:t>
      </w:r>
      <w:r w:rsidR="00BF324A" w:rsidRPr="00D4042C">
        <w:rPr>
          <w:rFonts w:ascii="Trebuchet MS" w:hAnsi="Trebuchet MS"/>
          <w:sz w:val="22"/>
          <w:szCs w:val="22"/>
        </w:rPr>
        <w:t xml:space="preserve">en la ciudad de San Salvador, </w:t>
      </w:r>
      <w:r w:rsidR="00B83071" w:rsidRPr="00D4042C">
        <w:rPr>
          <w:rFonts w:ascii="Trebuchet MS" w:hAnsi="Trebuchet MS"/>
          <w:sz w:val="22"/>
          <w:szCs w:val="22"/>
        </w:rPr>
        <w:t>e</w:t>
      </w:r>
      <w:r w:rsidRPr="00D4042C">
        <w:rPr>
          <w:rFonts w:ascii="Trebuchet MS" w:hAnsi="Trebuchet MS"/>
          <w:sz w:val="22"/>
          <w:szCs w:val="22"/>
        </w:rPr>
        <w:t>l</w:t>
      </w:r>
      <w:r w:rsidR="00BF324A" w:rsidRPr="00D4042C">
        <w:rPr>
          <w:rFonts w:ascii="Trebuchet MS" w:hAnsi="Trebuchet MS"/>
          <w:sz w:val="22"/>
          <w:szCs w:val="22"/>
        </w:rPr>
        <w:t xml:space="preserve"> día </w:t>
      </w:r>
      <w:r w:rsidR="007F21CA" w:rsidRPr="00D4042C">
        <w:rPr>
          <w:rFonts w:ascii="Trebuchet MS" w:hAnsi="Trebuchet MS"/>
          <w:sz w:val="22"/>
          <w:szCs w:val="22"/>
        </w:rPr>
        <w:t xml:space="preserve">diez </w:t>
      </w:r>
      <w:r w:rsidR="00982FA4" w:rsidRPr="00D4042C">
        <w:rPr>
          <w:rFonts w:ascii="Trebuchet MS" w:hAnsi="Trebuchet MS"/>
          <w:sz w:val="22"/>
          <w:szCs w:val="22"/>
        </w:rPr>
        <w:t xml:space="preserve">de </w:t>
      </w:r>
      <w:r w:rsidR="007F21CA" w:rsidRPr="00D4042C">
        <w:rPr>
          <w:rFonts w:ascii="Trebuchet MS" w:hAnsi="Trebuchet MS"/>
          <w:sz w:val="22"/>
          <w:szCs w:val="22"/>
        </w:rPr>
        <w:t>enero d</w:t>
      </w:r>
      <w:r w:rsidR="00982FA4" w:rsidRPr="00D4042C">
        <w:rPr>
          <w:rFonts w:ascii="Trebuchet MS" w:hAnsi="Trebuchet MS"/>
          <w:sz w:val="22"/>
          <w:szCs w:val="22"/>
        </w:rPr>
        <w:t xml:space="preserve">e dos mil </w:t>
      </w:r>
      <w:r w:rsidR="00832CFF" w:rsidRPr="00D4042C">
        <w:rPr>
          <w:rFonts w:ascii="Trebuchet MS" w:hAnsi="Trebuchet MS"/>
          <w:sz w:val="22"/>
          <w:szCs w:val="22"/>
        </w:rPr>
        <w:t>diecis</w:t>
      </w:r>
      <w:r w:rsidR="007F21CA" w:rsidRPr="00D4042C">
        <w:rPr>
          <w:rFonts w:ascii="Trebuchet MS" w:hAnsi="Trebuchet MS"/>
          <w:sz w:val="22"/>
          <w:szCs w:val="22"/>
        </w:rPr>
        <w:t>iete</w:t>
      </w:r>
      <w:r w:rsidRPr="00D4042C">
        <w:rPr>
          <w:rFonts w:ascii="Trebuchet MS" w:hAnsi="Trebuchet MS"/>
          <w:sz w:val="22"/>
          <w:szCs w:val="22"/>
        </w:rPr>
        <w:t xml:space="preserve">. </w:t>
      </w:r>
    </w:p>
    <w:p w:rsidR="004977E6" w:rsidRDefault="004977E6" w:rsidP="00CA72EB">
      <w:pPr>
        <w:spacing w:line="360" w:lineRule="auto"/>
        <w:rPr>
          <w:rFonts w:asciiTheme="minorHAnsi" w:hAnsiTheme="minorHAnsi"/>
          <w:sz w:val="22"/>
          <w:szCs w:val="22"/>
        </w:rPr>
      </w:pPr>
    </w:p>
    <w:p w:rsidR="00714ED6" w:rsidRPr="00714ED6" w:rsidRDefault="00714ED6" w:rsidP="00CA72EB">
      <w:pPr>
        <w:spacing w:line="360" w:lineRule="auto"/>
        <w:rPr>
          <w:rFonts w:asciiTheme="minorHAnsi" w:hAnsiTheme="minorHAnsi"/>
          <w:sz w:val="22"/>
          <w:szCs w:val="22"/>
        </w:rPr>
      </w:pPr>
    </w:p>
    <w:p w:rsidR="00554333" w:rsidRPr="00E03929" w:rsidRDefault="00554333" w:rsidP="00CA72EB">
      <w:pPr>
        <w:spacing w:line="360" w:lineRule="auto"/>
        <w:rPr>
          <w:rFonts w:asciiTheme="minorHAnsi" w:hAnsiTheme="minorHAnsi"/>
          <w:sz w:val="24"/>
          <w:szCs w:val="24"/>
        </w:rPr>
      </w:pPr>
    </w:p>
    <w:p w:rsidR="00685CE1" w:rsidRDefault="00685CE1" w:rsidP="00CA72EB">
      <w:pPr>
        <w:spacing w:line="360" w:lineRule="auto"/>
        <w:rPr>
          <w:rFonts w:asciiTheme="minorHAnsi" w:hAnsiTheme="minorHAnsi"/>
          <w:sz w:val="24"/>
          <w:szCs w:val="24"/>
        </w:rPr>
      </w:pPr>
    </w:p>
    <w:p w:rsidR="00126234" w:rsidRPr="00E03929" w:rsidRDefault="00126234" w:rsidP="00CA72EB">
      <w:pPr>
        <w:spacing w:line="360" w:lineRule="auto"/>
        <w:rPr>
          <w:rFonts w:asciiTheme="minorHAnsi" w:hAnsiTheme="minorHAnsi"/>
          <w:sz w:val="24"/>
          <w:szCs w:val="24"/>
        </w:rPr>
      </w:pPr>
    </w:p>
    <w:p w:rsidR="004D0563" w:rsidRPr="002F3649" w:rsidRDefault="004D0563" w:rsidP="00685CE1">
      <w:pPr>
        <w:rPr>
          <w:rFonts w:ascii="Trebuchet MS" w:hAnsi="Trebuchet MS"/>
          <w:b/>
          <w:bCs/>
        </w:rPr>
      </w:pPr>
      <w:r w:rsidRPr="002F3649">
        <w:rPr>
          <w:rFonts w:ascii="Trebuchet MS" w:hAnsi="Trebuchet MS"/>
          <w:b/>
          <w:bCs/>
        </w:rPr>
        <w:t>SRA. IRMA SEGUNDA AMAYA ECHEVERRÍA</w:t>
      </w:r>
      <w:r w:rsidR="007F21CA" w:rsidRPr="002F3649">
        <w:rPr>
          <w:rFonts w:ascii="Trebuchet MS" w:hAnsi="Trebuchet MS"/>
          <w:b/>
          <w:bCs/>
        </w:rPr>
        <w:t xml:space="preserve">        </w:t>
      </w:r>
      <w:r w:rsidR="00A71598" w:rsidRPr="002F3649">
        <w:rPr>
          <w:rFonts w:ascii="Trebuchet MS" w:hAnsi="Trebuchet MS"/>
          <w:b/>
          <w:bCs/>
        </w:rPr>
        <w:t>S</w:t>
      </w:r>
      <w:r w:rsidR="007F21CA" w:rsidRPr="002F3649">
        <w:rPr>
          <w:rFonts w:ascii="Trebuchet MS" w:hAnsi="Trebuchet MS"/>
          <w:b/>
          <w:bCs/>
        </w:rPr>
        <w:t>ra</w:t>
      </w:r>
      <w:r w:rsidR="00A71598" w:rsidRPr="002F3649">
        <w:rPr>
          <w:rFonts w:ascii="Trebuchet MS" w:hAnsi="Trebuchet MS"/>
          <w:b/>
          <w:bCs/>
        </w:rPr>
        <w:t>.</w:t>
      </w:r>
      <w:r w:rsidR="007F21CA" w:rsidRPr="002F3649">
        <w:rPr>
          <w:rFonts w:ascii="Trebuchet MS" w:hAnsi="Trebuchet MS"/>
          <w:b/>
          <w:bCs/>
        </w:rPr>
        <w:t xml:space="preserve"> ROXANA DE JESUS HERNÁNDEZ DE BERNABE </w:t>
      </w:r>
    </w:p>
    <w:p w:rsidR="005A31F4" w:rsidRPr="002F3649" w:rsidRDefault="004D0563" w:rsidP="009F2EED">
      <w:pPr>
        <w:ind w:firstLine="708"/>
        <w:rPr>
          <w:rFonts w:ascii="Trebuchet MS" w:hAnsi="Trebuchet MS"/>
          <w:b/>
          <w:bCs/>
        </w:rPr>
      </w:pPr>
      <w:r w:rsidRPr="002F3649">
        <w:rPr>
          <w:rFonts w:ascii="Trebuchet MS" w:hAnsi="Trebuchet MS"/>
          <w:b/>
          <w:bCs/>
        </w:rPr>
        <w:t>LA INSTITUCIÓN CONTRATANTE</w:t>
      </w:r>
      <w:r w:rsidR="009F2EED" w:rsidRPr="002F3649">
        <w:rPr>
          <w:rFonts w:ascii="Trebuchet MS" w:hAnsi="Trebuchet MS"/>
          <w:b/>
          <w:bCs/>
        </w:rPr>
        <w:tab/>
      </w:r>
      <w:r w:rsidR="009F2EED" w:rsidRPr="002F3649">
        <w:rPr>
          <w:rFonts w:ascii="Trebuchet MS" w:hAnsi="Trebuchet MS"/>
          <w:b/>
          <w:bCs/>
        </w:rPr>
        <w:tab/>
      </w:r>
      <w:r w:rsidR="007F21CA" w:rsidRPr="002F3649">
        <w:rPr>
          <w:rFonts w:ascii="Trebuchet MS" w:hAnsi="Trebuchet MS"/>
          <w:b/>
          <w:bCs/>
        </w:rPr>
        <w:t xml:space="preserve">                 </w:t>
      </w:r>
      <w:r w:rsidR="009F2EED" w:rsidRPr="002F3649">
        <w:rPr>
          <w:rFonts w:ascii="Trebuchet MS" w:hAnsi="Trebuchet MS"/>
          <w:b/>
          <w:bCs/>
        </w:rPr>
        <w:tab/>
      </w:r>
      <w:r w:rsidRPr="002F3649">
        <w:rPr>
          <w:rFonts w:ascii="Trebuchet MS" w:hAnsi="Trebuchet MS"/>
          <w:b/>
          <w:bCs/>
        </w:rPr>
        <w:t>LA CONTRATADA</w:t>
      </w:r>
    </w:p>
    <w:p w:rsidR="00931DB4" w:rsidRPr="002F3649" w:rsidRDefault="00931DB4" w:rsidP="00685CE1">
      <w:pPr>
        <w:rPr>
          <w:rFonts w:ascii="Trebuchet MS" w:hAnsi="Trebuchet MS"/>
          <w:b/>
          <w:bCs/>
        </w:rPr>
      </w:pPr>
    </w:p>
    <w:p w:rsidR="007F21CA" w:rsidRDefault="007F21CA" w:rsidP="00685CE1">
      <w:pPr>
        <w:rPr>
          <w:rFonts w:ascii="Trebuchet MS" w:hAnsi="Trebuchet MS"/>
          <w:b/>
          <w:bCs/>
        </w:rPr>
      </w:pPr>
    </w:p>
    <w:p w:rsidR="00126234" w:rsidRDefault="00126234" w:rsidP="00685CE1">
      <w:pPr>
        <w:rPr>
          <w:rFonts w:ascii="Trebuchet MS" w:hAnsi="Trebuchet MS"/>
          <w:b/>
          <w:bCs/>
        </w:rPr>
      </w:pPr>
    </w:p>
    <w:p w:rsidR="00126234" w:rsidRPr="002F3649" w:rsidRDefault="00126234" w:rsidP="00685CE1">
      <w:pPr>
        <w:rPr>
          <w:rFonts w:ascii="Trebuchet MS" w:hAnsi="Trebuchet MS"/>
          <w:b/>
          <w:bCs/>
        </w:rPr>
      </w:pPr>
    </w:p>
    <w:p w:rsidR="007F21CA" w:rsidRPr="002F3649" w:rsidRDefault="007F21CA" w:rsidP="00685CE1">
      <w:pPr>
        <w:rPr>
          <w:rFonts w:ascii="Trebuchet MS" w:hAnsi="Trebuchet MS"/>
          <w:b/>
          <w:bCs/>
        </w:rPr>
      </w:pPr>
    </w:p>
    <w:p w:rsidR="007F21CA" w:rsidRPr="002F3649" w:rsidRDefault="007F21CA" w:rsidP="00685CE1">
      <w:pPr>
        <w:rPr>
          <w:rFonts w:ascii="Trebuchet MS" w:hAnsi="Trebuchet MS"/>
          <w:b/>
          <w:bCs/>
        </w:rPr>
      </w:pPr>
    </w:p>
    <w:p w:rsidR="007F21CA" w:rsidRPr="002F3649" w:rsidRDefault="007F21CA" w:rsidP="00685CE1">
      <w:pPr>
        <w:rPr>
          <w:rFonts w:ascii="Trebuchet MS" w:hAnsi="Trebuchet MS"/>
          <w:b/>
          <w:bCs/>
        </w:rPr>
      </w:pPr>
    </w:p>
    <w:p w:rsidR="007F21CA" w:rsidRPr="002F3649" w:rsidRDefault="007F21CA" w:rsidP="00685CE1">
      <w:pPr>
        <w:rPr>
          <w:rFonts w:ascii="Trebuchet MS" w:hAnsi="Trebuchet MS"/>
          <w:b/>
          <w:bCs/>
        </w:rPr>
      </w:pPr>
    </w:p>
    <w:p w:rsidR="007F21CA" w:rsidRPr="002F3649" w:rsidRDefault="007F21CA" w:rsidP="00685CE1">
      <w:pPr>
        <w:rPr>
          <w:rFonts w:ascii="Trebuchet MS" w:hAnsi="Trebuchet MS"/>
          <w:b/>
          <w:bCs/>
        </w:rPr>
      </w:pPr>
      <w:r w:rsidRPr="002F3649">
        <w:rPr>
          <w:rFonts w:ascii="Trebuchet MS" w:hAnsi="Trebuchet MS"/>
          <w:b/>
          <w:bCs/>
        </w:rPr>
        <w:t xml:space="preserve">Sra. </w:t>
      </w:r>
      <w:r w:rsidR="002F3649" w:rsidRPr="002F3649">
        <w:rPr>
          <w:rFonts w:ascii="Trebuchet MS" w:hAnsi="Trebuchet MS"/>
          <w:b/>
          <w:bCs/>
        </w:rPr>
        <w:t>MARIA ESTER RODRÍGUEZ DOÑAN</w:t>
      </w:r>
    </w:p>
    <w:p w:rsidR="002F3649" w:rsidRPr="002F3649" w:rsidRDefault="002F3649" w:rsidP="00685CE1">
      <w:pPr>
        <w:rPr>
          <w:rFonts w:ascii="Trebuchet MS" w:hAnsi="Trebuchet MS"/>
          <w:b/>
          <w:bCs/>
        </w:rPr>
      </w:pPr>
      <w:r w:rsidRPr="002F3649">
        <w:rPr>
          <w:rFonts w:ascii="Trebuchet MS" w:hAnsi="Trebuchet MS"/>
          <w:b/>
          <w:bCs/>
        </w:rPr>
        <w:t xml:space="preserve">                 LA CONTRATADA</w:t>
      </w:r>
    </w:p>
    <w:p w:rsidR="00671B4E" w:rsidRDefault="00671B4E" w:rsidP="00685CE1">
      <w:pPr>
        <w:rPr>
          <w:rFonts w:ascii="Candara" w:hAnsi="Candara"/>
          <w:b/>
          <w:bCs/>
          <w:sz w:val="24"/>
          <w:szCs w:val="24"/>
        </w:rPr>
      </w:pPr>
    </w:p>
    <w:p w:rsidR="00671B4E" w:rsidRDefault="00671B4E" w:rsidP="00685CE1">
      <w:pPr>
        <w:rPr>
          <w:rFonts w:ascii="Candara" w:hAnsi="Candara"/>
          <w:b/>
          <w:bCs/>
          <w:sz w:val="24"/>
          <w:szCs w:val="24"/>
        </w:rPr>
      </w:pPr>
    </w:p>
    <w:p w:rsidR="00126234" w:rsidRDefault="00126234" w:rsidP="00685CE1">
      <w:pPr>
        <w:rPr>
          <w:rFonts w:ascii="Candara" w:hAnsi="Candara"/>
          <w:b/>
          <w:bCs/>
          <w:sz w:val="24"/>
          <w:szCs w:val="24"/>
        </w:rPr>
      </w:pPr>
    </w:p>
    <w:p w:rsidR="00126234" w:rsidRPr="00E03929" w:rsidRDefault="00126234" w:rsidP="00685CE1">
      <w:pPr>
        <w:rPr>
          <w:rFonts w:ascii="Candara" w:hAnsi="Candara"/>
          <w:b/>
          <w:bCs/>
          <w:sz w:val="24"/>
          <w:szCs w:val="24"/>
        </w:rPr>
      </w:pPr>
    </w:p>
    <w:p w:rsidR="00D4042C" w:rsidRDefault="00D4042C" w:rsidP="00D4042C">
      <w:pPr>
        <w:spacing w:line="360" w:lineRule="auto"/>
        <w:jc w:val="both"/>
        <w:rPr>
          <w:rFonts w:ascii="Trebuchet MS" w:hAnsi="Trebuchet MS"/>
          <w:sz w:val="22"/>
          <w:szCs w:val="22"/>
        </w:rPr>
      </w:pPr>
    </w:p>
    <w:p w:rsidR="00D4042C" w:rsidRDefault="00D4042C" w:rsidP="00D4042C">
      <w:pPr>
        <w:spacing w:line="360" w:lineRule="auto"/>
        <w:jc w:val="both"/>
        <w:rPr>
          <w:rFonts w:ascii="Trebuchet MS" w:hAnsi="Trebuchet MS"/>
          <w:sz w:val="22"/>
          <w:szCs w:val="22"/>
        </w:rPr>
      </w:pPr>
    </w:p>
    <w:p w:rsidR="00A15385" w:rsidRDefault="00D4042C" w:rsidP="00D4042C">
      <w:pPr>
        <w:spacing w:line="360" w:lineRule="auto"/>
        <w:jc w:val="both"/>
        <w:rPr>
          <w:rFonts w:ascii="Trebuchet MS" w:hAnsi="Trebuchet MS"/>
          <w:b/>
          <w:bCs/>
          <w:sz w:val="22"/>
          <w:szCs w:val="22"/>
        </w:rPr>
      </w:pPr>
      <w:r>
        <w:rPr>
          <w:rFonts w:ascii="Trebuchet MS" w:hAnsi="Trebuchet MS"/>
          <w:sz w:val="22"/>
          <w:szCs w:val="22"/>
        </w:rPr>
        <w:t xml:space="preserve">En </w:t>
      </w:r>
      <w:r w:rsidR="004D0563" w:rsidRPr="00D4042C">
        <w:rPr>
          <w:rFonts w:ascii="Trebuchet MS" w:hAnsi="Trebuchet MS"/>
          <w:sz w:val="22"/>
          <w:szCs w:val="22"/>
        </w:rPr>
        <w:t xml:space="preserve">la ciudad de San Salvador, a las </w:t>
      </w:r>
      <w:r w:rsidR="002F3649" w:rsidRPr="00D4042C">
        <w:rPr>
          <w:rFonts w:ascii="Trebuchet MS" w:hAnsi="Trebuchet MS"/>
          <w:sz w:val="22"/>
          <w:szCs w:val="22"/>
        </w:rPr>
        <w:t xml:space="preserve">catorce </w:t>
      </w:r>
      <w:r w:rsidR="004D0563" w:rsidRPr="00D4042C">
        <w:rPr>
          <w:rFonts w:ascii="Trebuchet MS" w:hAnsi="Trebuchet MS"/>
          <w:sz w:val="22"/>
          <w:szCs w:val="22"/>
        </w:rPr>
        <w:t>horas del día</w:t>
      </w:r>
      <w:r w:rsidR="0024018D" w:rsidRPr="00D4042C">
        <w:rPr>
          <w:rFonts w:ascii="Trebuchet MS" w:hAnsi="Trebuchet MS"/>
          <w:sz w:val="22"/>
          <w:szCs w:val="22"/>
        </w:rPr>
        <w:t xml:space="preserve"> </w:t>
      </w:r>
      <w:r w:rsidR="002F3649" w:rsidRPr="00D4042C">
        <w:rPr>
          <w:rFonts w:ascii="Trebuchet MS" w:hAnsi="Trebuchet MS"/>
          <w:sz w:val="22"/>
          <w:szCs w:val="22"/>
        </w:rPr>
        <w:t xml:space="preserve">diez </w:t>
      </w:r>
      <w:r w:rsidR="004D0563" w:rsidRPr="00D4042C">
        <w:rPr>
          <w:rFonts w:ascii="Trebuchet MS" w:hAnsi="Trebuchet MS"/>
          <w:sz w:val="22"/>
          <w:szCs w:val="22"/>
        </w:rPr>
        <w:t>de</w:t>
      </w:r>
      <w:r w:rsidR="005144EA" w:rsidRPr="00D4042C">
        <w:rPr>
          <w:rFonts w:ascii="Trebuchet MS" w:hAnsi="Trebuchet MS"/>
          <w:sz w:val="22"/>
          <w:szCs w:val="22"/>
        </w:rPr>
        <w:t xml:space="preserve"> </w:t>
      </w:r>
      <w:r w:rsidR="002F3649" w:rsidRPr="00D4042C">
        <w:rPr>
          <w:rFonts w:ascii="Trebuchet MS" w:hAnsi="Trebuchet MS"/>
          <w:sz w:val="22"/>
          <w:szCs w:val="22"/>
        </w:rPr>
        <w:t xml:space="preserve">enero </w:t>
      </w:r>
      <w:r w:rsidR="004D0563" w:rsidRPr="00D4042C">
        <w:rPr>
          <w:rFonts w:ascii="Trebuchet MS" w:hAnsi="Trebuchet MS"/>
          <w:sz w:val="22"/>
          <w:szCs w:val="22"/>
        </w:rPr>
        <w:t>de</w:t>
      </w:r>
      <w:r w:rsidR="00685CE1" w:rsidRPr="00D4042C">
        <w:rPr>
          <w:rFonts w:ascii="Trebuchet MS" w:hAnsi="Trebuchet MS"/>
          <w:sz w:val="22"/>
          <w:szCs w:val="22"/>
        </w:rPr>
        <w:t>l</w:t>
      </w:r>
      <w:r w:rsidR="002F3649" w:rsidRPr="00D4042C">
        <w:rPr>
          <w:rFonts w:ascii="Trebuchet MS" w:hAnsi="Trebuchet MS"/>
          <w:sz w:val="22"/>
          <w:szCs w:val="22"/>
        </w:rPr>
        <w:t xml:space="preserve"> </w:t>
      </w:r>
      <w:r w:rsidR="00685CE1" w:rsidRPr="00D4042C">
        <w:rPr>
          <w:rFonts w:ascii="Trebuchet MS" w:hAnsi="Trebuchet MS"/>
          <w:sz w:val="22"/>
          <w:szCs w:val="22"/>
        </w:rPr>
        <w:t>año</w:t>
      </w:r>
      <w:r w:rsidR="004D0563" w:rsidRPr="00D4042C">
        <w:rPr>
          <w:rFonts w:ascii="Trebuchet MS" w:hAnsi="Trebuchet MS"/>
          <w:sz w:val="22"/>
          <w:szCs w:val="22"/>
        </w:rPr>
        <w:t xml:space="preserve"> dos mil </w:t>
      </w:r>
      <w:r w:rsidR="00FF1951" w:rsidRPr="00D4042C">
        <w:rPr>
          <w:rFonts w:ascii="Trebuchet MS" w:hAnsi="Trebuchet MS"/>
          <w:sz w:val="22"/>
          <w:szCs w:val="22"/>
        </w:rPr>
        <w:t>dieciséis</w:t>
      </w:r>
      <w:r w:rsidR="004D0563" w:rsidRPr="00D4042C">
        <w:rPr>
          <w:rFonts w:ascii="Trebuchet MS" w:hAnsi="Trebuchet MS"/>
          <w:sz w:val="22"/>
          <w:szCs w:val="22"/>
        </w:rPr>
        <w:t xml:space="preserve">. </w:t>
      </w:r>
      <w:r w:rsidR="004D0563" w:rsidRPr="00D4042C">
        <w:rPr>
          <w:rFonts w:ascii="Trebuchet MS" w:hAnsi="Trebuchet MS"/>
          <w:b/>
          <w:sz w:val="22"/>
          <w:szCs w:val="22"/>
        </w:rPr>
        <w:t xml:space="preserve">Ante </w:t>
      </w:r>
      <w:r w:rsidR="00685CE1" w:rsidRPr="00D4042C">
        <w:rPr>
          <w:rFonts w:ascii="Trebuchet MS" w:hAnsi="Trebuchet MS"/>
          <w:b/>
          <w:sz w:val="22"/>
          <w:szCs w:val="22"/>
        </w:rPr>
        <w:t>m</w:t>
      </w:r>
      <w:r w:rsidR="004D0563" w:rsidRPr="00D4042C">
        <w:rPr>
          <w:rFonts w:ascii="Trebuchet MS" w:hAnsi="Trebuchet MS"/>
          <w:b/>
          <w:sz w:val="22"/>
          <w:szCs w:val="22"/>
        </w:rPr>
        <w:t>í</w:t>
      </w:r>
      <w:r w:rsidR="0024018D" w:rsidRPr="00D4042C">
        <w:rPr>
          <w:rFonts w:ascii="Trebuchet MS" w:hAnsi="Trebuchet MS"/>
          <w:b/>
          <w:sz w:val="22"/>
          <w:szCs w:val="22"/>
        </w:rPr>
        <w:t xml:space="preserve">:  </w:t>
      </w:r>
      <w:r w:rsidR="004D0563" w:rsidRPr="00D4042C">
        <w:rPr>
          <w:rFonts w:ascii="Trebuchet MS" w:hAnsi="Trebuchet MS"/>
          <w:b/>
          <w:bCs/>
          <w:sz w:val="22"/>
          <w:szCs w:val="22"/>
        </w:rPr>
        <w:t>WILFREDO ALFARO GARCÍA</w:t>
      </w:r>
      <w:r w:rsidR="004D0563" w:rsidRPr="00D4042C">
        <w:rPr>
          <w:rFonts w:ascii="Trebuchet MS" w:hAnsi="Trebuchet MS"/>
          <w:sz w:val="22"/>
          <w:szCs w:val="22"/>
        </w:rPr>
        <w:t xml:space="preserve">, Notario, del domicilio </w:t>
      </w:r>
      <w:r w:rsidR="00FA6CF8">
        <w:rPr>
          <w:rFonts w:ascii="Trebuchet MS" w:hAnsi="Trebuchet MS" w:cs="Calibri"/>
          <w:sz w:val="22"/>
          <w:szCs w:val="22"/>
        </w:rPr>
        <w:t>XXXXXXXXXXXXXXXXXXXX</w:t>
      </w:r>
      <w:r w:rsidR="004D0563" w:rsidRPr="00D4042C">
        <w:rPr>
          <w:rFonts w:ascii="Trebuchet MS" w:hAnsi="Trebuchet MS"/>
          <w:sz w:val="22"/>
          <w:szCs w:val="22"/>
        </w:rPr>
        <w:t xml:space="preserve">, Departamento </w:t>
      </w:r>
      <w:r w:rsidR="00FA6CF8">
        <w:rPr>
          <w:rFonts w:ascii="Trebuchet MS" w:hAnsi="Trebuchet MS" w:cs="Calibri"/>
          <w:sz w:val="22"/>
          <w:szCs w:val="22"/>
        </w:rPr>
        <w:t>XXXXXXXXXXXXXXXXXXXX</w:t>
      </w:r>
      <w:r w:rsidR="004D0563" w:rsidRPr="00D4042C">
        <w:rPr>
          <w:rFonts w:ascii="Trebuchet MS" w:hAnsi="Trebuchet MS"/>
          <w:sz w:val="22"/>
          <w:szCs w:val="22"/>
        </w:rPr>
        <w:t xml:space="preserve">, comparecen </w:t>
      </w:r>
      <w:r w:rsidR="002F3649" w:rsidRPr="00D4042C">
        <w:rPr>
          <w:rFonts w:ascii="Trebuchet MS" w:hAnsi="Trebuchet MS"/>
          <w:sz w:val="22"/>
          <w:szCs w:val="22"/>
        </w:rPr>
        <w:t>por una parte</w:t>
      </w:r>
      <w:r w:rsidR="004D0563" w:rsidRPr="00D4042C">
        <w:rPr>
          <w:rFonts w:ascii="Trebuchet MS" w:hAnsi="Trebuchet MS"/>
          <w:sz w:val="22"/>
          <w:szCs w:val="22"/>
        </w:rPr>
        <w:t>:</w:t>
      </w:r>
      <w:r w:rsidR="0024018D" w:rsidRPr="00D4042C">
        <w:rPr>
          <w:rFonts w:ascii="Trebuchet MS" w:hAnsi="Trebuchet MS"/>
          <w:sz w:val="22"/>
          <w:szCs w:val="22"/>
        </w:rPr>
        <w:t xml:space="preserve"> </w:t>
      </w:r>
      <w:r w:rsidR="00C9032E" w:rsidRPr="00D4042C">
        <w:rPr>
          <w:rFonts w:ascii="Trebuchet MS" w:hAnsi="Trebuchet MS"/>
          <w:b/>
          <w:bCs/>
          <w:sz w:val="22"/>
          <w:szCs w:val="22"/>
        </w:rPr>
        <w:t xml:space="preserve">IRMA SEGUNDA AMAYA ECHEVERRÍA, </w:t>
      </w:r>
      <w:r w:rsidR="00FA6CF8">
        <w:rPr>
          <w:rFonts w:ascii="Trebuchet MS" w:hAnsi="Trebuchet MS" w:cs="Calibri"/>
          <w:sz w:val="22"/>
          <w:szCs w:val="22"/>
        </w:rPr>
        <w:t>XXXXXXXXXXXXXXXXXXXX</w:t>
      </w:r>
      <w:r w:rsidR="005559D0" w:rsidRPr="00D4042C">
        <w:rPr>
          <w:rFonts w:ascii="Trebuchet MS" w:hAnsi="Trebuchet MS" w:cs="Calibri"/>
          <w:sz w:val="22"/>
          <w:szCs w:val="22"/>
        </w:rPr>
        <w:t xml:space="preserve">, Empleada, del domicilio </w:t>
      </w:r>
      <w:r w:rsidR="00FA6CF8">
        <w:rPr>
          <w:rFonts w:ascii="Trebuchet MS" w:hAnsi="Trebuchet MS" w:cs="Calibri"/>
          <w:sz w:val="22"/>
          <w:szCs w:val="22"/>
        </w:rPr>
        <w:t>XXXXXXXXXXXXXXXXXXXX</w:t>
      </w:r>
      <w:r w:rsidR="005559D0" w:rsidRPr="00D4042C">
        <w:rPr>
          <w:rFonts w:ascii="Trebuchet MS" w:hAnsi="Trebuchet MS" w:cs="Calibri"/>
          <w:sz w:val="22"/>
          <w:szCs w:val="22"/>
        </w:rPr>
        <w:t xml:space="preserve">, Departamento </w:t>
      </w:r>
      <w:r w:rsidR="00FA6CF8">
        <w:rPr>
          <w:rFonts w:ascii="Trebuchet MS" w:hAnsi="Trebuchet MS" w:cs="Calibri"/>
          <w:sz w:val="22"/>
          <w:szCs w:val="22"/>
        </w:rPr>
        <w:t>XXXXXXXXXXXXXXXXXXXX</w:t>
      </w:r>
      <w:r w:rsidR="005559D0" w:rsidRPr="00D4042C">
        <w:rPr>
          <w:rFonts w:ascii="Trebuchet MS" w:hAnsi="Trebuchet MS" w:cs="Calibri"/>
          <w:sz w:val="22"/>
          <w:szCs w:val="22"/>
        </w:rPr>
        <w:t xml:space="preserve">, a quien conozco e identifico con Documento Único de Identidad número </w:t>
      </w:r>
      <w:r w:rsidR="00FA6CF8">
        <w:rPr>
          <w:rFonts w:ascii="Trebuchet MS" w:hAnsi="Trebuchet MS" w:cs="Calibri"/>
          <w:sz w:val="22"/>
          <w:szCs w:val="22"/>
        </w:rPr>
        <w:t>XXXXXXXXXXXXXXXXXXXX</w:t>
      </w:r>
      <w:r w:rsidR="005559D0" w:rsidRPr="00D4042C">
        <w:rPr>
          <w:rFonts w:ascii="Trebuchet MS" w:hAnsi="Trebuchet MS" w:cs="Calibri"/>
          <w:sz w:val="22"/>
          <w:szCs w:val="22"/>
        </w:rPr>
        <w:t>, actuando en calidad de Presidenta de la Junta Directiva y Representante Legal del "</w:t>
      </w:r>
      <w:r w:rsidR="005559D0" w:rsidRPr="00D4042C">
        <w:rPr>
          <w:rFonts w:ascii="Trebuchet MS" w:hAnsi="Trebuchet MS" w:cs="Calibri"/>
          <w:b/>
          <w:bCs/>
          <w:sz w:val="22"/>
          <w:szCs w:val="22"/>
        </w:rPr>
        <w:t>FONDO DE PROTECCIÓN DE LISIADOS Y DISCAPACITADOS A CONSECUENCIA DEL CONFLICTO ARMADO</w:t>
      </w:r>
      <w:r w:rsidR="005559D0" w:rsidRPr="00D4042C">
        <w:rPr>
          <w:rFonts w:ascii="Trebuchet MS" w:hAnsi="Trebuchet MS" w:cs="Calibri"/>
          <w:sz w:val="22"/>
          <w:szCs w:val="22"/>
        </w:rPr>
        <w:t xml:space="preserve">" Institución de Derecho Público, con autonomía en lo administrativo, de este domicilio, con Número de Identificación Tributaria cero seis uno cuatro-uno tres uno dos nueve dos-uno cero uno-nueve, en adelante </w:t>
      </w:r>
      <w:r w:rsidR="005559D0" w:rsidRPr="00D4042C">
        <w:rPr>
          <w:rFonts w:ascii="Trebuchet MS" w:hAnsi="Trebuchet MS" w:cs="Calibri"/>
          <w:b/>
          <w:bCs/>
          <w:sz w:val="22"/>
          <w:szCs w:val="22"/>
        </w:rPr>
        <w:t>“FOPROLYD” o “La Institución Contratante”</w:t>
      </w:r>
      <w:r w:rsidR="005559D0" w:rsidRPr="00D4042C">
        <w:rPr>
          <w:rFonts w:ascii="Trebuchet MS" w:hAnsi="Trebuchet MS" w:cs="Calibri"/>
          <w:sz w:val="22"/>
          <w:szCs w:val="22"/>
        </w:rPr>
        <w:t xml:space="preserve">; personería que doy fe de ser legítima y suficiente por haber tenido a la vista la siguiente documentación: </w:t>
      </w:r>
      <w:r w:rsidR="005559D0" w:rsidRPr="00D4042C">
        <w:rPr>
          <w:rFonts w:ascii="Trebuchet MS" w:hAnsi="Trebuchet MS" w:cs="Calibri"/>
          <w:b/>
          <w:bCs/>
          <w:sz w:val="22"/>
          <w:szCs w:val="22"/>
        </w:rPr>
        <w:t>a)</w:t>
      </w:r>
      <w:r w:rsidR="005559D0" w:rsidRPr="00D4042C">
        <w:rPr>
          <w:rFonts w:ascii="Trebuchet MS" w:hAnsi="Trebuchet MS" w:cs="Calibri"/>
          <w:sz w:val="22"/>
          <w:szCs w:val="22"/>
        </w:rPr>
        <w:t xml:space="preserve"> Decreto Legislativo número cuatrocientos dieciséis de fecha trece de diciembre de mil novecientos noventa y dos, publicado en el Diario Oficial Número nueve, Tomo trescientos dieciocho de fecha catorce de enero de mil novecientos noventa y tres, el cual decreta la "LEY DE BENEFICIO PARA LA PROTECCIÓN DE LOS LISIADOS Y DISCAPACITADOS A CONSECUENCIA DEL CONFLICTO ARMADO", que en su Artículo dos crea el "FONDO DE PROTECCIÓN DE LISIADOS Y DISCAPACITADOS A CONSECUENCIA DEL CONFLICTO ARMADO", los demás Decretos Legislativos que contienen las reformas a dicha Ley, de los que consta: i) Que FOPROLYD es una Institución de Derecho Público, con personalidad jurídica y autonomía en lo administrativo, el cual tiene su domicilio en esta ciudad pudiendo establecer agencias o dependencias en cualquier lugar del territorio nacional, y su existencia será de cincuenta años a partir de la vigencia de la Ley, plazo que caducará el día veintitrés de enero del año dos mil cuarenta y tres; ii) Que la Dirección y Administración de FOPROLYD estará a cargo de una Junta Directiva, un Gerente General, un Comité de Gestión Financiera y una Comisión Técnica Evaluadora, siendo la Junta Directiva el máximo organismo decisorio y sus miembros durarán en sus funciones dos años; iii) Que el Presidente de la Junta Directiva tendrá la representación Legal, Judicial y Extrajudicial de FOPROLYD y será electo por el Presidente de la República, a quien no se le prohíbe ejercer actos como el presente ni se le exige autorización previa para firmar actos como este; y </w:t>
      </w:r>
      <w:r w:rsidR="005559D0" w:rsidRPr="00D4042C">
        <w:rPr>
          <w:rFonts w:ascii="Trebuchet MS" w:hAnsi="Trebuchet MS" w:cs="Calibri"/>
          <w:b/>
          <w:bCs/>
          <w:sz w:val="22"/>
          <w:szCs w:val="22"/>
        </w:rPr>
        <w:t xml:space="preserve">b) </w:t>
      </w:r>
      <w:r w:rsidR="005559D0" w:rsidRPr="00D4042C">
        <w:rPr>
          <w:rFonts w:ascii="Trebuchet MS" w:hAnsi="Trebuchet MS" w:cs="Tahoma"/>
          <w:sz w:val="22"/>
          <w:szCs w:val="22"/>
        </w:rPr>
        <w:t xml:space="preserve">El Acuerdo Ejecutivo número trescientos cincuenta y cuatro, de fecha veintiocho de junio de dos mil dieciséis, emitido por el señor Presidente de la República, Salvador Sánchez </w:t>
      </w:r>
      <w:proofErr w:type="spellStart"/>
      <w:r w:rsidR="005559D0" w:rsidRPr="00D4042C">
        <w:rPr>
          <w:rFonts w:ascii="Trebuchet MS" w:hAnsi="Trebuchet MS" w:cs="Tahoma"/>
          <w:sz w:val="22"/>
          <w:szCs w:val="22"/>
        </w:rPr>
        <w:t>Cerén</w:t>
      </w:r>
      <w:proofErr w:type="spellEnd"/>
      <w:r w:rsidR="005559D0" w:rsidRPr="00D4042C">
        <w:rPr>
          <w:rFonts w:ascii="Trebuchet MS" w:hAnsi="Trebuchet MS" w:cs="Tahoma"/>
          <w:sz w:val="22"/>
          <w:szCs w:val="22"/>
        </w:rPr>
        <w:t>, en el cual se nombra a la Licenciada Irma Segunda Amaya Echeverría, como Presidenta de la Junta Directiva del Fondo de Protección de Lisiados y Discapacitados a Consecuencia del Conflicto Armado, para un período de dos años a partir del día veintiocho de junio de dos mil dieciséis</w:t>
      </w:r>
      <w:r w:rsidR="004D0563" w:rsidRPr="00D4042C">
        <w:rPr>
          <w:rFonts w:ascii="Trebuchet MS" w:hAnsi="Trebuchet MS"/>
          <w:sz w:val="22"/>
          <w:szCs w:val="22"/>
        </w:rPr>
        <w:t>; y</w:t>
      </w:r>
      <w:r w:rsidR="0024018D" w:rsidRPr="00D4042C">
        <w:rPr>
          <w:rFonts w:ascii="Trebuchet MS" w:hAnsi="Trebuchet MS"/>
          <w:sz w:val="22"/>
          <w:szCs w:val="22"/>
        </w:rPr>
        <w:t xml:space="preserve"> </w:t>
      </w:r>
      <w:r w:rsidR="002F3649" w:rsidRPr="00D4042C">
        <w:rPr>
          <w:rFonts w:ascii="Trebuchet MS" w:hAnsi="Trebuchet MS"/>
          <w:sz w:val="22"/>
          <w:szCs w:val="22"/>
        </w:rPr>
        <w:t xml:space="preserve">por la otra: </w:t>
      </w:r>
      <w:r w:rsidR="002F3649" w:rsidRPr="00D4042C">
        <w:rPr>
          <w:rFonts w:ascii="Trebuchet MS" w:hAnsi="Trebuchet MS" w:cs="Calibri"/>
          <w:b/>
          <w:color w:val="000000"/>
          <w:sz w:val="22"/>
          <w:szCs w:val="22"/>
          <w:lang w:val="es-ES_tradnl"/>
        </w:rPr>
        <w:t>ROXANA DE JESÚS HERNÁNDEZ DE BERNABÉ</w:t>
      </w:r>
      <w:r w:rsidR="002F3649" w:rsidRPr="00D4042C">
        <w:rPr>
          <w:rFonts w:ascii="Trebuchet MS" w:hAnsi="Trebuchet MS" w:cs="Calibri"/>
          <w:sz w:val="22"/>
          <w:szCs w:val="22"/>
          <w:lang w:val="es-ES_tradnl"/>
        </w:rPr>
        <w:t xml:space="preserve">, </w:t>
      </w:r>
      <w:r w:rsidR="00FA6CF8">
        <w:rPr>
          <w:rFonts w:ascii="Trebuchet MS" w:hAnsi="Trebuchet MS" w:cs="Calibri"/>
          <w:sz w:val="22"/>
          <w:szCs w:val="22"/>
        </w:rPr>
        <w:t>XXXXXXXXXXXXXXXXXXXX</w:t>
      </w:r>
      <w:r w:rsidR="002F3649" w:rsidRPr="00D4042C">
        <w:rPr>
          <w:rFonts w:ascii="Trebuchet MS" w:hAnsi="Trebuchet MS" w:cs="Calibri"/>
          <w:sz w:val="22"/>
          <w:szCs w:val="22"/>
          <w:lang w:val="es-ES_tradnl"/>
        </w:rPr>
        <w:t xml:space="preserve">, Empleada, del domicilio </w:t>
      </w:r>
      <w:r w:rsidR="00FA6CF8">
        <w:rPr>
          <w:rFonts w:ascii="Trebuchet MS" w:hAnsi="Trebuchet MS" w:cs="Calibri"/>
          <w:sz w:val="22"/>
          <w:szCs w:val="22"/>
        </w:rPr>
        <w:t>XXXXXXXXXXXXXXXXXXXX</w:t>
      </w:r>
      <w:r w:rsidR="002F3649" w:rsidRPr="00D4042C">
        <w:rPr>
          <w:rFonts w:ascii="Trebuchet MS" w:hAnsi="Trebuchet MS" w:cs="Calibri"/>
          <w:sz w:val="22"/>
          <w:szCs w:val="22"/>
          <w:lang w:val="es-ES_tradnl"/>
        </w:rPr>
        <w:t xml:space="preserve">, departamento </w:t>
      </w:r>
      <w:r w:rsidR="00FA6CF8">
        <w:rPr>
          <w:rFonts w:ascii="Trebuchet MS" w:hAnsi="Trebuchet MS" w:cs="Calibri"/>
          <w:sz w:val="22"/>
          <w:szCs w:val="22"/>
        </w:rPr>
        <w:t>XXXXXXXXXXXXXXXXXXXX</w:t>
      </w:r>
      <w:r w:rsidR="002F3649" w:rsidRPr="00D4042C">
        <w:rPr>
          <w:rFonts w:ascii="Trebuchet MS" w:hAnsi="Trebuchet MS" w:cs="Calibri"/>
          <w:sz w:val="22"/>
          <w:szCs w:val="22"/>
          <w:lang w:val="es-ES_tradnl"/>
        </w:rPr>
        <w:t xml:space="preserve">, a quien no conozco pero identifico con Documento Único de Identidad número  </w:t>
      </w:r>
      <w:r w:rsidR="00FA6CF8">
        <w:rPr>
          <w:rFonts w:ascii="Trebuchet MS" w:hAnsi="Trebuchet MS" w:cs="Calibri"/>
          <w:sz w:val="22"/>
          <w:szCs w:val="22"/>
        </w:rPr>
        <w:t>XXXXXXXXXXXXXXXXXXXX</w:t>
      </w:r>
      <w:r w:rsidR="002F3649" w:rsidRPr="00D4042C">
        <w:rPr>
          <w:rFonts w:ascii="Trebuchet MS" w:hAnsi="Trebuchet MS" w:cs="Calibri"/>
          <w:sz w:val="22"/>
          <w:szCs w:val="22"/>
          <w:lang w:val="es-ES_tradnl"/>
        </w:rPr>
        <w:t xml:space="preserve">, y con Número de Identificación Tributaria </w:t>
      </w:r>
      <w:r w:rsidR="00FA6CF8">
        <w:rPr>
          <w:rFonts w:ascii="Trebuchet MS" w:hAnsi="Trebuchet MS" w:cs="Calibri"/>
          <w:sz w:val="22"/>
          <w:szCs w:val="22"/>
        </w:rPr>
        <w:t>XXXXXXXXXXXXXXXXXXXX</w:t>
      </w:r>
      <w:r w:rsidR="00FA6CF8">
        <w:rPr>
          <w:rFonts w:ascii="Trebuchet MS" w:hAnsi="Trebuchet MS" w:cs="Calibri"/>
          <w:sz w:val="22"/>
          <w:szCs w:val="22"/>
        </w:rPr>
        <w:t>X</w:t>
      </w:r>
      <w:r w:rsidR="002F3649" w:rsidRPr="00D4042C">
        <w:rPr>
          <w:rFonts w:ascii="Trebuchet MS" w:hAnsi="Trebuchet MS" w:cs="Calibri"/>
          <w:sz w:val="22"/>
          <w:szCs w:val="22"/>
          <w:lang w:val="es-ES_tradnl"/>
        </w:rPr>
        <w:t xml:space="preserve">, y </w:t>
      </w:r>
      <w:r w:rsidR="002F3649" w:rsidRPr="00D4042C">
        <w:rPr>
          <w:rFonts w:ascii="Trebuchet MS" w:hAnsi="Trebuchet MS" w:cs="Calibri"/>
          <w:b/>
          <w:color w:val="000000"/>
          <w:sz w:val="22"/>
          <w:szCs w:val="22"/>
          <w:lang w:val="es-ES_tradnl"/>
        </w:rPr>
        <w:t xml:space="preserve">MARÍA ESTER RODRÍGUEZ DE DOÑAN, </w:t>
      </w:r>
      <w:r w:rsidR="00FA6CF8">
        <w:rPr>
          <w:rFonts w:ascii="Trebuchet MS" w:hAnsi="Trebuchet MS" w:cs="Calibri"/>
          <w:sz w:val="22"/>
          <w:szCs w:val="22"/>
        </w:rPr>
        <w:t>XXXXXXXXXXXXXXXXXXXX</w:t>
      </w:r>
      <w:r w:rsidR="002F3649" w:rsidRPr="00D4042C">
        <w:rPr>
          <w:rFonts w:ascii="Trebuchet MS" w:hAnsi="Trebuchet MS" w:cs="Calibri"/>
          <w:sz w:val="22"/>
          <w:szCs w:val="22"/>
          <w:lang w:val="es-ES_tradnl"/>
        </w:rPr>
        <w:t xml:space="preserve">, Estudiante, del domicilio </w:t>
      </w:r>
      <w:r w:rsidR="00FA6CF8">
        <w:rPr>
          <w:rFonts w:ascii="Trebuchet MS" w:hAnsi="Trebuchet MS" w:cs="Calibri"/>
          <w:sz w:val="22"/>
          <w:szCs w:val="22"/>
        </w:rPr>
        <w:t>XXXXXXXXXXXXXXXXXXXX</w:t>
      </w:r>
      <w:r w:rsidR="002F3649" w:rsidRPr="00D4042C">
        <w:rPr>
          <w:rFonts w:ascii="Trebuchet MS" w:hAnsi="Trebuchet MS" w:cs="Calibri"/>
          <w:sz w:val="22"/>
          <w:szCs w:val="22"/>
          <w:lang w:val="es-ES_tradnl"/>
        </w:rPr>
        <w:t xml:space="preserve">, departamento </w:t>
      </w:r>
      <w:r w:rsidR="00FA6CF8">
        <w:rPr>
          <w:rFonts w:ascii="Trebuchet MS" w:hAnsi="Trebuchet MS" w:cs="Calibri"/>
          <w:sz w:val="22"/>
          <w:szCs w:val="22"/>
        </w:rPr>
        <w:t>XXXXXXXXXXXXXXXXXXXX</w:t>
      </w:r>
      <w:r w:rsidR="002F3649" w:rsidRPr="00D4042C">
        <w:rPr>
          <w:rFonts w:ascii="Trebuchet MS" w:hAnsi="Trebuchet MS" w:cs="Calibri"/>
          <w:sz w:val="22"/>
          <w:szCs w:val="22"/>
          <w:lang w:val="es-ES_tradnl"/>
        </w:rPr>
        <w:t xml:space="preserve">, a quien no conozco pero identifico con Documento Único de Identidad número  </w:t>
      </w:r>
      <w:r w:rsidR="00FA6CF8">
        <w:rPr>
          <w:rFonts w:ascii="Trebuchet MS" w:hAnsi="Trebuchet MS" w:cs="Calibri"/>
          <w:sz w:val="22"/>
          <w:szCs w:val="22"/>
        </w:rPr>
        <w:t>XXXXXXXXXXXXXXXXXXXX</w:t>
      </w:r>
      <w:r w:rsidR="002F3649" w:rsidRPr="00D4042C">
        <w:rPr>
          <w:rFonts w:ascii="Trebuchet MS" w:hAnsi="Trebuchet MS" w:cs="Calibri"/>
          <w:sz w:val="22"/>
          <w:szCs w:val="22"/>
          <w:lang w:val="es-ES_tradnl"/>
        </w:rPr>
        <w:t xml:space="preserve">, y con Número de Identificación Tributaria </w:t>
      </w:r>
      <w:r w:rsidR="00FA6CF8">
        <w:rPr>
          <w:rFonts w:ascii="Trebuchet MS" w:hAnsi="Trebuchet MS" w:cs="Calibri"/>
          <w:sz w:val="22"/>
          <w:szCs w:val="22"/>
        </w:rPr>
        <w:t>XXXXXXXXXXXXXXXXXXXX</w:t>
      </w:r>
      <w:r w:rsidR="00FA6CF8">
        <w:rPr>
          <w:rFonts w:ascii="Trebuchet MS" w:hAnsi="Trebuchet MS" w:cs="Calibri"/>
          <w:sz w:val="22"/>
          <w:szCs w:val="22"/>
        </w:rPr>
        <w:t>XXXXXX</w:t>
      </w:r>
      <w:r w:rsidR="002F3649" w:rsidRPr="00D4042C">
        <w:rPr>
          <w:rFonts w:ascii="Trebuchet MS" w:hAnsi="Trebuchet MS" w:cs="Calibri"/>
          <w:sz w:val="22"/>
          <w:szCs w:val="22"/>
          <w:lang w:val="es-ES_tradnl"/>
        </w:rPr>
        <w:t xml:space="preserve">, quienes </w:t>
      </w:r>
      <w:r w:rsidR="00B867B4" w:rsidRPr="00D4042C">
        <w:rPr>
          <w:rFonts w:ascii="Trebuchet MS" w:hAnsi="Trebuchet MS" w:cs="Calibri"/>
          <w:sz w:val="22"/>
          <w:szCs w:val="22"/>
          <w:lang w:val="es-ES_tradnl"/>
        </w:rPr>
        <w:t xml:space="preserve">comparecen y </w:t>
      </w:r>
      <w:r w:rsidR="002F3649" w:rsidRPr="00D4042C">
        <w:rPr>
          <w:rFonts w:ascii="Trebuchet MS" w:hAnsi="Trebuchet MS" w:cs="Calibri"/>
          <w:sz w:val="22"/>
          <w:szCs w:val="22"/>
          <w:lang w:val="es-ES_tradnl"/>
        </w:rPr>
        <w:t xml:space="preserve">actúan en nombre y representación legal, en sus calidades de Directora Presidenta la primera y Directora Secretaria la segunda, de la </w:t>
      </w:r>
      <w:r w:rsidR="002F3649" w:rsidRPr="00D4042C">
        <w:rPr>
          <w:rFonts w:ascii="Trebuchet MS" w:hAnsi="Trebuchet MS" w:cs="Calibri"/>
          <w:b/>
          <w:sz w:val="22"/>
          <w:szCs w:val="22"/>
          <w:lang w:val="es-ES_tradnl"/>
        </w:rPr>
        <w:t>Sociedad TRANSPORTES HERNÁNDEZ RODRÍGUEZ, SOCIEDAD ANÓNIMA DE CAPITAL VARIABLE</w:t>
      </w:r>
      <w:r w:rsidR="002F3649" w:rsidRPr="00D4042C">
        <w:rPr>
          <w:rFonts w:ascii="Trebuchet MS" w:hAnsi="Trebuchet MS" w:cs="Calibri"/>
          <w:sz w:val="22"/>
          <w:szCs w:val="22"/>
          <w:lang w:val="es-ES_tradnl"/>
        </w:rPr>
        <w:t xml:space="preserve">, que se puede abreviar </w:t>
      </w:r>
      <w:r w:rsidR="002F3649" w:rsidRPr="00D4042C">
        <w:rPr>
          <w:rFonts w:ascii="Trebuchet MS" w:hAnsi="Trebuchet MS" w:cs="Calibri"/>
          <w:b/>
          <w:sz w:val="22"/>
          <w:szCs w:val="22"/>
          <w:lang w:val="es-ES_tradnl"/>
        </w:rPr>
        <w:t>“TRANSPORTES HERNÁNDEZ RODRÍGUEZ, S.A. DE C.V.”</w:t>
      </w:r>
      <w:r w:rsidR="002F3649" w:rsidRPr="00D4042C">
        <w:rPr>
          <w:rFonts w:ascii="Trebuchet MS" w:hAnsi="Trebuchet MS" w:cs="Calibri"/>
          <w:sz w:val="22"/>
          <w:szCs w:val="22"/>
          <w:lang w:val="es-ES_tradnl"/>
        </w:rPr>
        <w:t xml:space="preserve">, </w:t>
      </w:r>
      <w:r w:rsidR="002F3649" w:rsidRPr="00D4042C">
        <w:rPr>
          <w:rFonts w:ascii="Trebuchet MS" w:hAnsi="Trebuchet MS"/>
          <w:sz w:val="22"/>
          <w:szCs w:val="22"/>
        </w:rPr>
        <w:t xml:space="preserve">de nacionalidad salvadoreña, del domicilio de la ciudad y departamento de San Salvador, con Número de Identificación Tributaria </w:t>
      </w:r>
      <w:r w:rsidR="00EE4F5E">
        <w:rPr>
          <w:rFonts w:ascii="Trebuchet MS" w:hAnsi="Trebuchet MS"/>
          <w:sz w:val="22"/>
          <w:szCs w:val="22"/>
        </w:rPr>
        <w:t>XXXXXXXXXXXXXXX</w:t>
      </w:r>
      <w:r w:rsidR="002F3649" w:rsidRPr="00D4042C">
        <w:rPr>
          <w:rFonts w:ascii="Trebuchet MS" w:hAnsi="Trebuchet MS"/>
          <w:sz w:val="22"/>
          <w:szCs w:val="22"/>
        </w:rPr>
        <w:t xml:space="preserve">, con Registro de Contribuyente del Impuesto a la Transferencia de Bienes Muebles y a la Prestación de Servicios número </w:t>
      </w:r>
      <w:r w:rsidR="00EE4F5E">
        <w:rPr>
          <w:rFonts w:ascii="Trebuchet MS" w:hAnsi="Trebuchet MS"/>
          <w:sz w:val="22"/>
          <w:szCs w:val="22"/>
        </w:rPr>
        <w:t>XXXXXXXXXXXXXXXXXXX</w:t>
      </w:r>
      <w:bookmarkStart w:id="0" w:name="_GoBack"/>
      <w:bookmarkEnd w:id="0"/>
      <w:r w:rsidR="002F3649" w:rsidRPr="00D4042C">
        <w:rPr>
          <w:rFonts w:ascii="Trebuchet MS" w:hAnsi="Trebuchet MS"/>
          <w:sz w:val="22"/>
          <w:szCs w:val="22"/>
        </w:rPr>
        <w:t xml:space="preserve">; que </w:t>
      </w:r>
      <w:r w:rsidR="002F3649" w:rsidRPr="00D4042C">
        <w:rPr>
          <w:rFonts w:ascii="Trebuchet MS" w:hAnsi="Trebuchet MS"/>
          <w:color w:val="000000"/>
          <w:sz w:val="22"/>
          <w:szCs w:val="22"/>
        </w:rPr>
        <w:t xml:space="preserve">en adelante podrá denominarse </w:t>
      </w:r>
      <w:r w:rsidR="002F3649" w:rsidRPr="00D4042C">
        <w:rPr>
          <w:rFonts w:ascii="Trebuchet MS" w:hAnsi="Trebuchet MS"/>
          <w:b/>
          <w:color w:val="000000"/>
          <w:sz w:val="22"/>
          <w:szCs w:val="22"/>
        </w:rPr>
        <w:t>“La Sociedad Contratada”</w:t>
      </w:r>
      <w:r w:rsidR="002F3649" w:rsidRPr="00D4042C">
        <w:rPr>
          <w:rFonts w:ascii="Trebuchet MS" w:hAnsi="Trebuchet MS"/>
          <w:color w:val="000000"/>
          <w:sz w:val="22"/>
          <w:szCs w:val="22"/>
        </w:rPr>
        <w:t>,</w:t>
      </w:r>
      <w:r w:rsidR="002F3649" w:rsidRPr="00D4042C">
        <w:rPr>
          <w:rFonts w:ascii="Trebuchet MS" w:hAnsi="Trebuchet MS"/>
          <w:sz w:val="22"/>
          <w:szCs w:val="22"/>
        </w:rPr>
        <w:t xml:space="preserve"> personería que DOY FE de ser legitima y suficiente por haber tenido a la vista: El Testimonio de Escritura de Constitución de Sociedad, otorgada en la ciudad y departamento de San Salvador, a las trece horas del día ocho de julio de dos mil quince, ante los oficios Notariales de CARLOS SALVADOR SANDOVAL ASCENCIO, inscrita en el Registro de Comercio el día diez de julio del año dos mil quince, al número CUARENTA Y OCHO del Libro TRES MIL CUATROCIENTOS CUARENTA Y NUEVE del Registro de Sociedades, de la que consta: Que su denominación, nacionalidad y domicilio son como ha quedado establecido; que dicha sociedad tienen entre sus finalidades la recolección, transporte, tratamiento y disposición final de derechos sólidos hospitalarios bioinfecciosos, medicamentos vencidos, químicos, baterías acido plomo, desechos sólidos comunes de todos los entes generadores cubriendo todo el territorio nacional; que la representación judicial, extrajudicial y el uso de la firma social corresponden conjuntamente al Director Presidente y al Director Secretario, quienes duraran en sus funciones CINCO AÑOS, pudiendo ser reelectos; que en la </w:t>
      </w:r>
      <w:r w:rsidR="00FA6CF8" w:rsidRPr="00D4042C">
        <w:rPr>
          <w:rFonts w:ascii="Trebuchet MS" w:hAnsi="Trebuchet MS"/>
          <w:sz w:val="22"/>
          <w:szCs w:val="22"/>
        </w:rPr>
        <w:t>cláusula</w:t>
      </w:r>
      <w:r w:rsidR="002F3649" w:rsidRPr="00D4042C">
        <w:rPr>
          <w:rFonts w:ascii="Trebuchet MS" w:hAnsi="Trebuchet MS"/>
          <w:sz w:val="22"/>
          <w:szCs w:val="22"/>
        </w:rPr>
        <w:t xml:space="preserve"> XX de la referida escritura se nombró la primera administración de la sociedad, siendo nombrada Directora Presidenta la señora ROXANA DE JESÚS HERNÁNDEZ DE BERNABÉ, y Directora Secretaria la señora MARÍA ESTER RODRÍGUEZ DE DOÑAN,</w:t>
      </w:r>
      <w:r w:rsidR="002F3649" w:rsidRPr="00D4042C">
        <w:rPr>
          <w:rFonts w:ascii="Trebuchet MS" w:hAnsi="Trebuchet MS"/>
          <w:sz w:val="22"/>
          <w:szCs w:val="22"/>
          <w:lang w:val="es-SV"/>
        </w:rPr>
        <w:t xml:space="preserve"> por lo que se encuentran facultadas para otorgar actos como el presente</w:t>
      </w:r>
      <w:r w:rsidR="00733F5D" w:rsidRPr="00D4042C">
        <w:rPr>
          <w:rFonts w:ascii="Trebuchet MS" w:hAnsi="Trebuchet MS"/>
          <w:b/>
          <w:sz w:val="22"/>
          <w:szCs w:val="22"/>
        </w:rPr>
        <w:t>;</w:t>
      </w:r>
      <w:r w:rsidR="002F3649" w:rsidRPr="00D4042C">
        <w:rPr>
          <w:rFonts w:ascii="Trebuchet MS" w:hAnsi="Trebuchet MS"/>
          <w:b/>
          <w:sz w:val="22"/>
          <w:szCs w:val="22"/>
        </w:rPr>
        <w:t xml:space="preserve"> </w:t>
      </w:r>
      <w:r w:rsidR="004D0563" w:rsidRPr="00D4042C">
        <w:rPr>
          <w:rFonts w:ascii="Trebuchet MS" w:hAnsi="Trebuchet MS"/>
          <w:sz w:val="22"/>
          <w:szCs w:val="22"/>
        </w:rPr>
        <w:t xml:space="preserve">y en </w:t>
      </w:r>
      <w:r w:rsidR="00B40152" w:rsidRPr="00D4042C">
        <w:rPr>
          <w:rFonts w:ascii="Trebuchet MS" w:hAnsi="Trebuchet MS"/>
          <w:sz w:val="22"/>
          <w:szCs w:val="22"/>
        </w:rPr>
        <w:t>t</w:t>
      </w:r>
      <w:r w:rsidR="004D0563" w:rsidRPr="00D4042C">
        <w:rPr>
          <w:rFonts w:ascii="Trebuchet MS" w:hAnsi="Trebuchet MS"/>
          <w:sz w:val="22"/>
          <w:szCs w:val="22"/>
        </w:rPr>
        <w:t xml:space="preserve">ales caracteres </w:t>
      </w:r>
      <w:r w:rsidR="004D0563" w:rsidRPr="00D4042C">
        <w:rPr>
          <w:rFonts w:ascii="Trebuchet MS" w:hAnsi="Trebuchet MS"/>
          <w:b/>
          <w:bCs/>
          <w:sz w:val="22"/>
          <w:szCs w:val="22"/>
        </w:rPr>
        <w:t>ME DICEN:</w:t>
      </w:r>
      <w:r w:rsidR="004D0563" w:rsidRPr="00D4042C">
        <w:rPr>
          <w:rFonts w:ascii="Trebuchet MS" w:hAnsi="Trebuchet MS"/>
          <w:sz w:val="22"/>
          <w:szCs w:val="22"/>
        </w:rPr>
        <w:t xml:space="preserve"> Que las firmas que anteceden son respectivamente suyas y como tales las reconocen; asimismo reconocen el contenido del anterior documento por medio del cual, </w:t>
      </w:r>
      <w:r w:rsidR="00F743A8" w:rsidRPr="00D4042C">
        <w:rPr>
          <w:rFonts w:ascii="Trebuchet MS" w:hAnsi="Trebuchet MS"/>
          <w:sz w:val="22"/>
          <w:szCs w:val="22"/>
        </w:rPr>
        <w:t>la c</w:t>
      </w:r>
      <w:r w:rsidR="004D0563" w:rsidRPr="00D4042C">
        <w:rPr>
          <w:rFonts w:ascii="Trebuchet MS" w:hAnsi="Trebuchet MS"/>
          <w:sz w:val="22"/>
          <w:szCs w:val="22"/>
        </w:rPr>
        <w:t>ontratada, se ha oblig</w:t>
      </w:r>
      <w:r w:rsidR="00F743A8" w:rsidRPr="00D4042C">
        <w:rPr>
          <w:rFonts w:ascii="Trebuchet MS" w:hAnsi="Trebuchet MS"/>
          <w:sz w:val="22"/>
          <w:szCs w:val="22"/>
        </w:rPr>
        <w:t>ado a proveer a la Institución c</w:t>
      </w:r>
      <w:r w:rsidR="004D0563" w:rsidRPr="00D4042C">
        <w:rPr>
          <w:rFonts w:ascii="Trebuchet MS" w:hAnsi="Trebuchet MS"/>
          <w:sz w:val="22"/>
          <w:szCs w:val="22"/>
        </w:rPr>
        <w:t xml:space="preserve">ontratante </w:t>
      </w:r>
      <w:r w:rsidR="007537C8" w:rsidRPr="00D4042C">
        <w:rPr>
          <w:rFonts w:ascii="Trebuchet MS" w:hAnsi="Trebuchet MS"/>
          <w:sz w:val="22"/>
          <w:szCs w:val="22"/>
        </w:rPr>
        <w:t>el</w:t>
      </w:r>
      <w:r w:rsidR="002F3649" w:rsidRPr="00D4042C">
        <w:rPr>
          <w:rFonts w:ascii="Trebuchet MS" w:hAnsi="Trebuchet MS"/>
          <w:sz w:val="22"/>
          <w:szCs w:val="22"/>
        </w:rPr>
        <w:t xml:space="preserve"> </w:t>
      </w:r>
      <w:r w:rsidR="002F3649" w:rsidRPr="00D4042C">
        <w:rPr>
          <w:rFonts w:ascii="Trebuchet MS" w:hAnsi="Trebuchet MS"/>
          <w:b/>
          <w:sz w:val="22"/>
          <w:szCs w:val="22"/>
          <w:lang w:val="es-SV"/>
        </w:rPr>
        <w:t>“SERVICIO DE RECOLECCIÓN, TRATAMIENTO Y DISPOSICIÓN FINAL DE DESECHOS BIOINFECCIOSOS GENERADOS POR LA CLÍNICA EMPRESARIAL DE FOPROLYD”</w:t>
      </w:r>
      <w:r w:rsidR="002F3649" w:rsidRPr="00D4042C">
        <w:rPr>
          <w:rFonts w:ascii="Trebuchet MS" w:hAnsi="Trebuchet MS"/>
          <w:sz w:val="22"/>
          <w:szCs w:val="22"/>
        </w:rPr>
        <w:t xml:space="preserve"> de acuerdo a las condiciones </w:t>
      </w:r>
      <w:r w:rsidR="004D0563" w:rsidRPr="00D4042C">
        <w:rPr>
          <w:rFonts w:ascii="Trebuchet MS" w:hAnsi="Trebuchet MS"/>
          <w:sz w:val="22"/>
          <w:szCs w:val="22"/>
        </w:rPr>
        <w:t xml:space="preserve">establecidas previamente en </w:t>
      </w:r>
      <w:r w:rsidRPr="00D4042C">
        <w:rPr>
          <w:rFonts w:ascii="Trebuchet MS" w:hAnsi="Trebuchet MS"/>
          <w:sz w:val="22"/>
          <w:szCs w:val="22"/>
        </w:rPr>
        <w:t>el Requerimiento de Contratación</w:t>
      </w:r>
      <w:r w:rsidR="00D75044" w:rsidRPr="00D4042C">
        <w:rPr>
          <w:rFonts w:ascii="Trebuchet MS" w:hAnsi="Trebuchet MS"/>
          <w:sz w:val="22"/>
          <w:szCs w:val="22"/>
        </w:rPr>
        <w:t xml:space="preserve"> del </w:t>
      </w:r>
      <w:r w:rsidR="006B6355" w:rsidRPr="00D4042C">
        <w:rPr>
          <w:rFonts w:ascii="Trebuchet MS" w:hAnsi="Trebuchet MS"/>
          <w:sz w:val="22"/>
          <w:szCs w:val="22"/>
        </w:rPr>
        <w:t>P</w:t>
      </w:r>
      <w:r w:rsidR="00D75044" w:rsidRPr="00D4042C">
        <w:rPr>
          <w:rFonts w:ascii="Trebuchet MS" w:hAnsi="Trebuchet MS"/>
          <w:sz w:val="22"/>
          <w:szCs w:val="22"/>
        </w:rPr>
        <w:t>roceso por la</w:t>
      </w:r>
      <w:r w:rsidR="00EB245C" w:rsidRPr="00D4042C">
        <w:rPr>
          <w:rFonts w:ascii="Trebuchet MS" w:hAnsi="Trebuchet MS"/>
          <w:sz w:val="22"/>
          <w:szCs w:val="22"/>
        </w:rPr>
        <w:t xml:space="preserve"> Modalidad de Libre Gestión n</w:t>
      </w:r>
      <w:r w:rsidR="00D75044" w:rsidRPr="00D4042C">
        <w:rPr>
          <w:rFonts w:ascii="Trebuchet MS" w:hAnsi="Trebuchet MS"/>
          <w:sz w:val="22"/>
          <w:szCs w:val="22"/>
        </w:rPr>
        <w:t xml:space="preserve">úmero </w:t>
      </w:r>
      <w:r w:rsidR="002F3649" w:rsidRPr="00D4042C">
        <w:rPr>
          <w:rFonts w:ascii="Trebuchet MS" w:hAnsi="Trebuchet MS"/>
          <w:sz w:val="22"/>
          <w:szCs w:val="22"/>
        </w:rPr>
        <w:t>CERO CERO UNO</w:t>
      </w:r>
      <w:r w:rsidR="005C0DF6" w:rsidRPr="00D4042C">
        <w:rPr>
          <w:rFonts w:ascii="Trebuchet MS" w:hAnsi="Trebuchet MS"/>
          <w:sz w:val="22"/>
          <w:szCs w:val="22"/>
        </w:rPr>
        <w:t xml:space="preserve">/DOS MIL </w:t>
      </w:r>
      <w:r w:rsidR="006B6355" w:rsidRPr="00D4042C">
        <w:rPr>
          <w:rFonts w:ascii="Trebuchet MS" w:hAnsi="Trebuchet MS"/>
          <w:sz w:val="22"/>
          <w:szCs w:val="22"/>
        </w:rPr>
        <w:t>DIECIS</w:t>
      </w:r>
      <w:r w:rsidR="002F3649" w:rsidRPr="00D4042C">
        <w:rPr>
          <w:rFonts w:ascii="Trebuchet MS" w:hAnsi="Trebuchet MS"/>
          <w:sz w:val="22"/>
          <w:szCs w:val="22"/>
        </w:rPr>
        <w:t>IETE</w:t>
      </w:r>
      <w:r w:rsidR="005C0DF6" w:rsidRPr="00D4042C">
        <w:rPr>
          <w:rFonts w:ascii="Trebuchet MS" w:hAnsi="Trebuchet MS"/>
          <w:sz w:val="22"/>
          <w:szCs w:val="22"/>
        </w:rPr>
        <w:t xml:space="preserve">, </w:t>
      </w:r>
      <w:r w:rsidR="00CF7D99" w:rsidRPr="00D4042C">
        <w:rPr>
          <w:rFonts w:ascii="Trebuchet MS" w:hAnsi="Trebuchet MS"/>
          <w:sz w:val="22"/>
          <w:szCs w:val="22"/>
        </w:rPr>
        <w:t>a</w:t>
      </w:r>
      <w:r w:rsidR="00D75044" w:rsidRPr="00D4042C">
        <w:rPr>
          <w:rFonts w:ascii="Trebuchet MS" w:hAnsi="Trebuchet MS"/>
          <w:sz w:val="22"/>
          <w:szCs w:val="22"/>
        </w:rPr>
        <w:t xml:space="preserve"> la oferta presentada</w:t>
      </w:r>
      <w:r w:rsidR="00C21311" w:rsidRPr="00D4042C">
        <w:rPr>
          <w:rFonts w:ascii="Trebuchet MS" w:hAnsi="Trebuchet MS"/>
          <w:sz w:val="22"/>
          <w:szCs w:val="22"/>
        </w:rPr>
        <w:t xml:space="preserve"> por la contratada</w:t>
      </w:r>
      <w:r w:rsidR="00CF7D99" w:rsidRPr="00D4042C">
        <w:rPr>
          <w:rFonts w:ascii="Trebuchet MS" w:hAnsi="Trebuchet MS"/>
          <w:sz w:val="22"/>
          <w:szCs w:val="22"/>
        </w:rPr>
        <w:t xml:space="preserve">, y </w:t>
      </w:r>
      <w:r w:rsidR="002F3649" w:rsidRPr="00D4042C">
        <w:rPr>
          <w:rFonts w:ascii="Trebuchet MS" w:hAnsi="Trebuchet MS"/>
          <w:sz w:val="22"/>
          <w:szCs w:val="22"/>
        </w:rPr>
        <w:t>detalle contenido en la Acta de Adjudicación SBG-CERO UNO/DOS MIL DIECISIETE de fecha seis de enero de dos mil diecisiete.-</w:t>
      </w:r>
      <w:r w:rsidR="004D0563" w:rsidRPr="00D4042C">
        <w:rPr>
          <w:rFonts w:ascii="Trebuchet MS" w:hAnsi="Trebuchet MS"/>
          <w:sz w:val="22"/>
          <w:szCs w:val="22"/>
        </w:rPr>
        <w:t xml:space="preserve"> El precio total del </w:t>
      </w:r>
      <w:r w:rsidR="00C9032E" w:rsidRPr="00D4042C">
        <w:rPr>
          <w:rFonts w:ascii="Trebuchet MS" w:hAnsi="Trebuchet MS"/>
          <w:sz w:val="22"/>
          <w:szCs w:val="22"/>
        </w:rPr>
        <w:t xml:space="preserve">servicio </w:t>
      </w:r>
      <w:r w:rsidR="004D0563" w:rsidRPr="00D4042C">
        <w:rPr>
          <w:rFonts w:ascii="Trebuchet MS" w:hAnsi="Trebuchet MS"/>
          <w:sz w:val="22"/>
          <w:szCs w:val="22"/>
        </w:rPr>
        <w:t xml:space="preserve">se fija </w:t>
      </w:r>
      <w:r w:rsidR="007E4F6F" w:rsidRPr="00D4042C">
        <w:rPr>
          <w:rFonts w:ascii="Trebuchet MS" w:hAnsi="Trebuchet MS"/>
          <w:sz w:val="22"/>
          <w:szCs w:val="22"/>
        </w:rPr>
        <w:t>en</w:t>
      </w:r>
      <w:r w:rsidR="0024018D" w:rsidRPr="00D4042C">
        <w:rPr>
          <w:rFonts w:ascii="Trebuchet MS" w:hAnsi="Trebuchet MS"/>
          <w:sz w:val="22"/>
          <w:szCs w:val="22"/>
        </w:rPr>
        <w:t xml:space="preserve"> </w:t>
      </w:r>
      <w:r w:rsidR="002F3649" w:rsidRPr="00D4042C">
        <w:rPr>
          <w:rFonts w:ascii="Trebuchet MS" w:hAnsi="Trebuchet MS"/>
          <w:b/>
          <w:sz w:val="22"/>
          <w:szCs w:val="22"/>
        </w:rPr>
        <w:t xml:space="preserve">NOVECIENTOS CINCUENTA </w:t>
      </w:r>
      <w:r w:rsidR="00587517" w:rsidRPr="00D4042C">
        <w:rPr>
          <w:rFonts w:ascii="Trebuchet MS" w:hAnsi="Trebuchet MS"/>
          <w:b/>
          <w:sz w:val="22"/>
          <w:szCs w:val="22"/>
        </w:rPr>
        <w:t>DÓLARES DE LOS ESTADOS UNIDOS DE AMÉRICA</w:t>
      </w:r>
      <w:r w:rsidR="00453DA3" w:rsidRPr="00D4042C">
        <w:rPr>
          <w:rFonts w:ascii="Trebuchet MS" w:hAnsi="Trebuchet MS"/>
          <w:b/>
          <w:sz w:val="22"/>
          <w:szCs w:val="22"/>
        </w:rPr>
        <w:t xml:space="preserve">, </w:t>
      </w:r>
      <w:r w:rsidR="00352395" w:rsidRPr="00D4042C">
        <w:rPr>
          <w:rFonts w:ascii="Trebuchet MS" w:hAnsi="Trebuchet MS"/>
          <w:sz w:val="22"/>
          <w:szCs w:val="22"/>
        </w:rPr>
        <w:t>que incluye el Impuesto a la Transferencia de Bienes Muebles y a la Prestación de Servicios, y que será cancelado de acuerdo a lo e</w:t>
      </w:r>
      <w:r w:rsidR="00453DA3" w:rsidRPr="00D4042C">
        <w:rPr>
          <w:rFonts w:ascii="Trebuchet MS" w:hAnsi="Trebuchet MS"/>
          <w:sz w:val="22"/>
          <w:szCs w:val="22"/>
        </w:rPr>
        <w:t xml:space="preserve">stipulado en la CLÁUSULA SEGUNDA </w:t>
      </w:r>
      <w:r w:rsidR="00352395" w:rsidRPr="00D4042C">
        <w:rPr>
          <w:rFonts w:ascii="Trebuchet MS" w:hAnsi="Trebuchet MS"/>
          <w:sz w:val="22"/>
          <w:szCs w:val="22"/>
        </w:rPr>
        <w:t xml:space="preserve"> del referido contrato. </w:t>
      </w:r>
      <w:r w:rsidR="00064000" w:rsidRPr="00D4042C">
        <w:rPr>
          <w:rFonts w:ascii="Trebuchet MS" w:hAnsi="Trebuchet MS"/>
          <w:sz w:val="22"/>
          <w:szCs w:val="22"/>
        </w:rPr>
        <w:t xml:space="preserve">El plazo del contrato se contara </w:t>
      </w:r>
      <w:r w:rsidR="00D40D15" w:rsidRPr="00D4042C">
        <w:rPr>
          <w:rFonts w:ascii="Trebuchet MS" w:hAnsi="Trebuchet MS"/>
          <w:sz w:val="22"/>
          <w:szCs w:val="22"/>
        </w:rPr>
        <w:t xml:space="preserve">a partir de la fecha en que la </w:t>
      </w:r>
      <w:r w:rsidR="002F3649" w:rsidRPr="00D4042C">
        <w:rPr>
          <w:rFonts w:ascii="Trebuchet MS" w:hAnsi="Trebuchet MS"/>
          <w:sz w:val="22"/>
          <w:szCs w:val="22"/>
        </w:rPr>
        <w:t>contratada reciba la copia del contrato debidamente legalizado</w:t>
      </w:r>
      <w:r w:rsidR="00D40D15" w:rsidRPr="00D4042C">
        <w:rPr>
          <w:rFonts w:ascii="Trebuchet MS" w:hAnsi="Trebuchet MS"/>
          <w:sz w:val="22"/>
          <w:szCs w:val="22"/>
        </w:rPr>
        <w:t xml:space="preserve"> hasta el treinta y uno de diciembre de dos mil diecis</w:t>
      </w:r>
      <w:r w:rsidR="002F3649" w:rsidRPr="00D4042C">
        <w:rPr>
          <w:rFonts w:ascii="Trebuchet MS" w:hAnsi="Trebuchet MS"/>
          <w:sz w:val="22"/>
          <w:szCs w:val="22"/>
        </w:rPr>
        <w:t>iete</w:t>
      </w:r>
      <w:r w:rsidR="00D40D15" w:rsidRPr="00D4042C">
        <w:rPr>
          <w:rFonts w:ascii="Trebuchet MS" w:hAnsi="Trebuchet MS"/>
          <w:sz w:val="22"/>
          <w:szCs w:val="22"/>
        </w:rPr>
        <w:t>, o hasta agotarse el monto adjudicado, regulado en la cláusula II de dicho contrato</w:t>
      </w:r>
      <w:r w:rsidR="00064000" w:rsidRPr="00D4042C">
        <w:rPr>
          <w:rFonts w:ascii="Trebuchet MS" w:hAnsi="Trebuchet MS"/>
          <w:sz w:val="22"/>
          <w:szCs w:val="22"/>
        </w:rPr>
        <w:t xml:space="preserve">.- </w:t>
      </w:r>
      <w:r w:rsidR="00A15385" w:rsidRPr="00D4042C">
        <w:rPr>
          <w:rFonts w:ascii="Trebuchet MS" w:hAnsi="Trebuchet MS"/>
          <w:sz w:val="22"/>
          <w:szCs w:val="22"/>
        </w:rPr>
        <w:t>Pudiendo prorrogarse dicho contrato de acuerdo a lo dispuesto en los artículos ochenta y tres, y noventa y dos inciso segundo de la LACAP</w:t>
      </w:r>
      <w:r w:rsidR="00A15385" w:rsidRPr="00D4042C">
        <w:rPr>
          <w:rFonts w:ascii="Trebuchet MS" w:hAnsi="Trebuchet MS" w:cs="Arial"/>
          <w:sz w:val="22"/>
          <w:szCs w:val="22"/>
        </w:rPr>
        <w:t>.-</w:t>
      </w:r>
      <w:r w:rsidR="007D69BE" w:rsidRPr="00D4042C">
        <w:rPr>
          <w:rFonts w:ascii="Trebuchet MS" w:hAnsi="Trebuchet MS"/>
          <w:sz w:val="22"/>
          <w:szCs w:val="22"/>
        </w:rPr>
        <w:t xml:space="preserve">Yo, el Suscrito Notario </w:t>
      </w:r>
      <w:r w:rsidR="007D69BE" w:rsidRPr="00D4042C">
        <w:rPr>
          <w:rFonts w:ascii="Trebuchet MS" w:hAnsi="Trebuchet MS"/>
          <w:b/>
          <w:bCs/>
          <w:sz w:val="22"/>
          <w:szCs w:val="22"/>
        </w:rPr>
        <w:t>DOY FE:</w:t>
      </w:r>
      <w:r w:rsidR="007D69BE" w:rsidRPr="00D4042C">
        <w:rPr>
          <w:rFonts w:ascii="Trebuchet MS" w:hAnsi="Trebuchet MS"/>
          <w:sz w:val="22"/>
          <w:szCs w:val="22"/>
        </w:rPr>
        <w:t xml:space="preserve"> a) Que las firmas puestas al final del anterior documento son auténticas por ser de l</w:t>
      </w:r>
      <w:r w:rsidRPr="00D4042C">
        <w:rPr>
          <w:rFonts w:ascii="Trebuchet MS" w:hAnsi="Trebuchet MS"/>
          <w:sz w:val="22"/>
          <w:szCs w:val="22"/>
        </w:rPr>
        <w:t>a</w:t>
      </w:r>
      <w:r w:rsidR="007D69BE" w:rsidRPr="00D4042C">
        <w:rPr>
          <w:rFonts w:ascii="Trebuchet MS" w:hAnsi="Trebuchet MS"/>
          <w:sz w:val="22"/>
          <w:szCs w:val="22"/>
        </w:rPr>
        <w:t>s comparecientes, quienes las reconocen ante mí; b) Que l</w:t>
      </w:r>
      <w:r w:rsidRPr="00D4042C">
        <w:rPr>
          <w:rFonts w:ascii="Trebuchet MS" w:hAnsi="Trebuchet MS"/>
          <w:sz w:val="22"/>
          <w:szCs w:val="22"/>
        </w:rPr>
        <w:t>a</w:t>
      </w:r>
      <w:r w:rsidR="007D69BE" w:rsidRPr="00D4042C">
        <w:rPr>
          <w:rFonts w:ascii="Trebuchet MS" w:hAnsi="Trebuchet MS"/>
          <w:sz w:val="22"/>
          <w:szCs w:val="22"/>
        </w:rPr>
        <w:t xml:space="preserve">s comparecientes declaran reconocer las obligaciones y todo el contenido de dicho documento. Yo, el suscrito Notario, </w:t>
      </w:r>
      <w:r w:rsidR="007D69BE" w:rsidRPr="00D4042C">
        <w:rPr>
          <w:rFonts w:ascii="Trebuchet MS" w:hAnsi="Trebuchet MS"/>
          <w:b/>
          <w:bCs/>
          <w:sz w:val="22"/>
          <w:szCs w:val="22"/>
        </w:rPr>
        <w:t>HAGO CONSTAR:</w:t>
      </w:r>
      <w:r w:rsidR="00B867B4" w:rsidRPr="00D4042C">
        <w:rPr>
          <w:rFonts w:ascii="Trebuchet MS" w:hAnsi="Trebuchet MS"/>
          <w:b/>
          <w:bCs/>
          <w:sz w:val="22"/>
          <w:szCs w:val="22"/>
        </w:rPr>
        <w:t xml:space="preserve"> </w:t>
      </w:r>
      <w:r w:rsidR="00046B0C" w:rsidRPr="00D4042C">
        <w:rPr>
          <w:rFonts w:ascii="Trebuchet MS" w:hAnsi="Trebuchet MS"/>
          <w:sz w:val="22"/>
          <w:szCs w:val="22"/>
        </w:rPr>
        <w:t>Q</w:t>
      </w:r>
      <w:r w:rsidR="007D69BE" w:rsidRPr="00D4042C">
        <w:rPr>
          <w:rFonts w:ascii="Trebuchet MS" w:hAnsi="Trebuchet MS"/>
          <w:sz w:val="22"/>
          <w:szCs w:val="22"/>
        </w:rPr>
        <w:t xml:space="preserve">ue expliqué a ambas partes los efectos legales de la presente Acta Notarial que consta de </w:t>
      </w:r>
      <w:r w:rsidR="00B867B4" w:rsidRPr="00D4042C">
        <w:rPr>
          <w:rFonts w:ascii="Trebuchet MS" w:hAnsi="Trebuchet MS"/>
          <w:sz w:val="22"/>
          <w:szCs w:val="22"/>
        </w:rPr>
        <w:t xml:space="preserve">dos </w:t>
      </w:r>
      <w:r w:rsidR="007D69BE" w:rsidRPr="00D4042C">
        <w:rPr>
          <w:rFonts w:ascii="Trebuchet MS" w:hAnsi="Trebuchet MS"/>
          <w:sz w:val="22"/>
          <w:szCs w:val="22"/>
        </w:rPr>
        <w:t>folios útiles, y le</w:t>
      </w:r>
      <w:r w:rsidR="009F2EED" w:rsidRPr="00D4042C">
        <w:rPr>
          <w:rFonts w:ascii="Trebuchet MS" w:hAnsi="Trebuchet MS"/>
          <w:sz w:val="22"/>
          <w:szCs w:val="22"/>
        </w:rPr>
        <w:t xml:space="preserve">ído que les fue todo lo escrito </w:t>
      </w:r>
      <w:r w:rsidR="007D69BE" w:rsidRPr="00D4042C">
        <w:rPr>
          <w:rFonts w:ascii="Trebuchet MS" w:hAnsi="Trebuchet MS"/>
          <w:sz w:val="22"/>
          <w:szCs w:val="22"/>
        </w:rPr>
        <w:t xml:space="preserve">en un solo acto sin interrupción, ratifican su contenido y firmamos. </w:t>
      </w:r>
      <w:r w:rsidR="007D69BE" w:rsidRPr="00D4042C">
        <w:rPr>
          <w:rFonts w:ascii="Trebuchet MS" w:hAnsi="Trebuchet MS"/>
          <w:b/>
          <w:bCs/>
          <w:sz w:val="22"/>
          <w:szCs w:val="22"/>
        </w:rPr>
        <w:t>DOY FE.-</w:t>
      </w:r>
    </w:p>
    <w:p w:rsidR="00FA6CF8" w:rsidRDefault="00FA6CF8" w:rsidP="00D4042C">
      <w:pPr>
        <w:spacing w:line="360" w:lineRule="auto"/>
        <w:jc w:val="both"/>
        <w:rPr>
          <w:rFonts w:ascii="Trebuchet MS" w:hAnsi="Trebuchet MS"/>
          <w:b/>
          <w:bCs/>
          <w:sz w:val="22"/>
          <w:szCs w:val="22"/>
        </w:rPr>
      </w:pPr>
    </w:p>
    <w:p w:rsidR="00FA6CF8" w:rsidRDefault="00FA6CF8" w:rsidP="00D4042C">
      <w:pPr>
        <w:spacing w:line="360" w:lineRule="auto"/>
        <w:jc w:val="both"/>
        <w:rPr>
          <w:rFonts w:ascii="Trebuchet MS" w:hAnsi="Trebuchet MS"/>
          <w:b/>
          <w:bCs/>
          <w:sz w:val="22"/>
          <w:szCs w:val="22"/>
        </w:rPr>
      </w:pPr>
    </w:p>
    <w:p w:rsidR="00FA6CF8" w:rsidRDefault="00FA6CF8" w:rsidP="00D4042C">
      <w:pPr>
        <w:spacing w:line="360" w:lineRule="auto"/>
        <w:jc w:val="both"/>
        <w:rPr>
          <w:rFonts w:ascii="Trebuchet MS" w:hAnsi="Trebuchet MS"/>
          <w:b/>
          <w:bCs/>
          <w:sz w:val="22"/>
          <w:szCs w:val="22"/>
        </w:rPr>
      </w:pPr>
    </w:p>
    <w:p w:rsidR="00FA6CF8" w:rsidRPr="002F3649" w:rsidRDefault="00FA6CF8" w:rsidP="00FA6CF8">
      <w:pPr>
        <w:rPr>
          <w:rFonts w:ascii="Trebuchet MS" w:hAnsi="Trebuchet MS"/>
          <w:b/>
          <w:bCs/>
        </w:rPr>
      </w:pPr>
      <w:r w:rsidRPr="002F3649">
        <w:rPr>
          <w:rFonts w:ascii="Trebuchet MS" w:hAnsi="Trebuchet MS"/>
          <w:b/>
          <w:bCs/>
        </w:rPr>
        <w:t xml:space="preserve">SRA. IRMA SEGUNDA AMAYA ECHEVERRÍA        Sra. ROXANA DE JESUS HERNÁNDEZ DE BERNABE </w:t>
      </w:r>
    </w:p>
    <w:p w:rsidR="00FA6CF8" w:rsidRPr="002F3649" w:rsidRDefault="00FA6CF8" w:rsidP="00FA6CF8">
      <w:pPr>
        <w:rPr>
          <w:rFonts w:ascii="Trebuchet MS" w:hAnsi="Trebuchet MS"/>
          <w:b/>
          <w:bCs/>
        </w:rPr>
      </w:pPr>
      <w:r>
        <w:rPr>
          <w:rFonts w:ascii="Trebuchet MS" w:hAnsi="Trebuchet MS"/>
          <w:b/>
          <w:bCs/>
        </w:rPr>
        <w:t xml:space="preserve">    </w:t>
      </w:r>
      <w:r w:rsidRPr="002F3649">
        <w:rPr>
          <w:rFonts w:ascii="Trebuchet MS" w:hAnsi="Trebuchet MS"/>
          <w:b/>
          <w:bCs/>
        </w:rPr>
        <w:t>LA INSTITUCIÓN CONTRATANTE</w:t>
      </w:r>
      <w:r w:rsidRPr="002F3649">
        <w:rPr>
          <w:rFonts w:ascii="Trebuchet MS" w:hAnsi="Trebuchet MS"/>
          <w:b/>
          <w:bCs/>
        </w:rPr>
        <w:tab/>
      </w:r>
      <w:r w:rsidRPr="002F3649">
        <w:rPr>
          <w:rFonts w:ascii="Trebuchet MS" w:hAnsi="Trebuchet MS"/>
          <w:b/>
          <w:bCs/>
        </w:rPr>
        <w:tab/>
      </w:r>
      <w:r>
        <w:rPr>
          <w:rFonts w:ascii="Trebuchet MS" w:hAnsi="Trebuchet MS"/>
          <w:b/>
          <w:bCs/>
        </w:rPr>
        <w:t xml:space="preserve">               </w:t>
      </w:r>
      <w:r w:rsidRPr="002F3649">
        <w:rPr>
          <w:rFonts w:ascii="Trebuchet MS" w:hAnsi="Trebuchet MS"/>
          <w:b/>
          <w:bCs/>
        </w:rPr>
        <w:t>LA CONTRATADA</w:t>
      </w:r>
    </w:p>
    <w:p w:rsidR="00FA6CF8" w:rsidRPr="002F3649" w:rsidRDefault="00FA6CF8" w:rsidP="00FA6CF8">
      <w:pPr>
        <w:rPr>
          <w:rFonts w:ascii="Trebuchet MS" w:hAnsi="Trebuchet MS"/>
          <w:b/>
          <w:bCs/>
        </w:rPr>
      </w:pPr>
    </w:p>
    <w:p w:rsidR="00FA6CF8" w:rsidRDefault="00FA6CF8" w:rsidP="00FA6CF8">
      <w:pPr>
        <w:rPr>
          <w:rFonts w:ascii="Trebuchet MS" w:hAnsi="Trebuchet MS"/>
          <w:b/>
          <w:bCs/>
        </w:rPr>
      </w:pPr>
    </w:p>
    <w:p w:rsidR="00FA6CF8" w:rsidRDefault="00FA6CF8" w:rsidP="00FA6CF8">
      <w:pPr>
        <w:rPr>
          <w:rFonts w:ascii="Trebuchet MS" w:hAnsi="Trebuchet MS"/>
          <w:b/>
          <w:bCs/>
        </w:rPr>
      </w:pPr>
    </w:p>
    <w:p w:rsidR="00FA6CF8" w:rsidRPr="002F3649" w:rsidRDefault="00FA6CF8" w:rsidP="00FA6CF8">
      <w:pPr>
        <w:rPr>
          <w:rFonts w:ascii="Trebuchet MS" w:hAnsi="Trebuchet MS"/>
          <w:b/>
          <w:bCs/>
        </w:rPr>
      </w:pPr>
    </w:p>
    <w:p w:rsidR="00FA6CF8" w:rsidRPr="002F3649" w:rsidRDefault="00FA6CF8" w:rsidP="00FA6CF8">
      <w:pPr>
        <w:rPr>
          <w:rFonts w:ascii="Trebuchet MS" w:hAnsi="Trebuchet MS"/>
          <w:b/>
          <w:bCs/>
        </w:rPr>
      </w:pPr>
    </w:p>
    <w:p w:rsidR="00FA6CF8" w:rsidRPr="002F3649" w:rsidRDefault="00FA6CF8" w:rsidP="00FA6CF8">
      <w:pPr>
        <w:rPr>
          <w:rFonts w:ascii="Trebuchet MS" w:hAnsi="Trebuchet MS"/>
          <w:b/>
          <w:bCs/>
        </w:rPr>
      </w:pPr>
    </w:p>
    <w:p w:rsidR="00FA6CF8" w:rsidRPr="002F3649" w:rsidRDefault="00FA6CF8" w:rsidP="00FA6CF8">
      <w:pPr>
        <w:rPr>
          <w:rFonts w:ascii="Trebuchet MS" w:hAnsi="Trebuchet MS"/>
          <w:b/>
          <w:bCs/>
        </w:rPr>
      </w:pPr>
    </w:p>
    <w:p w:rsidR="00FA6CF8" w:rsidRPr="002F3649" w:rsidRDefault="00FA6CF8" w:rsidP="00FA6CF8">
      <w:pPr>
        <w:rPr>
          <w:rFonts w:ascii="Trebuchet MS" w:hAnsi="Trebuchet MS"/>
          <w:b/>
          <w:bCs/>
        </w:rPr>
      </w:pPr>
    </w:p>
    <w:p w:rsidR="00FA6CF8" w:rsidRPr="002F3649" w:rsidRDefault="00FA6CF8" w:rsidP="00FA6CF8">
      <w:pPr>
        <w:rPr>
          <w:rFonts w:ascii="Trebuchet MS" w:hAnsi="Trebuchet MS"/>
          <w:b/>
          <w:bCs/>
        </w:rPr>
      </w:pPr>
      <w:r w:rsidRPr="002F3649">
        <w:rPr>
          <w:rFonts w:ascii="Trebuchet MS" w:hAnsi="Trebuchet MS"/>
          <w:b/>
          <w:bCs/>
        </w:rPr>
        <w:t>Sra. MARIA ESTER RODRÍGUEZ DOÑAN</w:t>
      </w:r>
      <w:r>
        <w:rPr>
          <w:rFonts w:ascii="Trebuchet MS" w:hAnsi="Trebuchet MS"/>
          <w:b/>
          <w:bCs/>
        </w:rPr>
        <w:t xml:space="preserve">            LIC. WILFREDO ALFARO GARCIA</w:t>
      </w:r>
    </w:p>
    <w:p w:rsidR="00FA6CF8" w:rsidRPr="002F3649" w:rsidRDefault="00FA6CF8" w:rsidP="00FA6CF8">
      <w:pPr>
        <w:rPr>
          <w:rFonts w:ascii="Trebuchet MS" w:hAnsi="Trebuchet MS"/>
          <w:b/>
          <w:bCs/>
        </w:rPr>
      </w:pPr>
      <w:r>
        <w:rPr>
          <w:rFonts w:ascii="Trebuchet MS" w:hAnsi="Trebuchet MS"/>
          <w:b/>
          <w:bCs/>
        </w:rPr>
        <w:t xml:space="preserve">               </w:t>
      </w:r>
      <w:r w:rsidRPr="002F3649">
        <w:rPr>
          <w:rFonts w:ascii="Trebuchet MS" w:hAnsi="Trebuchet MS"/>
          <w:b/>
          <w:bCs/>
        </w:rPr>
        <w:t>LA CONTRATADA</w:t>
      </w:r>
      <w:r>
        <w:rPr>
          <w:rFonts w:ascii="Trebuchet MS" w:hAnsi="Trebuchet MS"/>
          <w:b/>
          <w:bCs/>
        </w:rPr>
        <w:t xml:space="preserve">                                          NOTARIO</w:t>
      </w:r>
    </w:p>
    <w:p w:rsidR="00FA6CF8" w:rsidRDefault="00FA6CF8" w:rsidP="00FA6CF8">
      <w:pPr>
        <w:rPr>
          <w:rFonts w:ascii="Candara" w:hAnsi="Candara"/>
          <w:b/>
          <w:bCs/>
          <w:sz w:val="24"/>
          <w:szCs w:val="24"/>
        </w:rPr>
      </w:pPr>
    </w:p>
    <w:p w:rsidR="00FA6CF8" w:rsidRPr="00D4042C" w:rsidRDefault="00FA6CF8" w:rsidP="00D4042C">
      <w:pPr>
        <w:spacing w:line="360" w:lineRule="auto"/>
        <w:jc w:val="both"/>
        <w:rPr>
          <w:rFonts w:ascii="Trebuchet MS" w:hAnsi="Trebuchet MS"/>
          <w:sz w:val="22"/>
          <w:szCs w:val="22"/>
        </w:rPr>
      </w:pPr>
    </w:p>
    <w:sectPr w:rsidR="00FA6CF8" w:rsidRPr="00D4042C" w:rsidSect="00D4042C">
      <w:pgSz w:w="12240" w:h="15840" w:code="1"/>
      <w:pgMar w:top="1701" w:right="1418"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hyphenationZone w:val="425"/>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EB"/>
    <w:rsid w:val="00002211"/>
    <w:rsid w:val="00002B72"/>
    <w:rsid w:val="0000312A"/>
    <w:rsid w:val="00006DC1"/>
    <w:rsid w:val="00012756"/>
    <w:rsid w:val="00012FAF"/>
    <w:rsid w:val="00013481"/>
    <w:rsid w:val="000150BC"/>
    <w:rsid w:val="000175EF"/>
    <w:rsid w:val="00020D9A"/>
    <w:rsid w:val="00021452"/>
    <w:rsid w:val="00026DEE"/>
    <w:rsid w:val="00037303"/>
    <w:rsid w:val="00041BF9"/>
    <w:rsid w:val="0004434A"/>
    <w:rsid w:val="00045D7B"/>
    <w:rsid w:val="00046B0C"/>
    <w:rsid w:val="00046C6C"/>
    <w:rsid w:val="00053C45"/>
    <w:rsid w:val="0006253C"/>
    <w:rsid w:val="00064000"/>
    <w:rsid w:val="00066F57"/>
    <w:rsid w:val="00067033"/>
    <w:rsid w:val="000672A5"/>
    <w:rsid w:val="00072996"/>
    <w:rsid w:val="00080238"/>
    <w:rsid w:val="00085F52"/>
    <w:rsid w:val="00086699"/>
    <w:rsid w:val="00090418"/>
    <w:rsid w:val="00090638"/>
    <w:rsid w:val="00092DB2"/>
    <w:rsid w:val="000939D8"/>
    <w:rsid w:val="0009461B"/>
    <w:rsid w:val="00097A74"/>
    <w:rsid w:val="000A0849"/>
    <w:rsid w:val="000B0951"/>
    <w:rsid w:val="000B2DBE"/>
    <w:rsid w:val="000B502B"/>
    <w:rsid w:val="000B67EB"/>
    <w:rsid w:val="000B7E1D"/>
    <w:rsid w:val="000C1B26"/>
    <w:rsid w:val="000E4EDB"/>
    <w:rsid w:val="000F185C"/>
    <w:rsid w:val="000F3113"/>
    <w:rsid w:val="00104A01"/>
    <w:rsid w:val="00105C84"/>
    <w:rsid w:val="001069DB"/>
    <w:rsid w:val="00106C0F"/>
    <w:rsid w:val="00120546"/>
    <w:rsid w:val="0012300F"/>
    <w:rsid w:val="00123868"/>
    <w:rsid w:val="00123F15"/>
    <w:rsid w:val="00124A51"/>
    <w:rsid w:val="00124AB0"/>
    <w:rsid w:val="00125244"/>
    <w:rsid w:val="00126234"/>
    <w:rsid w:val="001317F0"/>
    <w:rsid w:val="00137003"/>
    <w:rsid w:val="001400D4"/>
    <w:rsid w:val="0014048B"/>
    <w:rsid w:val="00140F48"/>
    <w:rsid w:val="00142171"/>
    <w:rsid w:val="001440C1"/>
    <w:rsid w:val="00147475"/>
    <w:rsid w:val="0015398D"/>
    <w:rsid w:val="00161F9C"/>
    <w:rsid w:val="001637E4"/>
    <w:rsid w:val="00167713"/>
    <w:rsid w:val="001728DC"/>
    <w:rsid w:val="00174BB4"/>
    <w:rsid w:val="001755B4"/>
    <w:rsid w:val="00175A92"/>
    <w:rsid w:val="00175F29"/>
    <w:rsid w:val="001811E3"/>
    <w:rsid w:val="001840CF"/>
    <w:rsid w:val="00186CEC"/>
    <w:rsid w:val="00186F01"/>
    <w:rsid w:val="00192E6F"/>
    <w:rsid w:val="00193ADC"/>
    <w:rsid w:val="001A3810"/>
    <w:rsid w:val="001B19D7"/>
    <w:rsid w:val="001C05E3"/>
    <w:rsid w:val="001C09C7"/>
    <w:rsid w:val="001C2300"/>
    <w:rsid w:val="001C2D1D"/>
    <w:rsid w:val="001C4C93"/>
    <w:rsid w:val="001C60C3"/>
    <w:rsid w:val="001C7802"/>
    <w:rsid w:val="001D5A6D"/>
    <w:rsid w:val="001D6264"/>
    <w:rsid w:val="001E08AC"/>
    <w:rsid w:val="001E3E09"/>
    <w:rsid w:val="001E7682"/>
    <w:rsid w:val="001E7EC0"/>
    <w:rsid w:val="00202830"/>
    <w:rsid w:val="00207367"/>
    <w:rsid w:val="00212069"/>
    <w:rsid w:val="00212474"/>
    <w:rsid w:val="00215758"/>
    <w:rsid w:val="0022161A"/>
    <w:rsid w:val="00225627"/>
    <w:rsid w:val="002264BF"/>
    <w:rsid w:val="00226B48"/>
    <w:rsid w:val="00232C09"/>
    <w:rsid w:val="00234294"/>
    <w:rsid w:val="00234FBD"/>
    <w:rsid w:val="00236BB1"/>
    <w:rsid w:val="0024018D"/>
    <w:rsid w:val="00242DC4"/>
    <w:rsid w:val="00244925"/>
    <w:rsid w:val="00245A95"/>
    <w:rsid w:val="002479D5"/>
    <w:rsid w:val="002535B6"/>
    <w:rsid w:val="002548F1"/>
    <w:rsid w:val="00255109"/>
    <w:rsid w:val="002579D3"/>
    <w:rsid w:val="0026124C"/>
    <w:rsid w:val="002670B8"/>
    <w:rsid w:val="00271DA7"/>
    <w:rsid w:val="00277299"/>
    <w:rsid w:val="00286047"/>
    <w:rsid w:val="00286A34"/>
    <w:rsid w:val="00286DB2"/>
    <w:rsid w:val="0029424A"/>
    <w:rsid w:val="00294BD3"/>
    <w:rsid w:val="00295D3D"/>
    <w:rsid w:val="002A34FC"/>
    <w:rsid w:val="002A4ACC"/>
    <w:rsid w:val="002A7674"/>
    <w:rsid w:val="002B3260"/>
    <w:rsid w:val="002B3827"/>
    <w:rsid w:val="002B7651"/>
    <w:rsid w:val="002C1355"/>
    <w:rsid w:val="002C4835"/>
    <w:rsid w:val="002D007F"/>
    <w:rsid w:val="002D0713"/>
    <w:rsid w:val="002E098F"/>
    <w:rsid w:val="002E2B39"/>
    <w:rsid w:val="002F268A"/>
    <w:rsid w:val="002F3649"/>
    <w:rsid w:val="002F67A7"/>
    <w:rsid w:val="00301447"/>
    <w:rsid w:val="003015D2"/>
    <w:rsid w:val="00303FC6"/>
    <w:rsid w:val="00310200"/>
    <w:rsid w:val="00311DD3"/>
    <w:rsid w:val="003125E3"/>
    <w:rsid w:val="0031423D"/>
    <w:rsid w:val="003177FA"/>
    <w:rsid w:val="00320A5E"/>
    <w:rsid w:val="0032154D"/>
    <w:rsid w:val="00323D1F"/>
    <w:rsid w:val="00330311"/>
    <w:rsid w:val="00332EEB"/>
    <w:rsid w:val="0033401C"/>
    <w:rsid w:val="00334C3E"/>
    <w:rsid w:val="0033515A"/>
    <w:rsid w:val="0034434B"/>
    <w:rsid w:val="00344438"/>
    <w:rsid w:val="00347A65"/>
    <w:rsid w:val="00352395"/>
    <w:rsid w:val="00354317"/>
    <w:rsid w:val="00354DFB"/>
    <w:rsid w:val="00362709"/>
    <w:rsid w:val="0036442F"/>
    <w:rsid w:val="00367BAB"/>
    <w:rsid w:val="0037053D"/>
    <w:rsid w:val="00370EE3"/>
    <w:rsid w:val="00385CE9"/>
    <w:rsid w:val="0038650F"/>
    <w:rsid w:val="00387AE9"/>
    <w:rsid w:val="00395024"/>
    <w:rsid w:val="00396712"/>
    <w:rsid w:val="003A2661"/>
    <w:rsid w:val="003A451A"/>
    <w:rsid w:val="003A5CCD"/>
    <w:rsid w:val="003A77A4"/>
    <w:rsid w:val="003B3651"/>
    <w:rsid w:val="003C00A6"/>
    <w:rsid w:val="003C126D"/>
    <w:rsid w:val="003C2510"/>
    <w:rsid w:val="003D1342"/>
    <w:rsid w:val="003D2690"/>
    <w:rsid w:val="003D5F86"/>
    <w:rsid w:val="003D63FE"/>
    <w:rsid w:val="003E415B"/>
    <w:rsid w:val="003E4769"/>
    <w:rsid w:val="003E62FA"/>
    <w:rsid w:val="003F2487"/>
    <w:rsid w:val="003F2899"/>
    <w:rsid w:val="00401082"/>
    <w:rsid w:val="00410A4E"/>
    <w:rsid w:val="00411427"/>
    <w:rsid w:val="00412478"/>
    <w:rsid w:val="00412C4E"/>
    <w:rsid w:val="00414D25"/>
    <w:rsid w:val="0043489D"/>
    <w:rsid w:val="00440520"/>
    <w:rsid w:val="0044436E"/>
    <w:rsid w:val="00444B91"/>
    <w:rsid w:val="004453BE"/>
    <w:rsid w:val="00446BAC"/>
    <w:rsid w:val="004534AE"/>
    <w:rsid w:val="004536E6"/>
    <w:rsid w:val="00453DA3"/>
    <w:rsid w:val="0045782B"/>
    <w:rsid w:val="00464851"/>
    <w:rsid w:val="004732A4"/>
    <w:rsid w:val="004744A9"/>
    <w:rsid w:val="00486DD9"/>
    <w:rsid w:val="00494932"/>
    <w:rsid w:val="00496C36"/>
    <w:rsid w:val="004977E6"/>
    <w:rsid w:val="004A2247"/>
    <w:rsid w:val="004B37DE"/>
    <w:rsid w:val="004B7577"/>
    <w:rsid w:val="004C0D4B"/>
    <w:rsid w:val="004C1A01"/>
    <w:rsid w:val="004C37AA"/>
    <w:rsid w:val="004C4336"/>
    <w:rsid w:val="004C5FCC"/>
    <w:rsid w:val="004C5FF6"/>
    <w:rsid w:val="004D0563"/>
    <w:rsid w:val="004D4A7F"/>
    <w:rsid w:val="004D58E0"/>
    <w:rsid w:val="004D5F68"/>
    <w:rsid w:val="004E05D3"/>
    <w:rsid w:val="004E18AF"/>
    <w:rsid w:val="004E693C"/>
    <w:rsid w:val="004E7074"/>
    <w:rsid w:val="004E7F93"/>
    <w:rsid w:val="004F48F1"/>
    <w:rsid w:val="004F7E44"/>
    <w:rsid w:val="005114ED"/>
    <w:rsid w:val="00511B9F"/>
    <w:rsid w:val="0051447C"/>
    <w:rsid w:val="005144EA"/>
    <w:rsid w:val="00514C1B"/>
    <w:rsid w:val="00525957"/>
    <w:rsid w:val="005307AF"/>
    <w:rsid w:val="005309BA"/>
    <w:rsid w:val="00531113"/>
    <w:rsid w:val="00537023"/>
    <w:rsid w:val="005404C5"/>
    <w:rsid w:val="00540C67"/>
    <w:rsid w:val="005423DF"/>
    <w:rsid w:val="005459EE"/>
    <w:rsid w:val="005522C5"/>
    <w:rsid w:val="00554333"/>
    <w:rsid w:val="005545DD"/>
    <w:rsid w:val="005559D0"/>
    <w:rsid w:val="005563D3"/>
    <w:rsid w:val="00573413"/>
    <w:rsid w:val="00581136"/>
    <w:rsid w:val="005819DC"/>
    <w:rsid w:val="00581D6A"/>
    <w:rsid w:val="00587517"/>
    <w:rsid w:val="005878E5"/>
    <w:rsid w:val="0059240D"/>
    <w:rsid w:val="00592A2A"/>
    <w:rsid w:val="0059659D"/>
    <w:rsid w:val="005A31F4"/>
    <w:rsid w:val="005B1668"/>
    <w:rsid w:val="005B4136"/>
    <w:rsid w:val="005C0DF6"/>
    <w:rsid w:val="005C2843"/>
    <w:rsid w:val="005D26E1"/>
    <w:rsid w:val="005D685D"/>
    <w:rsid w:val="005D7BEC"/>
    <w:rsid w:val="005E19A2"/>
    <w:rsid w:val="005E401E"/>
    <w:rsid w:val="005E5FB2"/>
    <w:rsid w:val="005E6770"/>
    <w:rsid w:val="005F0F7F"/>
    <w:rsid w:val="005F17D6"/>
    <w:rsid w:val="00604BC9"/>
    <w:rsid w:val="00605618"/>
    <w:rsid w:val="00605CB9"/>
    <w:rsid w:val="00606AF2"/>
    <w:rsid w:val="00612FD0"/>
    <w:rsid w:val="006138BC"/>
    <w:rsid w:val="00616DC3"/>
    <w:rsid w:val="00627EB5"/>
    <w:rsid w:val="00634907"/>
    <w:rsid w:val="00634ED8"/>
    <w:rsid w:val="00636E24"/>
    <w:rsid w:val="0064115C"/>
    <w:rsid w:val="0065051C"/>
    <w:rsid w:val="00651221"/>
    <w:rsid w:val="00651DCA"/>
    <w:rsid w:val="00655801"/>
    <w:rsid w:val="00662A65"/>
    <w:rsid w:val="0067180F"/>
    <w:rsid w:val="00671B4E"/>
    <w:rsid w:val="00685CE1"/>
    <w:rsid w:val="006923B7"/>
    <w:rsid w:val="0069281A"/>
    <w:rsid w:val="00694A5F"/>
    <w:rsid w:val="00694E37"/>
    <w:rsid w:val="006A12A2"/>
    <w:rsid w:val="006A3D4F"/>
    <w:rsid w:val="006A7AAC"/>
    <w:rsid w:val="006B2A09"/>
    <w:rsid w:val="006B3031"/>
    <w:rsid w:val="006B6355"/>
    <w:rsid w:val="006C10F3"/>
    <w:rsid w:val="006C4861"/>
    <w:rsid w:val="006C647B"/>
    <w:rsid w:val="006D105A"/>
    <w:rsid w:val="006D303A"/>
    <w:rsid w:val="006D3DBF"/>
    <w:rsid w:val="006D4332"/>
    <w:rsid w:val="006D7232"/>
    <w:rsid w:val="006E06F5"/>
    <w:rsid w:val="006E74D9"/>
    <w:rsid w:val="006F1515"/>
    <w:rsid w:val="006F2F06"/>
    <w:rsid w:val="00700379"/>
    <w:rsid w:val="007029D8"/>
    <w:rsid w:val="00707282"/>
    <w:rsid w:val="00710B92"/>
    <w:rsid w:val="0071168E"/>
    <w:rsid w:val="00711E37"/>
    <w:rsid w:val="00712699"/>
    <w:rsid w:val="00714ED6"/>
    <w:rsid w:val="0071590D"/>
    <w:rsid w:val="00716EE6"/>
    <w:rsid w:val="00717602"/>
    <w:rsid w:val="00723756"/>
    <w:rsid w:val="00724712"/>
    <w:rsid w:val="00724BE7"/>
    <w:rsid w:val="00725E7A"/>
    <w:rsid w:val="00733F5D"/>
    <w:rsid w:val="007351F4"/>
    <w:rsid w:val="00735343"/>
    <w:rsid w:val="007354EF"/>
    <w:rsid w:val="007361BB"/>
    <w:rsid w:val="00752968"/>
    <w:rsid w:val="007537C8"/>
    <w:rsid w:val="00754E36"/>
    <w:rsid w:val="007550BE"/>
    <w:rsid w:val="0075756B"/>
    <w:rsid w:val="00761C7E"/>
    <w:rsid w:val="00766959"/>
    <w:rsid w:val="00770E2A"/>
    <w:rsid w:val="0077283E"/>
    <w:rsid w:val="00774142"/>
    <w:rsid w:val="0077503C"/>
    <w:rsid w:val="0078311C"/>
    <w:rsid w:val="00795AB2"/>
    <w:rsid w:val="007A1D38"/>
    <w:rsid w:val="007A7BF1"/>
    <w:rsid w:val="007B09AA"/>
    <w:rsid w:val="007B2829"/>
    <w:rsid w:val="007B753E"/>
    <w:rsid w:val="007C41EE"/>
    <w:rsid w:val="007C5533"/>
    <w:rsid w:val="007C7A8C"/>
    <w:rsid w:val="007D036F"/>
    <w:rsid w:val="007D03BD"/>
    <w:rsid w:val="007D0566"/>
    <w:rsid w:val="007D09A6"/>
    <w:rsid w:val="007D10F5"/>
    <w:rsid w:val="007D69BE"/>
    <w:rsid w:val="007D7309"/>
    <w:rsid w:val="007E154E"/>
    <w:rsid w:val="007E1C6C"/>
    <w:rsid w:val="007E3808"/>
    <w:rsid w:val="007E4F6F"/>
    <w:rsid w:val="007F10CA"/>
    <w:rsid w:val="007F21CA"/>
    <w:rsid w:val="007F4C8E"/>
    <w:rsid w:val="007F51E9"/>
    <w:rsid w:val="00800382"/>
    <w:rsid w:val="0080139C"/>
    <w:rsid w:val="008031FE"/>
    <w:rsid w:val="0080506E"/>
    <w:rsid w:val="008100D1"/>
    <w:rsid w:val="00815692"/>
    <w:rsid w:val="008206F3"/>
    <w:rsid w:val="00821DC9"/>
    <w:rsid w:val="008233A9"/>
    <w:rsid w:val="0083086D"/>
    <w:rsid w:val="00831F7C"/>
    <w:rsid w:val="00832CFF"/>
    <w:rsid w:val="0084605D"/>
    <w:rsid w:val="008556AC"/>
    <w:rsid w:val="00866D96"/>
    <w:rsid w:val="00867C8C"/>
    <w:rsid w:val="00875CC2"/>
    <w:rsid w:val="00877519"/>
    <w:rsid w:val="008A4A4B"/>
    <w:rsid w:val="008B51C9"/>
    <w:rsid w:val="008B62F7"/>
    <w:rsid w:val="008B67B1"/>
    <w:rsid w:val="008B738A"/>
    <w:rsid w:val="008C2859"/>
    <w:rsid w:val="008C2E61"/>
    <w:rsid w:val="008C47EF"/>
    <w:rsid w:val="008D048C"/>
    <w:rsid w:val="008D1D0E"/>
    <w:rsid w:val="008D5253"/>
    <w:rsid w:val="008D77AE"/>
    <w:rsid w:val="008E3FB1"/>
    <w:rsid w:val="008F2773"/>
    <w:rsid w:val="0090037B"/>
    <w:rsid w:val="00902A94"/>
    <w:rsid w:val="00902DD5"/>
    <w:rsid w:val="0091285C"/>
    <w:rsid w:val="0093161B"/>
    <w:rsid w:val="00931896"/>
    <w:rsid w:val="00931DB4"/>
    <w:rsid w:val="00931FE7"/>
    <w:rsid w:val="00934FE2"/>
    <w:rsid w:val="00935838"/>
    <w:rsid w:val="00935CA2"/>
    <w:rsid w:val="009377CA"/>
    <w:rsid w:val="00946F03"/>
    <w:rsid w:val="00955CA0"/>
    <w:rsid w:val="00965077"/>
    <w:rsid w:val="00972653"/>
    <w:rsid w:val="00974392"/>
    <w:rsid w:val="0097512A"/>
    <w:rsid w:val="009763D3"/>
    <w:rsid w:val="0098093D"/>
    <w:rsid w:val="009812E4"/>
    <w:rsid w:val="00982FA4"/>
    <w:rsid w:val="00983F41"/>
    <w:rsid w:val="009851B1"/>
    <w:rsid w:val="00992198"/>
    <w:rsid w:val="0099548A"/>
    <w:rsid w:val="00995BEC"/>
    <w:rsid w:val="009A2C3C"/>
    <w:rsid w:val="009A3342"/>
    <w:rsid w:val="009B07FC"/>
    <w:rsid w:val="009B757C"/>
    <w:rsid w:val="009D0DA3"/>
    <w:rsid w:val="009D381B"/>
    <w:rsid w:val="009D6FC1"/>
    <w:rsid w:val="009E1009"/>
    <w:rsid w:val="009E467C"/>
    <w:rsid w:val="009E6BF0"/>
    <w:rsid w:val="009F1198"/>
    <w:rsid w:val="009F21DB"/>
    <w:rsid w:val="009F247B"/>
    <w:rsid w:val="009F2EED"/>
    <w:rsid w:val="009F3FD1"/>
    <w:rsid w:val="00A01D9E"/>
    <w:rsid w:val="00A037D7"/>
    <w:rsid w:val="00A107F8"/>
    <w:rsid w:val="00A12665"/>
    <w:rsid w:val="00A15385"/>
    <w:rsid w:val="00A22191"/>
    <w:rsid w:val="00A226C6"/>
    <w:rsid w:val="00A323B4"/>
    <w:rsid w:val="00A35280"/>
    <w:rsid w:val="00A45913"/>
    <w:rsid w:val="00A47D4F"/>
    <w:rsid w:val="00A522EB"/>
    <w:rsid w:val="00A5528A"/>
    <w:rsid w:val="00A6053D"/>
    <w:rsid w:val="00A61837"/>
    <w:rsid w:val="00A62F66"/>
    <w:rsid w:val="00A71598"/>
    <w:rsid w:val="00A71F3D"/>
    <w:rsid w:val="00A724E1"/>
    <w:rsid w:val="00A73431"/>
    <w:rsid w:val="00A73482"/>
    <w:rsid w:val="00A75B86"/>
    <w:rsid w:val="00A76D62"/>
    <w:rsid w:val="00A83546"/>
    <w:rsid w:val="00A83F3A"/>
    <w:rsid w:val="00A8438B"/>
    <w:rsid w:val="00A90F82"/>
    <w:rsid w:val="00A91A8B"/>
    <w:rsid w:val="00AA0DA5"/>
    <w:rsid w:val="00AA1C4A"/>
    <w:rsid w:val="00AA3665"/>
    <w:rsid w:val="00AA78FB"/>
    <w:rsid w:val="00AB2A6D"/>
    <w:rsid w:val="00AC497F"/>
    <w:rsid w:val="00AD6425"/>
    <w:rsid w:val="00AE03C5"/>
    <w:rsid w:val="00AE36D1"/>
    <w:rsid w:val="00AE69A7"/>
    <w:rsid w:val="00AE7DDE"/>
    <w:rsid w:val="00AF53BD"/>
    <w:rsid w:val="00B00586"/>
    <w:rsid w:val="00B01ACA"/>
    <w:rsid w:val="00B0360F"/>
    <w:rsid w:val="00B05653"/>
    <w:rsid w:val="00B056FE"/>
    <w:rsid w:val="00B07F4A"/>
    <w:rsid w:val="00B1349F"/>
    <w:rsid w:val="00B15C7B"/>
    <w:rsid w:val="00B16D2F"/>
    <w:rsid w:val="00B1765D"/>
    <w:rsid w:val="00B21F61"/>
    <w:rsid w:val="00B2260A"/>
    <w:rsid w:val="00B24937"/>
    <w:rsid w:val="00B24CD3"/>
    <w:rsid w:val="00B271C9"/>
    <w:rsid w:val="00B27D97"/>
    <w:rsid w:val="00B40152"/>
    <w:rsid w:val="00B408B7"/>
    <w:rsid w:val="00B438FB"/>
    <w:rsid w:val="00B4568C"/>
    <w:rsid w:val="00B51E8B"/>
    <w:rsid w:val="00B5432B"/>
    <w:rsid w:val="00B56F11"/>
    <w:rsid w:val="00B738FA"/>
    <w:rsid w:val="00B800F8"/>
    <w:rsid w:val="00B81DCA"/>
    <w:rsid w:val="00B83071"/>
    <w:rsid w:val="00B83DC6"/>
    <w:rsid w:val="00B867B4"/>
    <w:rsid w:val="00B87356"/>
    <w:rsid w:val="00B91B57"/>
    <w:rsid w:val="00B93851"/>
    <w:rsid w:val="00B96D48"/>
    <w:rsid w:val="00B96F04"/>
    <w:rsid w:val="00BA2360"/>
    <w:rsid w:val="00BA4A64"/>
    <w:rsid w:val="00BB02D9"/>
    <w:rsid w:val="00BB1127"/>
    <w:rsid w:val="00BC0C57"/>
    <w:rsid w:val="00BC1F89"/>
    <w:rsid w:val="00BC4713"/>
    <w:rsid w:val="00BD0C9C"/>
    <w:rsid w:val="00BD6913"/>
    <w:rsid w:val="00BE06BC"/>
    <w:rsid w:val="00BE6034"/>
    <w:rsid w:val="00BF0D79"/>
    <w:rsid w:val="00BF324A"/>
    <w:rsid w:val="00C02148"/>
    <w:rsid w:val="00C06D65"/>
    <w:rsid w:val="00C11E7F"/>
    <w:rsid w:val="00C16EBB"/>
    <w:rsid w:val="00C206D2"/>
    <w:rsid w:val="00C20F0B"/>
    <w:rsid w:val="00C21311"/>
    <w:rsid w:val="00C21A6D"/>
    <w:rsid w:val="00C23510"/>
    <w:rsid w:val="00C24B2A"/>
    <w:rsid w:val="00C26627"/>
    <w:rsid w:val="00C279EF"/>
    <w:rsid w:val="00C329C7"/>
    <w:rsid w:val="00C330E1"/>
    <w:rsid w:val="00C35932"/>
    <w:rsid w:val="00C4008E"/>
    <w:rsid w:val="00C44158"/>
    <w:rsid w:val="00C46A95"/>
    <w:rsid w:val="00C4756D"/>
    <w:rsid w:val="00C47D16"/>
    <w:rsid w:val="00C52071"/>
    <w:rsid w:val="00C52B4E"/>
    <w:rsid w:val="00C57F66"/>
    <w:rsid w:val="00C61F3A"/>
    <w:rsid w:val="00C62EAE"/>
    <w:rsid w:val="00C6602E"/>
    <w:rsid w:val="00C76EB5"/>
    <w:rsid w:val="00C83BF9"/>
    <w:rsid w:val="00C858BF"/>
    <w:rsid w:val="00C9032E"/>
    <w:rsid w:val="00C922E7"/>
    <w:rsid w:val="00C9275E"/>
    <w:rsid w:val="00C92D07"/>
    <w:rsid w:val="00CA1186"/>
    <w:rsid w:val="00CA3257"/>
    <w:rsid w:val="00CA72EB"/>
    <w:rsid w:val="00CA7A2E"/>
    <w:rsid w:val="00CB0570"/>
    <w:rsid w:val="00CB11A6"/>
    <w:rsid w:val="00CB555F"/>
    <w:rsid w:val="00CB7610"/>
    <w:rsid w:val="00CC062A"/>
    <w:rsid w:val="00CC3A34"/>
    <w:rsid w:val="00CE209F"/>
    <w:rsid w:val="00CE4F9A"/>
    <w:rsid w:val="00CE5A16"/>
    <w:rsid w:val="00CF2909"/>
    <w:rsid w:val="00CF2C55"/>
    <w:rsid w:val="00CF39CC"/>
    <w:rsid w:val="00CF7D99"/>
    <w:rsid w:val="00D0154D"/>
    <w:rsid w:val="00D01B16"/>
    <w:rsid w:val="00D027A8"/>
    <w:rsid w:val="00D042F8"/>
    <w:rsid w:val="00D04684"/>
    <w:rsid w:val="00D04D13"/>
    <w:rsid w:val="00D04ED1"/>
    <w:rsid w:val="00D052AF"/>
    <w:rsid w:val="00D06CE7"/>
    <w:rsid w:val="00D06D17"/>
    <w:rsid w:val="00D1167A"/>
    <w:rsid w:val="00D15CCB"/>
    <w:rsid w:val="00D17536"/>
    <w:rsid w:val="00D21F6C"/>
    <w:rsid w:val="00D2691A"/>
    <w:rsid w:val="00D26C51"/>
    <w:rsid w:val="00D27217"/>
    <w:rsid w:val="00D30D6F"/>
    <w:rsid w:val="00D31541"/>
    <w:rsid w:val="00D34782"/>
    <w:rsid w:val="00D36F9D"/>
    <w:rsid w:val="00D376FC"/>
    <w:rsid w:val="00D37F1E"/>
    <w:rsid w:val="00D4042C"/>
    <w:rsid w:val="00D40D15"/>
    <w:rsid w:val="00D42C9B"/>
    <w:rsid w:val="00D46191"/>
    <w:rsid w:val="00D46E38"/>
    <w:rsid w:val="00D50394"/>
    <w:rsid w:val="00D5280E"/>
    <w:rsid w:val="00D52DB3"/>
    <w:rsid w:val="00D544E4"/>
    <w:rsid w:val="00D56370"/>
    <w:rsid w:val="00D57AAD"/>
    <w:rsid w:val="00D61454"/>
    <w:rsid w:val="00D64C38"/>
    <w:rsid w:val="00D67F3D"/>
    <w:rsid w:val="00D71B33"/>
    <w:rsid w:val="00D7267E"/>
    <w:rsid w:val="00D74ABE"/>
    <w:rsid w:val="00D75044"/>
    <w:rsid w:val="00D7749A"/>
    <w:rsid w:val="00D77A3F"/>
    <w:rsid w:val="00D824F9"/>
    <w:rsid w:val="00D828A1"/>
    <w:rsid w:val="00D82D80"/>
    <w:rsid w:val="00D83B2F"/>
    <w:rsid w:val="00D90532"/>
    <w:rsid w:val="00D907D8"/>
    <w:rsid w:val="00D9338C"/>
    <w:rsid w:val="00DA03DE"/>
    <w:rsid w:val="00DA202A"/>
    <w:rsid w:val="00DA27A3"/>
    <w:rsid w:val="00DA59BD"/>
    <w:rsid w:val="00DA7A53"/>
    <w:rsid w:val="00DB01DD"/>
    <w:rsid w:val="00DB6B87"/>
    <w:rsid w:val="00DC1E00"/>
    <w:rsid w:val="00DC21B3"/>
    <w:rsid w:val="00DC21F6"/>
    <w:rsid w:val="00DC30EA"/>
    <w:rsid w:val="00DC3AC6"/>
    <w:rsid w:val="00DC5471"/>
    <w:rsid w:val="00DC68BA"/>
    <w:rsid w:val="00DC7D61"/>
    <w:rsid w:val="00DD1880"/>
    <w:rsid w:val="00DD27E1"/>
    <w:rsid w:val="00DD4021"/>
    <w:rsid w:val="00DD7DF5"/>
    <w:rsid w:val="00DE0096"/>
    <w:rsid w:val="00DE01D6"/>
    <w:rsid w:val="00DE1E69"/>
    <w:rsid w:val="00DE5526"/>
    <w:rsid w:val="00DE7C1C"/>
    <w:rsid w:val="00DF2359"/>
    <w:rsid w:val="00DF291A"/>
    <w:rsid w:val="00DF4DFF"/>
    <w:rsid w:val="00DF6485"/>
    <w:rsid w:val="00DF7603"/>
    <w:rsid w:val="00E0003E"/>
    <w:rsid w:val="00E03929"/>
    <w:rsid w:val="00E04604"/>
    <w:rsid w:val="00E0647E"/>
    <w:rsid w:val="00E06FCD"/>
    <w:rsid w:val="00E11724"/>
    <w:rsid w:val="00E1309A"/>
    <w:rsid w:val="00E1416E"/>
    <w:rsid w:val="00E1455F"/>
    <w:rsid w:val="00E17A06"/>
    <w:rsid w:val="00E22FFE"/>
    <w:rsid w:val="00E23785"/>
    <w:rsid w:val="00E27B7A"/>
    <w:rsid w:val="00E32064"/>
    <w:rsid w:val="00E343E4"/>
    <w:rsid w:val="00E37C7D"/>
    <w:rsid w:val="00E41385"/>
    <w:rsid w:val="00E45076"/>
    <w:rsid w:val="00E52792"/>
    <w:rsid w:val="00E57F65"/>
    <w:rsid w:val="00E62B2D"/>
    <w:rsid w:val="00E6413B"/>
    <w:rsid w:val="00E64990"/>
    <w:rsid w:val="00E6622F"/>
    <w:rsid w:val="00E72E95"/>
    <w:rsid w:val="00E74D2A"/>
    <w:rsid w:val="00E82365"/>
    <w:rsid w:val="00E938A1"/>
    <w:rsid w:val="00E945DF"/>
    <w:rsid w:val="00E94FAF"/>
    <w:rsid w:val="00E95C0F"/>
    <w:rsid w:val="00EA51E0"/>
    <w:rsid w:val="00EA52F5"/>
    <w:rsid w:val="00EB10BB"/>
    <w:rsid w:val="00EB245C"/>
    <w:rsid w:val="00EB289A"/>
    <w:rsid w:val="00EB2C20"/>
    <w:rsid w:val="00EB591A"/>
    <w:rsid w:val="00EC1F4D"/>
    <w:rsid w:val="00ED260B"/>
    <w:rsid w:val="00EE4F5E"/>
    <w:rsid w:val="00EF20B0"/>
    <w:rsid w:val="00EF3119"/>
    <w:rsid w:val="00EF4C7F"/>
    <w:rsid w:val="00EF6F1B"/>
    <w:rsid w:val="00F0192D"/>
    <w:rsid w:val="00F02225"/>
    <w:rsid w:val="00F06083"/>
    <w:rsid w:val="00F07A17"/>
    <w:rsid w:val="00F11E4E"/>
    <w:rsid w:val="00F12F1F"/>
    <w:rsid w:val="00F143A2"/>
    <w:rsid w:val="00F15924"/>
    <w:rsid w:val="00F22BFD"/>
    <w:rsid w:val="00F24BF1"/>
    <w:rsid w:val="00F27128"/>
    <w:rsid w:val="00F302AC"/>
    <w:rsid w:val="00F30556"/>
    <w:rsid w:val="00F34212"/>
    <w:rsid w:val="00F36FF4"/>
    <w:rsid w:val="00F42F46"/>
    <w:rsid w:val="00F47D90"/>
    <w:rsid w:val="00F5074D"/>
    <w:rsid w:val="00F515B1"/>
    <w:rsid w:val="00F52B65"/>
    <w:rsid w:val="00F53290"/>
    <w:rsid w:val="00F539CA"/>
    <w:rsid w:val="00F566DB"/>
    <w:rsid w:val="00F56ED0"/>
    <w:rsid w:val="00F65E7D"/>
    <w:rsid w:val="00F705C0"/>
    <w:rsid w:val="00F71278"/>
    <w:rsid w:val="00F73B49"/>
    <w:rsid w:val="00F743A8"/>
    <w:rsid w:val="00F82F50"/>
    <w:rsid w:val="00F83958"/>
    <w:rsid w:val="00F85192"/>
    <w:rsid w:val="00F87F80"/>
    <w:rsid w:val="00F934D5"/>
    <w:rsid w:val="00F9549B"/>
    <w:rsid w:val="00F95D1F"/>
    <w:rsid w:val="00F96010"/>
    <w:rsid w:val="00FA6CF8"/>
    <w:rsid w:val="00FC0221"/>
    <w:rsid w:val="00FC601C"/>
    <w:rsid w:val="00FD5CE2"/>
    <w:rsid w:val="00FE40B1"/>
    <w:rsid w:val="00FE4F13"/>
    <w:rsid w:val="00FF09FC"/>
    <w:rsid w:val="00FF1951"/>
    <w:rsid w:val="00FF70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EB"/>
    <w:rPr>
      <w:rFonts w:ascii="Times New Roman" w:eastAsia="Times New Roman" w:hAnsi="Times New Roman"/>
    </w:rPr>
  </w:style>
  <w:style w:type="paragraph" w:styleId="Ttulo1">
    <w:name w:val="heading 1"/>
    <w:basedOn w:val="Normal"/>
    <w:next w:val="Normal"/>
    <w:link w:val="Ttulo1Car"/>
    <w:uiPriority w:val="99"/>
    <w:qFormat/>
    <w:rsid w:val="00CA72EB"/>
    <w:pPr>
      <w:keepNext/>
      <w:spacing w:line="360" w:lineRule="auto"/>
      <w:jc w:val="both"/>
      <w:outlineLvl w:val="0"/>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A72EB"/>
    <w:rPr>
      <w:rFonts w:ascii="Times New Roman" w:hAnsi="Times New Roman" w:cs="Times New Roman"/>
      <w:i/>
      <w:iCs/>
      <w:sz w:val="20"/>
      <w:szCs w:val="20"/>
      <w:lang w:eastAsia="es-ES"/>
    </w:rPr>
  </w:style>
  <w:style w:type="table" w:styleId="Tablaconcuadrcula">
    <w:name w:val="Table Grid"/>
    <w:basedOn w:val="Tablanormal"/>
    <w:locked/>
    <w:rsid w:val="00F95D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qFormat/>
    <w:locked/>
    <w:rsid w:val="000B7E1D"/>
    <w:rPr>
      <w:i/>
      <w:iCs/>
    </w:rPr>
  </w:style>
  <w:style w:type="paragraph" w:styleId="NormalWeb">
    <w:name w:val="Normal (Web)"/>
    <w:basedOn w:val="Normal"/>
    <w:uiPriority w:val="99"/>
    <w:semiHidden/>
    <w:unhideWhenUsed/>
    <w:rsid w:val="00DC21B3"/>
    <w:pPr>
      <w:spacing w:before="100" w:beforeAutospacing="1" w:after="100" w:afterAutospacing="1"/>
    </w:pPr>
    <w:rPr>
      <w:rFonts w:eastAsiaTheme="minorEastAsia"/>
      <w:sz w:val="24"/>
      <w:szCs w:val="24"/>
      <w:lang w:val="es-SV" w:eastAsia="es-SV"/>
    </w:rPr>
  </w:style>
  <w:style w:type="paragraph" w:styleId="Textodeglobo">
    <w:name w:val="Balloon Text"/>
    <w:basedOn w:val="Normal"/>
    <w:link w:val="TextodegloboCar"/>
    <w:uiPriority w:val="99"/>
    <w:semiHidden/>
    <w:unhideWhenUsed/>
    <w:rsid w:val="00E72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E9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EB"/>
    <w:rPr>
      <w:rFonts w:ascii="Times New Roman" w:eastAsia="Times New Roman" w:hAnsi="Times New Roman"/>
    </w:rPr>
  </w:style>
  <w:style w:type="paragraph" w:styleId="Ttulo1">
    <w:name w:val="heading 1"/>
    <w:basedOn w:val="Normal"/>
    <w:next w:val="Normal"/>
    <w:link w:val="Ttulo1Car"/>
    <w:uiPriority w:val="99"/>
    <w:qFormat/>
    <w:rsid w:val="00CA72EB"/>
    <w:pPr>
      <w:keepNext/>
      <w:spacing w:line="360" w:lineRule="auto"/>
      <w:jc w:val="both"/>
      <w:outlineLvl w:val="0"/>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A72EB"/>
    <w:rPr>
      <w:rFonts w:ascii="Times New Roman" w:hAnsi="Times New Roman" w:cs="Times New Roman"/>
      <w:i/>
      <w:iCs/>
      <w:sz w:val="20"/>
      <w:szCs w:val="20"/>
      <w:lang w:eastAsia="es-ES"/>
    </w:rPr>
  </w:style>
  <w:style w:type="table" w:styleId="Tablaconcuadrcula">
    <w:name w:val="Table Grid"/>
    <w:basedOn w:val="Tablanormal"/>
    <w:locked/>
    <w:rsid w:val="00F95D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qFormat/>
    <w:locked/>
    <w:rsid w:val="000B7E1D"/>
    <w:rPr>
      <w:i/>
      <w:iCs/>
    </w:rPr>
  </w:style>
  <w:style w:type="paragraph" w:styleId="NormalWeb">
    <w:name w:val="Normal (Web)"/>
    <w:basedOn w:val="Normal"/>
    <w:uiPriority w:val="99"/>
    <w:semiHidden/>
    <w:unhideWhenUsed/>
    <w:rsid w:val="00DC21B3"/>
    <w:pPr>
      <w:spacing w:before="100" w:beforeAutospacing="1" w:after="100" w:afterAutospacing="1"/>
    </w:pPr>
    <w:rPr>
      <w:rFonts w:eastAsiaTheme="minorEastAsia"/>
      <w:sz w:val="24"/>
      <w:szCs w:val="24"/>
      <w:lang w:val="es-SV" w:eastAsia="es-SV"/>
    </w:rPr>
  </w:style>
  <w:style w:type="paragraph" w:styleId="Textodeglobo">
    <w:name w:val="Balloon Text"/>
    <w:basedOn w:val="Normal"/>
    <w:link w:val="TextodegloboCar"/>
    <w:uiPriority w:val="99"/>
    <w:semiHidden/>
    <w:unhideWhenUsed/>
    <w:rsid w:val="00E72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E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87636">
      <w:bodyDiv w:val="1"/>
      <w:marLeft w:val="0"/>
      <w:marRight w:val="0"/>
      <w:marTop w:val="0"/>
      <w:marBottom w:val="0"/>
      <w:divBdr>
        <w:top w:val="none" w:sz="0" w:space="0" w:color="auto"/>
        <w:left w:val="none" w:sz="0" w:space="0" w:color="auto"/>
        <w:bottom w:val="none" w:sz="0" w:space="0" w:color="auto"/>
        <w:right w:val="none" w:sz="0" w:space="0" w:color="auto"/>
      </w:divBdr>
    </w:div>
    <w:div w:id="156926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D0C5-E45C-4B30-8E68-BE952147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3904</Words>
  <Characters>21472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CONTRATO DE SERVICIO  Nº 01/2012</vt:lpstr>
    </vt:vector>
  </TitlesOfParts>
  <Company>fondodelisiados</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SERVICIO  Nº 01/2012</dc:title>
  <dc:subject/>
  <dc:creator>cristina aracely CG. serrano guardado</dc:creator>
  <cp:keywords/>
  <dc:description/>
  <cp:lastModifiedBy>Miguel A. Aquino</cp:lastModifiedBy>
  <cp:revision>9</cp:revision>
  <cp:lastPrinted>2017-01-10T20:31:00Z</cp:lastPrinted>
  <dcterms:created xsi:type="dcterms:W3CDTF">2017-01-10T18:31:00Z</dcterms:created>
  <dcterms:modified xsi:type="dcterms:W3CDTF">2017-04-28T16:08:00Z</dcterms:modified>
</cp:coreProperties>
</file>